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46" w:rsidRDefault="00E21A46" w:rsidP="00E21A46">
      <w:pPr>
        <w:jc w:val="center"/>
        <w:rPr>
          <w:rFonts w:ascii="Arial" w:hAnsi="Arial" w:cs="Arial"/>
          <w:bCs/>
          <w:sz w:val="24"/>
          <w:szCs w:val="24"/>
          <w:lang w:val="en-ID"/>
        </w:rPr>
      </w:pPr>
    </w:p>
    <w:p w:rsidR="00E21A46" w:rsidRDefault="00E21A46" w:rsidP="00E21A46">
      <w:pPr>
        <w:jc w:val="center"/>
        <w:rPr>
          <w:rFonts w:ascii="Arial" w:hAnsi="Arial" w:cs="Arial"/>
          <w:bCs/>
          <w:sz w:val="24"/>
          <w:szCs w:val="24"/>
          <w:lang w:val="en-ID"/>
        </w:rPr>
      </w:pPr>
    </w:p>
    <w:p w:rsidR="00E21A46" w:rsidRDefault="00E21A46" w:rsidP="00E21A46">
      <w:pPr>
        <w:jc w:val="center"/>
        <w:rPr>
          <w:rFonts w:ascii="Arial" w:hAnsi="Arial" w:cs="Arial"/>
          <w:bCs/>
          <w:sz w:val="24"/>
          <w:szCs w:val="24"/>
          <w:lang w:val="en-ID"/>
        </w:rPr>
      </w:pPr>
    </w:p>
    <w:p w:rsidR="00E21A46" w:rsidRDefault="00E21A46" w:rsidP="00E21A46">
      <w:pPr>
        <w:spacing w:before="120" w:line="264" w:lineRule="auto"/>
        <w:jc w:val="center"/>
        <w:rPr>
          <w:rFonts w:ascii="Bookman Old Style" w:hAnsi="Bookman Old Style" w:cs="Arial"/>
          <w:bCs/>
          <w:sz w:val="24"/>
          <w:szCs w:val="24"/>
          <w:lang w:val="en-ID"/>
        </w:rPr>
      </w:pPr>
    </w:p>
    <w:p w:rsidR="00E21A46" w:rsidRDefault="00E21A46" w:rsidP="00E21A46">
      <w:pPr>
        <w:spacing w:before="120" w:line="264" w:lineRule="auto"/>
        <w:jc w:val="center"/>
        <w:rPr>
          <w:rFonts w:ascii="Bookman Old Style" w:hAnsi="Bookman Old Style" w:cs="Arial"/>
          <w:bCs/>
          <w:sz w:val="24"/>
          <w:szCs w:val="24"/>
          <w:lang w:val="en-ID"/>
        </w:rPr>
      </w:pPr>
    </w:p>
    <w:p w:rsidR="00E21A46" w:rsidRDefault="00E21A46" w:rsidP="00E21A46">
      <w:pPr>
        <w:spacing w:before="120" w:line="264" w:lineRule="auto"/>
        <w:jc w:val="center"/>
        <w:rPr>
          <w:rFonts w:ascii="Bookman Old Style" w:hAnsi="Bookman Old Style" w:cs="Arial"/>
          <w:bCs/>
          <w:sz w:val="24"/>
          <w:szCs w:val="24"/>
          <w:lang w:val="en-ID"/>
        </w:rPr>
      </w:pPr>
    </w:p>
    <w:p w:rsidR="00E21A46" w:rsidRPr="00B24283" w:rsidRDefault="00E21A46" w:rsidP="00E21A46">
      <w:pPr>
        <w:spacing w:line="247" w:lineRule="auto"/>
        <w:jc w:val="center"/>
        <w:rPr>
          <w:rFonts w:ascii="Bookman Old Style" w:hAnsi="Bookman Old Style" w:cs="Arial"/>
          <w:bCs/>
          <w:sz w:val="24"/>
          <w:szCs w:val="24"/>
        </w:rPr>
      </w:pPr>
      <w:r w:rsidRPr="00B24283">
        <w:rPr>
          <w:rFonts w:ascii="Bookman Old Style" w:hAnsi="Bookman Old Style" w:cs="Arial"/>
          <w:bCs/>
          <w:sz w:val="24"/>
          <w:szCs w:val="24"/>
        </w:rPr>
        <w:t>PROVINSI JAWA TENGAH</w:t>
      </w:r>
    </w:p>
    <w:p w:rsidR="00E21A46" w:rsidRPr="00B24283" w:rsidRDefault="00E21A46" w:rsidP="00E21A46">
      <w:pPr>
        <w:snapToGrid w:val="0"/>
        <w:spacing w:before="120" w:line="247" w:lineRule="auto"/>
        <w:jc w:val="center"/>
        <w:rPr>
          <w:rFonts w:ascii="Bookman Old Style" w:hAnsi="Bookman Old Style" w:cs="Arial"/>
          <w:sz w:val="24"/>
          <w:szCs w:val="24"/>
          <w:lang w:val="sv-SE"/>
        </w:rPr>
      </w:pPr>
      <w:r w:rsidRPr="00B24283">
        <w:rPr>
          <w:rFonts w:ascii="Bookman Old Style" w:hAnsi="Bookman Old Style" w:cs="Arial"/>
          <w:sz w:val="24"/>
          <w:szCs w:val="24"/>
          <w:lang w:val="sv-SE"/>
        </w:rPr>
        <w:t>PERATURAN BUPATI TEMANGGUNG</w:t>
      </w:r>
    </w:p>
    <w:p w:rsidR="00E21A46" w:rsidRPr="00B24283" w:rsidRDefault="00E21A46" w:rsidP="00E21A46">
      <w:pPr>
        <w:snapToGrid w:val="0"/>
        <w:spacing w:line="247" w:lineRule="auto"/>
        <w:jc w:val="center"/>
        <w:rPr>
          <w:rFonts w:ascii="Bookman Old Style" w:hAnsi="Bookman Old Style" w:cs="Arial"/>
          <w:sz w:val="24"/>
          <w:szCs w:val="24"/>
        </w:rPr>
      </w:pPr>
      <w:r w:rsidRPr="00B24283">
        <w:rPr>
          <w:rFonts w:ascii="Bookman Old Style" w:hAnsi="Bookman Old Style" w:cs="Arial"/>
          <w:sz w:val="24"/>
          <w:szCs w:val="24"/>
          <w:lang w:val="fi-FI"/>
        </w:rPr>
        <w:t xml:space="preserve">NOMOR    </w:t>
      </w:r>
      <w:r>
        <w:rPr>
          <w:rFonts w:ascii="Bookman Old Style" w:hAnsi="Bookman Old Style" w:cs="Arial"/>
          <w:sz w:val="24"/>
          <w:szCs w:val="24"/>
          <w:lang w:val="fi-FI"/>
        </w:rPr>
        <w:t xml:space="preserve">   </w:t>
      </w:r>
      <w:r w:rsidRPr="00B24283">
        <w:rPr>
          <w:rFonts w:ascii="Bookman Old Style" w:hAnsi="Bookman Old Style" w:cs="Arial"/>
          <w:sz w:val="24"/>
          <w:szCs w:val="24"/>
          <w:lang w:val="fi-FI"/>
        </w:rPr>
        <w:t xml:space="preserve">    TAHUN  </w:t>
      </w:r>
      <w:r w:rsidRPr="00B24283">
        <w:rPr>
          <w:rFonts w:ascii="Bookman Old Style" w:hAnsi="Bookman Old Style" w:cs="Arial"/>
          <w:sz w:val="24"/>
          <w:szCs w:val="24"/>
        </w:rPr>
        <w:t>201</w:t>
      </w:r>
      <w:r>
        <w:rPr>
          <w:rFonts w:ascii="Bookman Old Style" w:hAnsi="Bookman Old Style" w:cs="Arial"/>
          <w:sz w:val="24"/>
          <w:szCs w:val="24"/>
        </w:rPr>
        <w:t>9</w:t>
      </w:r>
    </w:p>
    <w:p w:rsidR="00E21A46" w:rsidRPr="00B24283" w:rsidRDefault="00E21A46" w:rsidP="00E21A46">
      <w:pPr>
        <w:snapToGrid w:val="0"/>
        <w:spacing w:before="120" w:line="247" w:lineRule="auto"/>
        <w:jc w:val="center"/>
        <w:rPr>
          <w:rFonts w:ascii="Bookman Old Style" w:hAnsi="Bookman Old Style" w:cs="Arial"/>
          <w:sz w:val="24"/>
          <w:szCs w:val="24"/>
          <w:lang w:val="fi-FI"/>
        </w:rPr>
      </w:pPr>
      <w:r w:rsidRPr="00B24283">
        <w:rPr>
          <w:rFonts w:ascii="Bookman Old Style" w:hAnsi="Bookman Old Style" w:cs="Arial"/>
          <w:sz w:val="24"/>
          <w:szCs w:val="24"/>
          <w:lang w:val="fi-FI"/>
        </w:rPr>
        <w:t>TENTANG</w:t>
      </w:r>
    </w:p>
    <w:p w:rsidR="00E21A46" w:rsidRPr="00B24283" w:rsidRDefault="00E21A46" w:rsidP="00E21A46">
      <w:pPr>
        <w:spacing w:before="120" w:line="247" w:lineRule="auto"/>
        <w:jc w:val="center"/>
        <w:rPr>
          <w:rFonts w:ascii="Bookman Old Style" w:hAnsi="Bookman Old Style" w:cs="Arial"/>
          <w:sz w:val="24"/>
          <w:szCs w:val="24"/>
          <w:lang w:val="en-US"/>
        </w:rPr>
      </w:pPr>
      <w:r w:rsidRPr="00B24283">
        <w:rPr>
          <w:rFonts w:ascii="Bookman Old Style" w:hAnsi="Bookman Old Style" w:cs="Arial"/>
          <w:sz w:val="24"/>
          <w:szCs w:val="24"/>
          <w:lang w:val="en-US"/>
        </w:rPr>
        <w:t xml:space="preserve">TUGAS DAN FUNGSI </w:t>
      </w:r>
      <w:r>
        <w:rPr>
          <w:rFonts w:ascii="Bookman Old Style" w:hAnsi="Bookman Old Style" w:cs="Arial"/>
          <w:sz w:val="24"/>
          <w:szCs w:val="24"/>
          <w:lang w:val="en-ID"/>
        </w:rPr>
        <w:t>DINAS PEKERJAAN UMUM, PERUMAHAN DAN KAWASAN PEMUKIMAN</w:t>
      </w:r>
      <w:r w:rsidRPr="00B24283">
        <w:rPr>
          <w:rFonts w:ascii="Bookman Old Style" w:hAnsi="Bookman Old Style" w:cs="Arial"/>
          <w:sz w:val="24"/>
          <w:szCs w:val="24"/>
          <w:lang w:val="en-US"/>
        </w:rPr>
        <w:t xml:space="preserve"> </w:t>
      </w:r>
      <w:r w:rsidRPr="00B24283">
        <w:rPr>
          <w:rFonts w:ascii="Bookman Old Style" w:hAnsi="Bookman Old Style" w:cs="Arial"/>
          <w:sz w:val="24"/>
          <w:szCs w:val="24"/>
        </w:rPr>
        <w:t>KABUPATEN TEMANGGUNG</w:t>
      </w:r>
    </w:p>
    <w:p w:rsidR="00E21A46" w:rsidRPr="00B24283" w:rsidRDefault="00E21A46" w:rsidP="00E21A46">
      <w:pPr>
        <w:spacing w:before="240" w:line="247" w:lineRule="auto"/>
        <w:jc w:val="center"/>
        <w:rPr>
          <w:rFonts w:ascii="Bookman Old Style" w:hAnsi="Bookman Old Style" w:cs="Arial"/>
          <w:sz w:val="24"/>
          <w:szCs w:val="24"/>
        </w:rPr>
      </w:pPr>
      <w:r w:rsidRPr="00B24283">
        <w:rPr>
          <w:rFonts w:ascii="Bookman Old Style" w:hAnsi="Bookman Old Style" w:cs="Arial"/>
          <w:sz w:val="24"/>
          <w:szCs w:val="24"/>
        </w:rPr>
        <w:t>BUPATI TEMANGGUNG,</w:t>
      </w:r>
    </w:p>
    <w:p w:rsidR="00E21A46" w:rsidRDefault="00E21A46" w:rsidP="00E21A46">
      <w:pPr>
        <w:pStyle w:val="BodyText2"/>
        <w:numPr>
          <w:ilvl w:val="2"/>
          <w:numId w:val="0"/>
        </w:numPr>
        <w:tabs>
          <w:tab w:val="num" w:pos="1620"/>
          <w:tab w:val="left" w:pos="1980"/>
          <w:tab w:val="left" w:pos="2340"/>
        </w:tabs>
        <w:spacing w:before="60" w:line="242" w:lineRule="auto"/>
        <w:ind w:left="2340" w:hanging="2340"/>
        <w:rPr>
          <w:rFonts w:ascii="Bookman Old Style" w:hAnsi="Bookman Old Style" w:cs="ArialMT"/>
          <w:sz w:val="24"/>
          <w:szCs w:val="24"/>
          <w:lang w:val="en-ID" w:eastAsia="id-ID"/>
        </w:rPr>
      </w:pPr>
      <w:r w:rsidRPr="00B24283">
        <w:rPr>
          <w:rFonts w:ascii="Bookman Old Style" w:hAnsi="Bookman Old Style"/>
          <w:sz w:val="24"/>
          <w:szCs w:val="24"/>
        </w:rPr>
        <w:t xml:space="preserve">Menimbang </w:t>
      </w:r>
      <w:r w:rsidRPr="00B24283">
        <w:rPr>
          <w:rFonts w:ascii="Bookman Old Style" w:hAnsi="Bookman Old Style"/>
          <w:sz w:val="24"/>
          <w:szCs w:val="24"/>
        </w:rPr>
        <w:tab/>
        <w:t>:</w:t>
      </w:r>
      <w:r w:rsidRPr="00B24283">
        <w:rPr>
          <w:rFonts w:ascii="Bookman Old Style" w:hAnsi="Bookman Old Style"/>
          <w:sz w:val="24"/>
          <w:szCs w:val="24"/>
        </w:rPr>
        <w:tab/>
      </w:r>
      <w:r>
        <w:rPr>
          <w:rFonts w:ascii="Bookman Old Style" w:hAnsi="Bookman Old Style"/>
          <w:sz w:val="24"/>
          <w:szCs w:val="24"/>
          <w:lang w:val="en-ID"/>
        </w:rPr>
        <w:t>a.</w:t>
      </w:r>
      <w:r>
        <w:rPr>
          <w:rFonts w:ascii="Bookman Old Style" w:hAnsi="Bookman Old Style"/>
          <w:sz w:val="24"/>
          <w:szCs w:val="24"/>
          <w:lang w:val="en-ID"/>
        </w:rPr>
        <w:tab/>
      </w:r>
      <w:r w:rsidRPr="00B24283">
        <w:rPr>
          <w:rFonts w:ascii="Bookman Old Style" w:hAnsi="Bookman Old Style"/>
          <w:sz w:val="24"/>
          <w:szCs w:val="24"/>
          <w:lang w:eastAsia="id-ID"/>
        </w:rPr>
        <w:t xml:space="preserve">bahwa </w:t>
      </w:r>
      <w:r>
        <w:rPr>
          <w:rFonts w:ascii="Bookman Old Style" w:hAnsi="Bookman Old Style"/>
          <w:sz w:val="24"/>
          <w:szCs w:val="24"/>
          <w:lang w:val="en-ID" w:eastAsia="id-ID"/>
        </w:rPr>
        <w:t xml:space="preserve">dengan berlakunya </w:t>
      </w:r>
      <w:r w:rsidRPr="00B24283">
        <w:rPr>
          <w:rFonts w:ascii="Bookman Old Style" w:hAnsi="Bookman Old Style" w:cs="ArialMT"/>
          <w:sz w:val="24"/>
          <w:szCs w:val="24"/>
          <w:lang w:eastAsia="id-ID"/>
        </w:rPr>
        <w:t>Peraturan Daerah Kabupaten Temanggung</w:t>
      </w:r>
      <w:r w:rsidRPr="00B24283">
        <w:rPr>
          <w:rFonts w:ascii="Bookman Old Style" w:hAnsi="Bookman Old Style" w:cs="ArialMT"/>
          <w:sz w:val="24"/>
          <w:szCs w:val="24"/>
          <w:lang w:val="en-ID" w:eastAsia="id-ID"/>
        </w:rPr>
        <w:t xml:space="preserve"> Nomor 10 Tahun 2016</w:t>
      </w:r>
      <w:r w:rsidRPr="00B24283">
        <w:rPr>
          <w:rFonts w:ascii="Bookman Old Style" w:hAnsi="Bookman Old Style" w:cs="ArialMT"/>
          <w:sz w:val="24"/>
          <w:szCs w:val="24"/>
          <w:lang w:eastAsia="id-ID"/>
        </w:rPr>
        <w:t xml:space="preserve"> tentang Pembentukan dan Susunan Perangkat Daerah</w:t>
      </w:r>
      <w:r w:rsidRPr="00B24283">
        <w:rPr>
          <w:rFonts w:ascii="Bookman Old Style" w:hAnsi="Bookman Old Style" w:cs="ArialMT"/>
          <w:sz w:val="24"/>
          <w:szCs w:val="24"/>
          <w:lang w:val="en-ID" w:eastAsia="id-ID"/>
        </w:rPr>
        <w:t xml:space="preserve"> </w:t>
      </w:r>
      <w:r w:rsidRPr="00655860">
        <w:rPr>
          <w:rFonts w:ascii="Bookman Old Style" w:hAnsi="Bookman Old Style" w:cs="ArialMT"/>
          <w:sz w:val="24"/>
          <w:szCs w:val="24"/>
          <w:lang w:val="en-ID" w:eastAsia="id-ID"/>
        </w:rPr>
        <w:t xml:space="preserve">Kabupaten Temanggung maka Peraturan Bupati Temanggung </w:t>
      </w:r>
      <w:r w:rsidRPr="006A64C7">
        <w:rPr>
          <w:rFonts w:ascii="Bookman Old Style" w:hAnsi="Bookman Old Style" w:cs="ArialMT"/>
          <w:sz w:val="24"/>
          <w:szCs w:val="24"/>
          <w:lang w:val="en-ID" w:eastAsia="id-ID"/>
        </w:rPr>
        <w:t xml:space="preserve">Nomor </w:t>
      </w:r>
      <w:r w:rsidRPr="006A64C7">
        <w:rPr>
          <w:rFonts w:ascii="Bookman Old Style" w:hAnsi="Bookman Old Style"/>
          <w:iCs/>
          <w:noProof/>
          <w:sz w:val="24"/>
          <w:szCs w:val="24"/>
          <w:lang w:val="en-ID"/>
        </w:rPr>
        <w:t>38</w:t>
      </w:r>
      <w:r w:rsidRPr="006A64C7">
        <w:rPr>
          <w:rFonts w:ascii="Bookman Old Style" w:hAnsi="Bookman Old Style"/>
          <w:iCs/>
          <w:noProof/>
          <w:sz w:val="24"/>
          <w:szCs w:val="24"/>
        </w:rPr>
        <w:t xml:space="preserve"> Tahun 20</w:t>
      </w:r>
      <w:r w:rsidRPr="006A64C7">
        <w:rPr>
          <w:rFonts w:ascii="Bookman Old Style" w:hAnsi="Bookman Old Style"/>
          <w:iCs/>
          <w:noProof/>
          <w:sz w:val="24"/>
          <w:szCs w:val="24"/>
          <w:lang w:val="en-ID"/>
        </w:rPr>
        <w:t>11</w:t>
      </w:r>
      <w:r w:rsidRPr="00655860">
        <w:rPr>
          <w:rFonts w:ascii="Bookman Old Style" w:hAnsi="Bookman Old Style"/>
          <w:iCs/>
          <w:noProof/>
          <w:sz w:val="24"/>
          <w:szCs w:val="24"/>
        </w:rPr>
        <w:t xml:space="preserve"> tentang</w:t>
      </w:r>
      <w:r>
        <w:rPr>
          <w:rFonts w:ascii="Bookman Old Style" w:hAnsi="Bookman Old Style"/>
          <w:iCs/>
          <w:noProof/>
          <w:sz w:val="24"/>
          <w:szCs w:val="24"/>
        </w:rPr>
        <w:t xml:space="preserve"> Penjabaran Tugas Pokok, Fungsi</w:t>
      </w:r>
      <w:r>
        <w:rPr>
          <w:rFonts w:ascii="Bookman Old Style" w:hAnsi="Bookman Old Style"/>
          <w:iCs/>
          <w:noProof/>
          <w:sz w:val="24"/>
          <w:szCs w:val="24"/>
          <w:lang w:val="en-ID"/>
        </w:rPr>
        <w:t xml:space="preserve">, dan </w:t>
      </w:r>
      <w:r w:rsidRPr="00655860">
        <w:rPr>
          <w:rFonts w:ascii="Bookman Old Style" w:hAnsi="Bookman Old Style"/>
          <w:iCs/>
          <w:noProof/>
          <w:sz w:val="24"/>
          <w:szCs w:val="24"/>
        </w:rPr>
        <w:t xml:space="preserve">Tata Kerja </w:t>
      </w:r>
      <w:r>
        <w:rPr>
          <w:rFonts w:ascii="Bookman Old Style" w:hAnsi="Bookman Old Style"/>
          <w:iCs/>
          <w:noProof/>
          <w:sz w:val="24"/>
          <w:szCs w:val="24"/>
          <w:lang w:val="en-ID"/>
        </w:rPr>
        <w:t xml:space="preserve">Dinas Pekerjaan Umum </w:t>
      </w:r>
      <w:r w:rsidRPr="00655860">
        <w:rPr>
          <w:rFonts w:ascii="Bookman Old Style" w:hAnsi="Bookman Old Style"/>
          <w:iCs/>
          <w:noProof/>
          <w:sz w:val="24"/>
          <w:szCs w:val="24"/>
        </w:rPr>
        <w:t>Kabupaten Temanggung</w:t>
      </w:r>
      <w:r w:rsidRPr="00655860">
        <w:rPr>
          <w:rFonts w:ascii="Bookman Old Style" w:hAnsi="Bookman Old Style" w:cs="ArialMT"/>
          <w:sz w:val="24"/>
          <w:szCs w:val="24"/>
          <w:lang w:val="en-ID" w:eastAsia="id-ID"/>
        </w:rPr>
        <w:t xml:space="preserve"> sudah tidak sesuai dan perlu</w:t>
      </w:r>
      <w:r>
        <w:rPr>
          <w:rFonts w:ascii="Bookman Old Style" w:hAnsi="Bookman Old Style" w:cs="ArialMT"/>
          <w:sz w:val="24"/>
          <w:szCs w:val="24"/>
          <w:lang w:val="en-ID" w:eastAsia="id-ID"/>
        </w:rPr>
        <w:t xml:space="preserve"> diganti;</w:t>
      </w:r>
    </w:p>
    <w:p w:rsidR="00E21A46" w:rsidRPr="00B24283" w:rsidRDefault="00E21A46" w:rsidP="00E21A46">
      <w:pPr>
        <w:pStyle w:val="BodyText2"/>
        <w:numPr>
          <w:ilvl w:val="0"/>
          <w:numId w:val="14"/>
        </w:numPr>
        <w:tabs>
          <w:tab w:val="left" w:pos="1980"/>
          <w:tab w:val="left" w:pos="2340"/>
        </w:tabs>
        <w:spacing w:before="60" w:line="242" w:lineRule="auto"/>
        <w:ind w:left="2347"/>
        <w:rPr>
          <w:rFonts w:ascii="Bookman Old Style" w:hAnsi="Bookman Old Style"/>
          <w:sz w:val="24"/>
          <w:szCs w:val="24"/>
        </w:rPr>
      </w:pPr>
      <w:r>
        <w:rPr>
          <w:rFonts w:ascii="Bookman Old Style" w:hAnsi="Bookman Old Style"/>
          <w:sz w:val="24"/>
          <w:szCs w:val="24"/>
          <w:lang w:val="en-ID"/>
        </w:rPr>
        <w:t>bahwa berdasarkan pertimbangan sebagaimana dimaksud dalam huruf a perlu menetapkan Peraturan Bupati tentang Tugas dan Fungsi Dinas Pekerjaan Umum, Perumahan dan Kawasan Pemukiman Kabupaten Temanggung.</w:t>
      </w:r>
    </w:p>
    <w:p w:rsidR="00E21A46" w:rsidRPr="00B24283" w:rsidRDefault="00E21A46" w:rsidP="00E21A46">
      <w:pPr>
        <w:pStyle w:val="BodyText2"/>
        <w:tabs>
          <w:tab w:val="left" w:pos="1620"/>
          <w:tab w:val="left" w:pos="1980"/>
          <w:tab w:val="num" w:pos="2340"/>
        </w:tabs>
        <w:spacing w:before="120" w:line="242" w:lineRule="auto"/>
        <w:ind w:left="2347" w:hanging="2347"/>
        <w:rPr>
          <w:rFonts w:ascii="Bookman Old Style" w:hAnsi="Bookman Old Style"/>
          <w:sz w:val="24"/>
          <w:szCs w:val="24"/>
        </w:rPr>
      </w:pPr>
      <w:r w:rsidRPr="00B24283">
        <w:rPr>
          <w:rFonts w:ascii="Bookman Old Style" w:hAnsi="Bookman Old Style"/>
          <w:sz w:val="24"/>
          <w:szCs w:val="24"/>
        </w:rPr>
        <w:t>Mengingat</w:t>
      </w:r>
      <w:r w:rsidRPr="00B24283">
        <w:rPr>
          <w:rFonts w:ascii="Bookman Old Style" w:hAnsi="Bookman Old Style"/>
          <w:sz w:val="24"/>
          <w:szCs w:val="24"/>
        </w:rPr>
        <w:tab/>
        <w:t>:</w:t>
      </w:r>
      <w:r w:rsidRPr="00B24283">
        <w:rPr>
          <w:rFonts w:ascii="Bookman Old Style" w:hAnsi="Bookman Old Style"/>
          <w:sz w:val="24"/>
          <w:szCs w:val="24"/>
        </w:rPr>
        <w:tab/>
        <w:t>1.</w:t>
      </w:r>
      <w:r w:rsidRPr="00B24283">
        <w:rPr>
          <w:rFonts w:ascii="Bookman Old Style" w:hAnsi="Bookman Old Style"/>
          <w:sz w:val="24"/>
          <w:szCs w:val="24"/>
        </w:rPr>
        <w:tab/>
        <w:t>Undang-Undang Nomor 13  Tahun 1950 tentang Pembentukan Daerah-daerah Kabupaten Dalam Lingkungan Provinsi Jawa Tengah (Berita Negara Republik Indonesia Tahun 1950 Nomor 42);</w:t>
      </w:r>
    </w:p>
    <w:p w:rsidR="00E21A46" w:rsidRPr="00B24283" w:rsidRDefault="00E21A46" w:rsidP="00E21A46">
      <w:pPr>
        <w:pStyle w:val="BodyText2"/>
        <w:numPr>
          <w:ilvl w:val="0"/>
          <w:numId w:val="2"/>
        </w:numPr>
        <w:tabs>
          <w:tab w:val="clear" w:pos="720"/>
          <w:tab w:val="num" w:pos="1515"/>
          <w:tab w:val="left" w:pos="1620"/>
          <w:tab w:val="left" w:pos="1980"/>
          <w:tab w:val="num" w:pos="2340"/>
        </w:tabs>
        <w:spacing w:before="40" w:line="242" w:lineRule="auto"/>
        <w:ind w:left="2347"/>
        <w:rPr>
          <w:rFonts w:ascii="Bookman Old Style" w:hAnsi="Bookman Old Style"/>
          <w:sz w:val="24"/>
          <w:szCs w:val="24"/>
        </w:rPr>
      </w:pPr>
      <w:r w:rsidRPr="00B24283">
        <w:rPr>
          <w:rFonts w:ascii="Bookman Old Style" w:hAnsi="Bookman Old Style"/>
          <w:sz w:val="24"/>
          <w:szCs w:val="24"/>
        </w:rPr>
        <w:t>Undang-Undang Nomor 12 Tahun 2011 tentang Pembentukan Peraturan Perundang-undangan (Lembaran Negara Republik Indonesia Tahun 2011 Nomor 82, Tambahan Lembaran Negara Republik Indonesia Nomor 5234);</w:t>
      </w:r>
    </w:p>
    <w:p w:rsidR="00E21A46" w:rsidRPr="00B24283" w:rsidRDefault="00E21A46" w:rsidP="00E21A46">
      <w:pPr>
        <w:pStyle w:val="BodyText2"/>
        <w:numPr>
          <w:ilvl w:val="0"/>
          <w:numId w:val="2"/>
        </w:numPr>
        <w:tabs>
          <w:tab w:val="clear" w:pos="720"/>
          <w:tab w:val="num" w:pos="1515"/>
          <w:tab w:val="left" w:pos="1620"/>
          <w:tab w:val="left" w:pos="1980"/>
          <w:tab w:val="num" w:pos="2340"/>
        </w:tabs>
        <w:spacing w:before="40" w:line="242" w:lineRule="auto"/>
        <w:ind w:left="2347"/>
        <w:rPr>
          <w:rFonts w:ascii="Bookman Old Style" w:hAnsi="Bookman Old Style"/>
          <w:sz w:val="24"/>
          <w:szCs w:val="24"/>
        </w:rPr>
      </w:pPr>
      <w:r w:rsidRPr="00B24283">
        <w:rPr>
          <w:rFonts w:ascii="Bookman Old Style" w:hAnsi="Bookman Old Style"/>
          <w:sz w:val="24"/>
          <w:szCs w:val="24"/>
        </w:rPr>
        <w:t>Undang-Undang Nomor 5 Tahun 2014 tentang Aparatur Sipil Negara (Lembaran Negara Republik Indonesia Tahun 2014 Nomor 6, Tambahan Lembaran Negara Republik Indonesia Nomor 5494);</w:t>
      </w:r>
    </w:p>
    <w:p w:rsidR="00E21A46" w:rsidRPr="00B24283" w:rsidRDefault="00E21A46" w:rsidP="00E21A46">
      <w:pPr>
        <w:pStyle w:val="BodyText2"/>
        <w:numPr>
          <w:ilvl w:val="0"/>
          <w:numId w:val="2"/>
        </w:numPr>
        <w:tabs>
          <w:tab w:val="clear" w:pos="720"/>
          <w:tab w:val="num" w:pos="1515"/>
          <w:tab w:val="left" w:pos="1620"/>
          <w:tab w:val="left" w:pos="1980"/>
          <w:tab w:val="num" w:pos="2340"/>
        </w:tabs>
        <w:spacing w:before="40" w:line="242" w:lineRule="auto"/>
        <w:ind w:left="2347"/>
        <w:rPr>
          <w:rFonts w:ascii="Bookman Old Style" w:hAnsi="Bookman Old Style"/>
          <w:sz w:val="24"/>
          <w:szCs w:val="24"/>
        </w:rPr>
      </w:pPr>
      <w:r w:rsidRPr="00B24283">
        <w:rPr>
          <w:rFonts w:ascii="Bookman Old Style" w:hAnsi="Bookman Old Style"/>
          <w:bCs/>
          <w:sz w:val="24"/>
          <w:szCs w:val="24"/>
        </w:rPr>
        <w:t>Undang-Undang Nomor 23 Tahun 2014 tentang Pemerintahan Daerah (Lembaran Negara Republik Indonesia Tahun 2014 Nomor 244, Tambahan Lembaran Negara Republik Indonesia Nomor 5587) sebagaimana telah beberapa kali diubah terakhir dengan Undang-Undang Nomor 9 Tahun 2015 tentang Perubahan Kedua Atas Undang-Undang Nomor 23 Tahun 2014 tentang Pemerintahan Daerah (Lembaran Negara Republik Indonesia Tahun 2015 Nomor 58, Tambahan Lembaran Negara Republik Indonesia Nomor 5679);</w:t>
      </w:r>
    </w:p>
    <w:p w:rsidR="00E21A46" w:rsidRPr="00B24283" w:rsidRDefault="00E21A46" w:rsidP="00E21A46">
      <w:pPr>
        <w:pStyle w:val="BodyText2"/>
        <w:numPr>
          <w:ilvl w:val="0"/>
          <w:numId w:val="2"/>
        </w:numPr>
        <w:tabs>
          <w:tab w:val="clear" w:pos="720"/>
          <w:tab w:val="num" w:pos="1515"/>
          <w:tab w:val="left" w:pos="1620"/>
          <w:tab w:val="left" w:pos="1980"/>
          <w:tab w:val="num" w:pos="2127"/>
          <w:tab w:val="num" w:pos="2340"/>
        </w:tabs>
        <w:spacing w:before="120" w:line="252" w:lineRule="auto"/>
        <w:ind w:left="2347"/>
        <w:rPr>
          <w:rFonts w:ascii="Bookman Old Style" w:hAnsi="Bookman Old Style"/>
          <w:sz w:val="24"/>
          <w:szCs w:val="24"/>
        </w:rPr>
      </w:pPr>
      <w:r w:rsidRPr="00B24283">
        <w:rPr>
          <w:rFonts w:ascii="Bookman Old Style" w:hAnsi="Bookman Old Style"/>
          <w:sz w:val="24"/>
          <w:szCs w:val="24"/>
        </w:rPr>
        <w:lastRenderedPageBreak/>
        <w:t>Peraturan Pemerintah Nomor 18 Tahun 2016 tentang Perangkat Daerah (Lembaran Negara Republik Indonesia Tahun 2016 Nomor 114, Tambahan Lembaran Negara Republik Indonesia Nomor 5887);</w:t>
      </w:r>
    </w:p>
    <w:p w:rsidR="00E21A46" w:rsidRPr="00B24283" w:rsidRDefault="00E21A46" w:rsidP="00E21A46">
      <w:pPr>
        <w:pStyle w:val="BodyText2"/>
        <w:numPr>
          <w:ilvl w:val="0"/>
          <w:numId w:val="2"/>
        </w:numPr>
        <w:tabs>
          <w:tab w:val="clear" w:pos="720"/>
          <w:tab w:val="num" w:pos="1515"/>
          <w:tab w:val="left" w:pos="1620"/>
          <w:tab w:val="left" w:pos="1980"/>
          <w:tab w:val="num" w:pos="2127"/>
          <w:tab w:val="num" w:pos="2340"/>
        </w:tabs>
        <w:spacing w:before="120" w:line="252" w:lineRule="auto"/>
        <w:ind w:left="2347"/>
        <w:rPr>
          <w:rFonts w:ascii="Bookman Old Style" w:hAnsi="Bookman Old Style"/>
          <w:sz w:val="24"/>
          <w:szCs w:val="24"/>
        </w:rPr>
      </w:pPr>
      <w:r w:rsidRPr="00B24283">
        <w:rPr>
          <w:rFonts w:ascii="Bookman Old Style" w:hAnsi="Bookman Old Style"/>
          <w:bCs/>
          <w:sz w:val="24"/>
          <w:szCs w:val="24"/>
        </w:rPr>
        <w:t xml:space="preserve">Peraturan Presiden Nomor 87 Tahun 2014 tentang Peraturan Pelaksanaan </w:t>
      </w:r>
      <w:r w:rsidRPr="00B24283">
        <w:rPr>
          <w:rFonts w:ascii="Bookman Old Style" w:hAnsi="Bookman Old Style"/>
          <w:sz w:val="24"/>
          <w:szCs w:val="24"/>
        </w:rPr>
        <w:t>Undang-Undang Nomor 12 Tahun 2011 tentang Pembentukan Peraturan Perundang-undangan (Lembaran Negara Republik Indonesia Tahun 2014 Nomor 199);</w:t>
      </w:r>
    </w:p>
    <w:p w:rsidR="00E21A46" w:rsidRPr="00B24283" w:rsidRDefault="00E21A46" w:rsidP="00E21A46">
      <w:pPr>
        <w:pStyle w:val="BodyText2"/>
        <w:numPr>
          <w:ilvl w:val="0"/>
          <w:numId w:val="2"/>
        </w:numPr>
        <w:tabs>
          <w:tab w:val="clear" w:pos="720"/>
          <w:tab w:val="num" w:pos="1515"/>
          <w:tab w:val="left" w:pos="1620"/>
          <w:tab w:val="left" w:pos="1980"/>
          <w:tab w:val="num" w:pos="2127"/>
          <w:tab w:val="num" w:pos="2340"/>
        </w:tabs>
        <w:spacing w:before="120" w:line="252" w:lineRule="auto"/>
        <w:ind w:left="2347"/>
        <w:rPr>
          <w:rFonts w:ascii="Bookman Old Style" w:hAnsi="Bookman Old Style"/>
          <w:sz w:val="24"/>
          <w:szCs w:val="24"/>
        </w:rPr>
      </w:pPr>
      <w:r w:rsidRPr="00B24283">
        <w:rPr>
          <w:rFonts w:ascii="Bookman Old Style" w:hAnsi="Bookman Old Style"/>
          <w:sz w:val="24"/>
          <w:szCs w:val="24"/>
        </w:rPr>
        <w:t xml:space="preserve">Peraturan Daerah Kabupaten Temanggung Nomor 10 Tahun 2016 tentang Pembentukan dan Susunan Perangkat Daerah Kabupaten Temanggung (Lembaran Daerah </w:t>
      </w:r>
      <w:r w:rsidRPr="00B24283">
        <w:rPr>
          <w:rFonts w:ascii="Bookman Old Style" w:hAnsi="Bookman Old Style"/>
          <w:sz w:val="24"/>
          <w:szCs w:val="24"/>
          <w:lang w:val="en-ID"/>
        </w:rPr>
        <w:t xml:space="preserve"> </w:t>
      </w:r>
      <w:r w:rsidRPr="00B24283">
        <w:rPr>
          <w:rFonts w:ascii="Bookman Old Style" w:hAnsi="Bookman Old Style"/>
          <w:sz w:val="24"/>
          <w:szCs w:val="24"/>
        </w:rPr>
        <w:t xml:space="preserve">Kabupaten </w:t>
      </w:r>
      <w:r w:rsidRPr="00B24283">
        <w:rPr>
          <w:rFonts w:ascii="Bookman Old Style" w:hAnsi="Bookman Old Style"/>
          <w:sz w:val="24"/>
          <w:szCs w:val="24"/>
          <w:lang w:val="en-ID"/>
        </w:rPr>
        <w:t xml:space="preserve"> </w:t>
      </w:r>
      <w:r w:rsidRPr="00B24283">
        <w:rPr>
          <w:rFonts w:ascii="Bookman Old Style" w:hAnsi="Bookman Old Style"/>
          <w:sz w:val="24"/>
          <w:szCs w:val="24"/>
        </w:rPr>
        <w:t xml:space="preserve">Temanggung </w:t>
      </w:r>
      <w:r w:rsidRPr="00B24283">
        <w:rPr>
          <w:rFonts w:ascii="Bookman Old Style" w:hAnsi="Bookman Old Style"/>
          <w:sz w:val="24"/>
          <w:szCs w:val="24"/>
          <w:lang w:val="en-ID"/>
        </w:rPr>
        <w:t xml:space="preserve"> </w:t>
      </w:r>
      <w:r w:rsidRPr="00B24283">
        <w:rPr>
          <w:rFonts w:ascii="Bookman Old Style" w:hAnsi="Bookman Old Style"/>
          <w:sz w:val="24"/>
          <w:szCs w:val="24"/>
        </w:rPr>
        <w:t xml:space="preserve">Tahun </w:t>
      </w:r>
      <w:r w:rsidRPr="00B24283">
        <w:rPr>
          <w:rFonts w:ascii="Bookman Old Style" w:hAnsi="Bookman Old Style"/>
          <w:sz w:val="24"/>
          <w:szCs w:val="24"/>
          <w:lang w:val="en-ID"/>
        </w:rPr>
        <w:t xml:space="preserve"> </w:t>
      </w:r>
      <w:r>
        <w:rPr>
          <w:rFonts w:ascii="Bookman Old Style" w:hAnsi="Bookman Old Style"/>
          <w:sz w:val="24"/>
          <w:szCs w:val="24"/>
        </w:rPr>
        <w:t>2016</w:t>
      </w:r>
      <w:r w:rsidRPr="00B24283">
        <w:rPr>
          <w:rFonts w:ascii="Bookman Old Style" w:hAnsi="Bookman Old Style"/>
          <w:sz w:val="24"/>
          <w:szCs w:val="24"/>
          <w:lang w:val="en-ID"/>
        </w:rPr>
        <w:t xml:space="preserve"> </w:t>
      </w:r>
      <w:r w:rsidRPr="00B24283">
        <w:rPr>
          <w:rFonts w:ascii="Bookman Old Style" w:hAnsi="Bookman Old Style"/>
          <w:sz w:val="24"/>
          <w:szCs w:val="24"/>
        </w:rPr>
        <w:t>Nomor 68 )</w:t>
      </w:r>
      <w:r w:rsidRPr="00B24283">
        <w:rPr>
          <w:rFonts w:ascii="Bookman Old Style" w:hAnsi="Bookman Old Style"/>
          <w:sz w:val="24"/>
          <w:szCs w:val="24"/>
          <w:lang w:val="en-ID"/>
        </w:rPr>
        <w:t>;</w:t>
      </w:r>
    </w:p>
    <w:p w:rsidR="00E21A46" w:rsidRPr="00B24283" w:rsidRDefault="00E21A46" w:rsidP="00E21A46">
      <w:pPr>
        <w:pStyle w:val="BodyText2"/>
        <w:numPr>
          <w:ilvl w:val="0"/>
          <w:numId w:val="2"/>
        </w:numPr>
        <w:tabs>
          <w:tab w:val="clear" w:pos="720"/>
          <w:tab w:val="num" w:pos="1515"/>
          <w:tab w:val="left" w:pos="1620"/>
          <w:tab w:val="left" w:pos="1980"/>
          <w:tab w:val="num" w:pos="2127"/>
          <w:tab w:val="num" w:pos="2340"/>
        </w:tabs>
        <w:spacing w:before="120" w:line="252" w:lineRule="auto"/>
        <w:ind w:left="2347"/>
        <w:rPr>
          <w:rFonts w:ascii="Bookman Old Style" w:hAnsi="Bookman Old Style"/>
          <w:sz w:val="24"/>
          <w:szCs w:val="24"/>
        </w:rPr>
      </w:pPr>
      <w:r w:rsidRPr="00A23960">
        <w:rPr>
          <w:rFonts w:ascii="Bookman Old Style" w:hAnsi="Bookman Old Style"/>
          <w:sz w:val="24"/>
          <w:szCs w:val="24"/>
        </w:rPr>
        <w:t>Peraturan</w:t>
      </w:r>
      <w:r w:rsidRPr="00B24283">
        <w:rPr>
          <w:rFonts w:ascii="Bookman Old Style" w:hAnsi="Bookman Old Style"/>
          <w:sz w:val="24"/>
          <w:szCs w:val="24"/>
          <w:lang w:val="en-ID"/>
        </w:rPr>
        <w:t xml:space="preserve"> Bupati Temanggung Nomor 60 Tahun 2016 tentang Kedudukan, Susunan dan Tata Kerja Organisasi Perangkat Daerah Kabupaten Temanggung</w:t>
      </w:r>
      <w:r>
        <w:rPr>
          <w:rFonts w:ascii="Bookman Old Style" w:hAnsi="Bookman Old Style"/>
          <w:sz w:val="24"/>
          <w:szCs w:val="24"/>
          <w:lang w:val="en-ID"/>
        </w:rPr>
        <w:t xml:space="preserve"> </w:t>
      </w:r>
      <w:r w:rsidRPr="00B24283">
        <w:rPr>
          <w:rFonts w:ascii="Bookman Old Style" w:hAnsi="Bookman Old Style"/>
          <w:sz w:val="24"/>
          <w:szCs w:val="24"/>
        </w:rPr>
        <w:t>(</w:t>
      </w:r>
      <w:r>
        <w:rPr>
          <w:rFonts w:ascii="Bookman Old Style" w:hAnsi="Bookman Old Style"/>
          <w:sz w:val="24"/>
          <w:szCs w:val="24"/>
          <w:lang w:val="en-ID"/>
        </w:rPr>
        <w:t>Berita</w:t>
      </w:r>
      <w:r w:rsidRPr="00B24283">
        <w:rPr>
          <w:rFonts w:ascii="Bookman Old Style" w:hAnsi="Bookman Old Style"/>
          <w:sz w:val="24"/>
          <w:szCs w:val="24"/>
        </w:rPr>
        <w:t xml:space="preserve"> Daerah Kabupaten </w:t>
      </w:r>
      <w:r w:rsidRPr="00B24283">
        <w:rPr>
          <w:rFonts w:ascii="Bookman Old Style" w:hAnsi="Bookman Old Style"/>
          <w:sz w:val="24"/>
          <w:szCs w:val="24"/>
          <w:lang w:val="en-ID"/>
        </w:rPr>
        <w:t xml:space="preserve"> </w:t>
      </w:r>
      <w:r w:rsidRPr="00B24283">
        <w:rPr>
          <w:rFonts w:ascii="Bookman Old Style" w:hAnsi="Bookman Old Style"/>
          <w:sz w:val="24"/>
          <w:szCs w:val="24"/>
        </w:rPr>
        <w:t xml:space="preserve">Temanggung </w:t>
      </w:r>
      <w:r w:rsidRPr="00B24283">
        <w:rPr>
          <w:rFonts w:ascii="Bookman Old Style" w:hAnsi="Bookman Old Style"/>
          <w:sz w:val="24"/>
          <w:szCs w:val="24"/>
          <w:lang w:val="en-ID"/>
        </w:rPr>
        <w:t xml:space="preserve"> </w:t>
      </w:r>
      <w:r w:rsidRPr="00B24283">
        <w:rPr>
          <w:rFonts w:ascii="Bookman Old Style" w:hAnsi="Bookman Old Style"/>
          <w:sz w:val="24"/>
          <w:szCs w:val="24"/>
        </w:rPr>
        <w:t xml:space="preserve">Tahun </w:t>
      </w:r>
      <w:r w:rsidRPr="00B24283">
        <w:rPr>
          <w:rFonts w:ascii="Bookman Old Style" w:hAnsi="Bookman Old Style"/>
          <w:sz w:val="24"/>
          <w:szCs w:val="24"/>
          <w:lang w:val="en-ID"/>
        </w:rPr>
        <w:t xml:space="preserve"> </w:t>
      </w:r>
      <w:r w:rsidRPr="00B24283">
        <w:rPr>
          <w:rFonts w:ascii="Bookman Old Style" w:hAnsi="Bookman Old Style"/>
          <w:sz w:val="24"/>
          <w:szCs w:val="24"/>
        </w:rPr>
        <w:t>2016 Nomor 6</w:t>
      </w:r>
      <w:r>
        <w:rPr>
          <w:rFonts w:ascii="Bookman Old Style" w:hAnsi="Bookman Old Style"/>
          <w:sz w:val="24"/>
          <w:szCs w:val="24"/>
          <w:lang w:val="en-ID"/>
        </w:rPr>
        <w:t>0</w:t>
      </w:r>
      <w:r w:rsidRPr="00B24283">
        <w:rPr>
          <w:rFonts w:ascii="Bookman Old Style" w:hAnsi="Bookman Old Style"/>
          <w:sz w:val="24"/>
          <w:szCs w:val="24"/>
        </w:rPr>
        <w:t>)</w:t>
      </w:r>
      <w:r>
        <w:rPr>
          <w:rFonts w:ascii="Bookman Old Style" w:hAnsi="Bookman Old Style"/>
          <w:sz w:val="24"/>
          <w:szCs w:val="24"/>
          <w:lang w:val="en-ID"/>
        </w:rPr>
        <w:t>;</w:t>
      </w:r>
    </w:p>
    <w:p w:rsidR="00E21A46" w:rsidRPr="00B24283" w:rsidRDefault="00E21A46" w:rsidP="00E21A46">
      <w:pPr>
        <w:pStyle w:val="BodyText2"/>
        <w:numPr>
          <w:ilvl w:val="2"/>
          <w:numId w:val="0"/>
        </w:numPr>
        <w:spacing w:before="240" w:line="264" w:lineRule="auto"/>
        <w:jc w:val="center"/>
        <w:rPr>
          <w:rFonts w:ascii="Bookman Old Style" w:hAnsi="Bookman Old Style"/>
          <w:sz w:val="24"/>
          <w:szCs w:val="24"/>
        </w:rPr>
      </w:pPr>
      <w:r w:rsidRPr="00B24283">
        <w:rPr>
          <w:rFonts w:ascii="Bookman Old Style" w:hAnsi="Bookman Old Style"/>
          <w:sz w:val="24"/>
          <w:szCs w:val="24"/>
        </w:rPr>
        <w:t>MEMUTUSKAN :</w:t>
      </w:r>
    </w:p>
    <w:p w:rsidR="00E21A46" w:rsidRPr="00B24283" w:rsidRDefault="00E21A46" w:rsidP="00E21A46">
      <w:pPr>
        <w:pStyle w:val="BodyText2"/>
        <w:numPr>
          <w:ilvl w:val="2"/>
          <w:numId w:val="0"/>
        </w:numPr>
        <w:tabs>
          <w:tab w:val="num" w:pos="1620"/>
          <w:tab w:val="left" w:pos="1980"/>
        </w:tabs>
        <w:spacing w:before="240" w:line="264" w:lineRule="auto"/>
        <w:ind w:left="1987" w:hanging="1987"/>
        <w:rPr>
          <w:rFonts w:ascii="Bookman Old Style" w:hAnsi="Bookman Old Style"/>
          <w:sz w:val="24"/>
          <w:szCs w:val="24"/>
          <w:lang w:val="en-US"/>
        </w:rPr>
      </w:pPr>
      <w:r w:rsidRPr="00B24283">
        <w:rPr>
          <w:rFonts w:ascii="Bookman Old Style" w:hAnsi="Bookman Old Style"/>
          <w:sz w:val="24"/>
          <w:szCs w:val="24"/>
        </w:rPr>
        <w:t>Menetapkan</w:t>
      </w:r>
      <w:r w:rsidRPr="00B24283">
        <w:rPr>
          <w:rFonts w:ascii="Bookman Old Style" w:hAnsi="Bookman Old Style"/>
          <w:sz w:val="24"/>
          <w:szCs w:val="24"/>
        </w:rPr>
        <w:tab/>
        <w:t>:</w:t>
      </w:r>
      <w:r w:rsidRPr="00B24283">
        <w:rPr>
          <w:rFonts w:ascii="Bookman Old Style" w:hAnsi="Bookman Old Style"/>
          <w:sz w:val="24"/>
          <w:szCs w:val="24"/>
        </w:rPr>
        <w:tab/>
      </w:r>
      <w:r w:rsidRPr="00B24283">
        <w:rPr>
          <w:rFonts w:ascii="Bookman Old Style" w:hAnsi="Bookman Old Style"/>
          <w:sz w:val="24"/>
          <w:szCs w:val="24"/>
          <w:lang w:val="sv-SE"/>
        </w:rPr>
        <w:t xml:space="preserve">PERATURAN BUPATI TENTANG </w:t>
      </w:r>
      <w:r w:rsidRPr="00B24283">
        <w:rPr>
          <w:rFonts w:ascii="Bookman Old Style" w:hAnsi="Bookman Old Style"/>
          <w:sz w:val="24"/>
          <w:szCs w:val="24"/>
        </w:rPr>
        <w:t xml:space="preserve">TUGAS DAN FUNGSI </w:t>
      </w:r>
      <w:r>
        <w:rPr>
          <w:rFonts w:ascii="Bookman Old Style" w:hAnsi="Bookman Old Style"/>
          <w:sz w:val="24"/>
          <w:szCs w:val="24"/>
          <w:lang w:val="en-ID"/>
        </w:rPr>
        <w:t>DINAS PEKERJAAN UMUM, PERUMAHAN DAN KAWASAN PEMUKIMAN</w:t>
      </w:r>
      <w:r w:rsidRPr="00B24283">
        <w:rPr>
          <w:rFonts w:ascii="Bookman Old Style" w:hAnsi="Bookman Old Style"/>
          <w:sz w:val="24"/>
          <w:szCs w:val="24"/>
          <w:lang w:val="en-ID"/>
        </w:rPr>
        <w:t xml:space="preserve"> </w:t>
      </w:r>
      <w:r w:rsidRPr="00B24283">
        <w:rPr>
          <w:rFonts w:ascii="Bookman Old Style" w:hAnsi="Bookman Old Style"/>
          <w:sz w:val="24"/>
          <w:szCs w:val="24"/>
        </w:rPr>
        <w:t>KABUPATEN TEMANGGUNG</w:t>
      </w:r>
    </w:p>
    <w:p w:rsidR="00E21A46" w:rsidRPr="00B24283" w:rsidRDefault="00E21A46" w:rsidP="00E21A46">
      <w:pPr>
        <w:pStyle w:val="BodyText2"/>
        <w:numPr>
          <w:ilvl w:val="2"/>
          <w:numId w:val="0"/>
        </w:numPr>
        <w:tabs>
          <w:tab w:val="left" w:pos="1701"/>
        </w:tabs>
        <w:spacing w:before="240" w:line="264" w:lineRule="auto"/>
        <w:jc w:val="center"/>
        <w:rPr>
          <w:rFonts w:ascii="Bookman Old Style" w:hAnsi="Bookman Old Style"/>
          <w:bCs/>
          <w:sz w:val="24"/>
          <w:szCs w:val="24"/>
        </w:rPr>
      </w:pPr>
      <w:r w:rsidRPr="00B24283">
        <w:rPr>
          <w:rFonts w:ascii="Bookman Old Style" w:hAnsi="Bookman Old Style"/>
          <w:sz w:val="24"/>
          <w:szCs w:val="24"/>
        </w:rPr>
        <w:t>BAB  I</w:t>
      </w:r>
    </w:p>
    <w:p w:rsidR="00E21A46" w:rsidRPr="00B24283" w:rsidRDefault="00E21A46" w:rsidP="00E21A46">
      <w:pPr>
        <w:pStyle w:val="Heading9"/>
        <w:spacing w:before="120" w:line="264" w:lineRule="auto"/>
        <w:rPr>
          <w:rFonts w:ascii="Bookman Old Style" w:hAnsi="Bookman Old Style" w:cs="Arial"/>
          <w:b w:val="0"/>
          <w:bCs w:val="0"/>
          <w:sz w:val="24"/>
          <w:szCs w:val="24"/>
        </w:rPr>
      </w:pPr>
      <w:r w:rsidRPr="00B24283">
        <w:rPr>
          <w:rFonts w:ascii="Bookman Old Style" w:hAnsi="Bookman Old Style" w:cs="Arial"/>
          <w:b w:val="0"/>
          <w:bCs w:val="0"/>
          <w:sz w:val="24"/>
          <w:szCs w:val="24"/>
        </w:rPr>
        <w:t>KETENTUAN UMUM</w:t>
      </w:r>
    </w:p>
    <w:p w:rsidR="00E21A46" w:rsidRPr="00B24283" w:rsidRDefault="00E21A46" w:rsidP="00E21A46">
      <w:pPr>
        <w:pStyle w:val="Heading9"/>
        <w:spacing w:before="120" w:line="264" w:lineRule="auto"/>
        <w:rPr>
          <w:rFonts w:ascii="Bookman Old Style" w:hAnsi="Bookman Old Style" w:cs="Arial"/>
          <w:b w:val="0"/>
          <w:bCs w:val="0"/>
          <w:sz w:val="24"/>
          <w:szCs w:val="24"/>
        </w:rPr>
      </w:pPr>
      <w:r w:rsidRPr="00B24283">
        <w:rPr>
          <w:rFonts w:ascii="Bookman Old Style" w:hAnsi="Bookman Old Style" w:cs="Arial"/>
          <w:b w:val="0"/>
          <w:bCs w:val="0"/>
          <w:sz w:val="24"/>
          <w:szCs w:val="24"/>
        </w:rPr>
        <w:t>Pasal 1</w:t>
      </w:r>
    </w:p>
    <w:p w:rsidR="00E21A46" w:rsidRPr="00B24283" w:rsidRDefault="00E21A46" w:rsidP="00E21A46">
      <w:pPr>
        <w:spacing w:before="60" w:line="264" w:lineRule="auto"/>
        <w:jc w:val="both"/>
        <w:rPr>
          <w:rFonts w:ascii="Bookman Old Style" w:hAnsi="Bookman Old Style" w:cs="Arial"/>
          <w:sz w:val="24"/>
          <w:szCs w:val="24"/>
        </w:rPr>
      </w:pPr>
      <w:r w:rsidRPr="00B24283">
        <w:rPr>
          <w:rFonts w:ascii="Bookman Old Style" w:hAnsi="Bookman Old Style" w:cs="Arial"/>
          <w:sz w:val="24"/>
          <w:szCs w:val="24"/>
        </w:rPr>
        <w:t>Dalam Peraturan Bupati ini yang dimaksud dengan:</w:t>
      </w:r>
    </w:p>
    <w:p w:rsidR="00E21A46" w:rsidRPr="00B24283" w:rsidRDefault="00E21A46" w:rsidP="00E21A46">
      <w:pPr>
        <w:numPr>
          <w:ilvl w:val="0"/>
          <w:numId w:val="1"/>
        </w:numPr>
        <w:tabs>
          <w:tab w:val="clear" w:pos="2160"/>
        </w:tabs>
        <w:spacing w:before="60" w:line="264" w:lineRule="auto"/>
        <w:ind w:left="360"/>
        <w:jc w:val="both"/>
        <w:rPr>
          <w:rFonts w:ascii="Bookman Old Style" w:hAnsi="Bookman Old Style" w:cs="Arial"/>
          <w:sz w:val="24"/>
          <w:szCs w:val="24"/>
        </w:rPr>
      </w:pPr>
      <w:r w:rsidRPr="00B24283">
        <w:rPr>
          <w:rFonts w:ascii="Bookman Old Style" w:hAnsi="Bookman Old Style" w:cs="Arial"/>
          <w:sz w:val="24"/>
          <w:szCs w:val="24"/>
          <w:lang w:val="sv-SE"/>
        </w:rPr>
        <w:t>Daerah adalah Kabupaten Temanggung.</w:t>
      </w:r>
    </w:p>
    <w:p w:rsidR="00E21A46" w:rsidRPr="00840FA4" w:rsidRDefault="00E21A46" w:rsidP="00E21A46">
      <w:pPr>
        <w:numPr>
          <w:ilvl w:val="0"/>
          <w:numId w:val="1"/>
        </w:numPr>
        <w:tabs>
          <w:tab w:val="clear" w:pos="2160"/>
        </w:tabs>
        <w:spacing w:before="60" w:line="264" w:lineRule="auto"/>
        <w:ind w:left="360"/>
        <w:jc w:val="both"/>
        <w:rPr>
          <w:rFonts w:ascii="Bookman Old Style" w:hAnsi="Bookman Old Style" w:cs="Arial"/>
          <w:sz w:val="24"/>
          <w:szCs w:val="24"/>
        </w:rPr>
      </w:pPr>
      <w:r w:rsidRPr="00B24283">
        <w:rPr>
          <w:rFonts w:ascii="Bookman Old Style" w:hAnsi="Bookman Old Style" w:cs="Arial"/>
          <w:sz w:val="24"/>
          <w:szCs w:val="24"/>
          <w:lang w:val="sv-SE"/>
        </w:rPr>
        <w:t xml:space="preserve">Pemerintah Daerah adalah Bupati sebagai unsur penyelenggara Pemerintahan Daerah yang memimpin pelaksanaan urusan </w:t>
      </w:r>
      <w:r w:rsidRPr="00840FA4">
        <w:rPr>
          <w:rFonts w:ascii="Bookman Old Style" w:hAnsi="Bookman Old Style" w:cs="Arial"/>
          <w:sz w:val="24"/>
          <w:szCs w:val="24"/>
          <w:lang w:val="sv-SE"/>
        </w:rPr>
        <w:t>pemerintahan yang menjadi kewenangan Daerah Otonom.</w:t>
      </w:r>
    </w:p>
    <w:p w:rsidR="00E21A46" w:rsidRPr="00840FA4" w:rsidRDefault="00E21A46" w:rsidP="00E21A46">
      <w:pPr>
        <w:numPr>
          <w:ilvl w:val="0"/>
          <w:numId w:val="1"/>
        </w:numPr>
        <w:tabs>
          <w:tab w:val="clear" w:pos="2160"/>
        </w:tabs>
        <w:spacing w:before="60" w:line="264" w:lineRule="auto"/>
        <w:ind w:left="360"/>
        <w:jc w:val="both"/>
        <w:rPr>
          <w:rFonts w:ascii="Bookman Old Style" w:hAnsi="Bookman Old Style" w:cs="Arial"/>
          <w:sz w:val="24"/>
          <w:szCs w:val="24"/>
        </w:rPr>
      </w:pPr>
      <w:r w:rsidRPr="00840FA4">
        <w:rPr>
          <w:rFonts w:ascii="Bookman Old Style" w:hAnsi="Bookman Old Style" w:cs="Arial"/>
          <w:sz w:val="24"/>
          <w:szCs w:val="24"/>
          <w:lang w:val="sv-SE"/>
        </w:rPr>
        <w:t>Bupati adalah Bupati Temanggung.</w:t>
      </w:r>
    </w:p>
    <w:p w:rsidR="00E21A46" w:rsidRPr="00840FA4" w:rsidRDefault="00E21A46" w:rsidP="00E21A46">
      <w:pPr>
        <w:numPr>
          <w:ilvl w:val="0"/>
          <w:numId w:val="1"/>
        </w:numPr>
        <w:tabs>
          <w:tab w:val="clear" w:pos="2160"/>
        </w:tabs>
        <w:spacing w:before="60" w:line="264" w:lineRule="auto"/>
        <w:ind w:left="360"/>
        <w:jc w:val="both"/>
        <w:rPr>
          <w:rFonts w:ascii="Bookman Old Style" w:hAnsi="Bookman Old Style" w:cs="Bookman Old Style"/>
          <w:bCs/>
          <w:sz w:val="24"/>
          <w:szCs w:val="24"/>
        </w:rPr>
      </w:pPr>
      <w:r w:rsidRPr="00840FA4">
        <w:rPr>
          <w:rFonts w:ascii="Bookman Old Style" w:hAnsi="Bookman Old Style" w:cs="Arial"/>
          <w:sz w:val="24"/>
          <w:szCs w:val="24"/>
          <w:lang w:val="sv-SE"/>
        </w:rPr>
        <w:t>Dinas</w:t>
      </w:r>
      <w:r w:rsidRPr="00840FA4">
        <w:rPr>
          <w:rFonts w:ascii="Bookman Old Style" w:hAnsi="Bookman Old Style" w:cs="Arial"/>
          <w:sz w:val="24"/>
          <w:szCs w:val="24"/>
        </w:rPr>
        <w:t xml:space="preserve"> </w:t>
      </w:r>
      <w:r w:rsidRPr="00840FA4">
        <w:rPr>
          <w:rFonts w:ascii="Bookman Old Style" w:hAnsi="Bookman Old Style" w:cs="Arial"/>
          <w:sz w:val="24"/>
          <w:szCs w:val="24"/>
          <w:lang w:val="en-ID"/>
        </w:rPr>
        <w:t>yang selanjutnya disebut Dinas</w:t>
      </w:r>
      <w:r w:rsidRPr="00840FA4">
        <w:rPr>
          <w:rFonts w:ascii="Bookman Old Style" w:hAnsi="Bookman Old Style" w:cs="Arial"/>
          <w:sz w:val="24"/>
          <w:szCs w:val="24"/>
          <w:lang w:eastAsia="id-ID"/>
        </w:rPr>
        <w:t xml:space="preserve"> </w:t>
      </w:r>
      <w:r w:rsidRPr="00840FA4">
        <w:rPr>
          <w:rFonts w:ascii="Bookman Old Style" w:hAnsi="Bookman Old Style" w:cs="Arial"/>
          <w:sz w:val="24"/>
          <w:szCs w:val="24"/>
          <w:lang w:val="sv-SE" w:eastAsia="id-ID"/>
        </w:rPr>
        <w:t xml:space="preserve">adalah </w:t>
      </w:r>
      <w:r w:rsidRPr="00840FA4">
        <w:rPr>
          <w:rFonts w:ascii="Bookman Old Style" w:hAnsi="Bookman Old Style" w:cs="Arial"/>
          <w:sz w:val="24"/>
          <w:szCs w:val="24"/>
        </w:rPr>
        <w:t xml:space="preserve">Dinas </w:t>
      </w:r>
      <w:r w:rsidRPr="00840FA4">
        <w:rPr>
          <w:rFonts w:ascii="Bookman Old Style" w:hAnsi="Bookman Old Style" w:cs="Arial"/>
          <w:sz w:val="24"/>
          <w:szCs w:val="24"/>
          <w:lang w:val="en-ID"/>
        </w:rPr>
        <w:t xml:space="preserve">Pekerjaan Umum, Perumahan dan Kawasan Pemukiman </w:t>
      </w:r>
      <w:r w:rsidRPr="00840FA4">
        <w:rPr>
          <w:rFonts w:ascii="Bookman Old Style" w:hAnsi="Bookman Old Style" w:cs="Arial"/>
          <w:sz w:val="24"/>
          <w:szCs w:val="24"/>
          <w:lang w:val="sv-SE" w:eastAsia="id-ID"/>
        </w:rPr>
        <w:t xml:space="preserve">Kabupaten </w:t>
      </w:r>
      <w:r w:rsidRPr="00840FA4">
        <w:rPr>
          <w:rFonts w:ascii="Bookman Old Style" w:hAnsi="Bookman Old Style" w:cs="Arial"/>
          <w:sz w:val="24"/>
          <w:szCs w:val="24"/>
          <w:lang w:eastAsia="id-ID"/>
        </w:rPr>
        <w:t>Temanggung</w:t>
      </w:r>
      <w:r w:rsidRPr="00840FA4">
        <w:rPr>
          <w:rFonts w:ascii="Bookman Old Style" w:hAnsi="Bookman Old Style" w:cs="Arial"/>
          <w:sz w:val="24"/>
          <w:szCs w:val="24"/>
          <w:lang w:val="sv-SE" w:eastAsia="id-ID"/>
        </w:rPr>
        <w:t>.</w:t>
      </w:r>
    </w:p>
    <w:p w:rsidR="00E21A46" w:rsidRPr="00840FA4" w:rsidRDefault="00E21A46" w:rsidP="00E21A46">
      <w:pPr>
        <w:numPr>
          <w:ilvl w:val="0"/>
          <w:numId w:val="1"/>
        </w:numPr>
        <w:tabs>
          <w:tab w:val="clear" w:pos="2160"/>
        </w:tabs>
        <w:spacing w:before="60" w:line="264" w:lineRule="auto"/>
        <w:ind w:left="360"/>
        <w:jc w:val="both"/>
        <w:rPr>
          <w:rFonts w:ascii="Bookman Old Style" w:hAnsi="Bookman Old Style" w:cs="Arial"/>
          <w:sz w:val="24"/>
          <w:szCs w:val="24"/>
        </w:rPr>
      </w:pPr>
      <w:r w:rsidRPr="00840FA4">
        <w:rPr>
          <w:rFonts w:ascii="Bookman Old Style" w:hAnsi="Bookman Old Style" w:cs="Arial"/>
          <w:sz w:val="24"/>
          <w:szCs w:val="24"/>
          <w:lang w:val="sv-SE"/>
        </w:rPr>
        <w:t>Kepala</w:t>
      </w:r>
      <w:r w:rsidRPr="00840FA4">
        <w:rPr>
          <w:rFonts w:ascii="Bookman Old Style" w:hAnsi="Bookman Old Style" w:cs="Arial"/>
          <w:sz w:val="24"/>
          <w:szCs w:val="24"/>
          <w:lang w:val="sv-SE" w:eastAsia="id-ID"/>
        </w:rPr>
        <w:t xml:space="preserve"> Dinas adalah Kepala </w:t>
      </w:r>
      <w:r w:rsidRPr="00840FA4">
        <w:rPr>
          <w:rFonts w:ascii="Bookman Old Style" w:hAnsi="Bookman Old Style" w:cs="Arial"/>
          <w:sz w:val="24"/>
          <w:szCs w:val="24"/>
        </w:rPr>
        <w:t xml:space="preserve">Dinas </w:t>
      </w:r>
      <w:r w:rsidRPr="00840FA4">
        <w:rPr>
          <w:rFonts w:ascii="Bookman Old Style" w:hAnsi="Bookman Old Style" w:cs="Arial"/>
          <w:sz w:val="24"/>
          <w:szCs w:val="24"/>
          <w:lang w:val="en-ID"/>
        </w:rPr>
        <w:t>Pekerjaan Umum, Perumahan dan Kawasan Pemukiman</w:t>
      </w:r>
      <w:r w:rsidRPr="00840FA4">
        <w:rPr>
          <w:rFonts w:ascii="Bookman Old Style" w:hAnsi="Bookman Old Style" w:cs="Arial"/>
          <w:sz w:val="24"/>
          <w:szCs w:val="24"/>
          <w:lang w:val="sv-SE" w:eastAsia="id-ID"/>
        </w:rPr>
        <w:t xml:space="preserve"> Kabupaten </w:t>
      </w:r>
      <w:r w:rsidRPr="00840FA4">
        <w:rPr>
          <w:rFonts w:ascii="Bookman Old Style" w:hAnsi="Bookman Old Style" w:cs="Arial"/>
          <w:sz w:val="24"/>
          <w:szCs w:val="24"/>
          <w:lang w:eastAsia="id-ID"/>
        </w:rPr>
        <w:t>Temanggung</w:t>
      </w:r>
      <w:r w:rsidRPr="00840FA4">
        <w:rPr>
          <w:rFonts w:ascii="Bookman Old Style" w:hAnsi="Bookman Old Style" w:cs="Arial"/>
          <w:sz w:val="24"/>
          <w:szCs w:val="24"/>
          <w:lang w:val="sv-SE" w:eastAsia="id-ID"/>
        </w:rPr>
        <w:t>.</w:t>
      </w:r>
    </w:p>
    <w:p w:rsidR="00E21A46" w:rsidRPr="00840FA4" w:rsidRDefault="00E21A46" w:rsidP="00E21A46">
      <w:pPr>
        <w:numPr>
          <w:ilvl w:val="0"/>
          <w:numId w:val="1"/>
        </w:numPr>
        <w:tabs>
          <w:tab w:val="clear" w:pos="2160"/>
        </w:tabs>
        <w:spacing w:before="60" w:line="264" w:lineRule="auto"/>
        <w:ind w:left="360"/>
        <w:jc w:val="both"/>
        <w:rPr>
          <w:rFonts w:ascii="Bookman Old Style" w:hAnsi="Bookman Old Style" w:cs="Arial"/>
          <w:sz w:val="24"/>
          <w:szCs w:val="24"/>
        </w:rPr>
      </w:pPr>
      <w:r w:rsidRPr="00840FA4">
        <w:rPr>
          <w:rFonts w:ascii="Bookman Old Style" w:hAnsi="Bookman Old Style" w:cs="Arial"/>
          <w:sz w:val="24"/>
          <w:szCs w:val="24"/>
          <w:lang w:val="sv-SE" w:eastAsia="id-ID"/>
        </w:rPr>
        <w:t xml:space="preserve">Unit Pelaksana Teknis Dinas yang selanjutnya disingkat UPTD adalah unsur teknis operasional dan atau unsur teknis penunjang </w:t>
      </w:r>
      <w:r w:rsidRPr="00840FA4">
        <w:rPr>
          <w:rFonts w:ascii="Bookman Old Style" w:hAnsi="Bookman Old Style" w:cs="Arial"/>
          <w:sz w:val="24"/>
          <w:szCs w:val="24"/>
        </w:rPr>
        <w:t xml:space="preserve">Dinas </w:t>
      </w:r>
      <w:r w:rsidRPr="00840FA4">
        <w:rPr>
          <w:rFonts w:ascii="Bookman Old Style" w:hAnsi="Bookman Old Style" w:cs="Arial"/>
          <w:sz w:val="24"/>
          <w:szCs w:val="24"/>
          <w:lang w:val="en-ID"/>
        </w:rPr>
        <w:t>Pekerjaan Umum, Perumahan dan Kawasan Pemukiman</w:t>
      </w:r>
      <w:r w:rsidRPr="00840FA4">
        <w:rPr>
          <w:rFonts w:ascii="Bookman Old Style" w:hAnsi="Bookman Old Style" w:cs="Arial"/>
          <w:sz w:val="24"/>
          <w:szCs w:val="24"/>
          <w:lang w:val="sv-SE" w:eastAsia="id-ID"/>
        </w:rPr>
        <w:t xml:space="preserve"> Kabupaten Temanggung.</w:t>
      </w:r>
    </w:p>
    <w:p w:rsidR="00E21A46" w:rsidRPr="00B24283" w:rsidRDefault="00E21A46" w:rsidP="00E21A46">
      <w:pPr>
        <w:numPr>
          <w:ilvl w:val="0"/>
          <w:numId w:val="1"/>
        </w:numPr>
        <w:tabs>
          <w:tab w:val="clear" w:pos="2160"/>
        </w:tabs>
        <w:spacing w:before="60" w:line="264" w:lineRule="auto"/>
        <w:ind w:left="360"/>
        <w:jc w:val="both"/>
        <w:rPr>
          <w:rFonts w:ascii="Bookman Old Style" w:hAnsi="Bookman Old Style" w:cs="Arial"/>
          <w:sz w:val="24"/>
          <w:szCs w:val="24"/>
        </w:rPr>
      </w:pPr>
      <w:r w:rsidRPr="00B24283">
        <w:rPr>
          <w:rFonts w:ascii="Bookman Old Style" w:hAnsi="Bookman Old Style" w:cs="Arial"/>
          <w:sz w:val="24"/>
          <w:szCs w:val="24"/>
          <w:lang w:val="sv-SE"/>
        </w:rPr>
        <w:t>Jabatan</w:t>
      </w:r>
      <w:r w:rsidRPr="00B24283">
        <w:rPr>
          <w:rFonts w:ascii="Bookman Old Style" w:hAnsi="Bookman Old Style" w:cs="Arial"/>
          <w:sz w:val="24"/>
          <w:szCs w:val="24"/>
        </w:rPr>
        <w:t xml:space="preserve"> Fungsional adalah kedudukan yang menunjukan tugas, tanggung jawab, wewenang dan hak seseorang Pegawai Negeri Sipil dalam satuan organisasi yang dalam pelaksanaan tugasnya didasarkan pada keahlian dan atau ketrampilan tertentu serta bersifat mandiri</w:t>
      </w:r>
      <w:r w:rsidRPr="00B24283">
        <w:rPr>
          <w:rFonts w:ascii="Bookman Old Style" w:hAnsi="Bookman Old Style" w:cs="Arial"/>
          <w:sz w:val="24"/>
          <w:szCs w:val="24"/>
          <w:lang w:val="en-ID"/>
        </w:rPr>
        <w:t>.</w:t>
      </w:r>
    </w:p>
    <w:p w:rsidR="00E21A46" w:rsidRPr="00B24283" w:rsidRDefault="00E21A46" w:rsidP="00E21A46">
      <w:pPr>
        <w:pStyle w:val="Heading9"/>
        <w:spacing w:before="240" w:line="264" w:lineRule="auto"/>
        <w:rPr>
          <w:rFonts w:ascii="Bookman Old Style" w:hAnsi="Bookman Old Style" w:cs="Arial"/>
          <w:b w:val="0"/>
          <w:bCs w:val="0"/>
          <w:sz w:val="24"/>
          <w:szCs w:val="24"/>
        </w:rPr>
      </w:pPr>
      <w:r w:rsidRPr="00B24283">
        <w:rPr>
          <w:rFonts w:ascii="Bookman Old Style" w:hAnsi="Bookman Old Style" w:cs="Arial"/>
          <w:b w:val="0"/>
          <w:bCs w:val="0"/>
          <w:sz w:val="24"/>
          <w:szCs w:val="24"/>
        </w:rPr>
        <w:lastRenderedPageBreak/>
        <w:t>BAB  II</w:t>
      </w:r>
    </w:p>
    <w:p w:rsidR="00E21A46" w:rsidRPr="00720681" w:rsidRDefault="00E21A46" w:rsidP="00E21A46">
      <w:pPr>
        <w:pStyle w:val="Heading9"/>
        <w:spacing w:line="264" w:lineRule="auto"/>
        <w:rPr>
          <w:rFonts w:ascii="Bookman Old Style" w:hAnsi="Bookman Old Style" w:cs="Arial"/>
          <w:b w:val="0"/>
          <w:sz w:val="24"/>
          <w:szCs w:val="24"/>
        </w:rPr>
      </w:pPr>
      <w:r w:rsidRPr="00720681">
        <w:rPr>
          <w:rFonts w:ascii="Bookman Old Style" w:hAnsi="Bookman Old Style" w:cs="Arial"/>
          <w:b w:val="0"/>
          <w:sz w:val="24"/>
          <w:szCs w:val="24"/>
        </w:rPr>
        <w:t>TUGAS DAN FUNGSI</w:t>
      </w:r>
    </w:p>
    <w:p w:rsidR="00E21A46" w:rsidRPr="00720681" w:rsidRDefault="00E21A46" w:rsidP="00E21A46">
      <w:pPr>
        <w:pStyle w:val="Heading9"/>
        <w:spacing w:before="60" w:line="264" w:lineRule="auto"/>
        <w:rPr>
          <w:rFonts w:ascii="Bookman Old Style" w:hAnsi="Bookman Old Style" w:cs="Arial"/>
          <w:b w:val="0"/>
          <w:sz w:val="24"/>
          <w:szCs w:val="24"/>
        </w:rPr>
      </w:pPr>
      <w:r w:rsidRPr="00720681">
        <w:rPr>
          <w:rFonts w:ascii="Bookman Old Style" w:hAnsi="Bookman Old Style" w:cs="Arial"/>
          <w:b w:val="0"/>
          <w:sz w:val="24"/>
          <w:szCs w:val="24"/>
        </w:rPr>
        <w:t>Bagian Kesatu</w:t>
      </w:r>
    </w:p>
    <w:p w:rsidR="00E21A46" w:rsidRPr="00720681" w:rsidRDefault="00E21A46" w:rsidP="00E21A46">
      <w:pPr>
        <w:pStyle w:val="Heading9"/>
        <w:spacing w:line="264" w:lineRule="auto"/>
        <w:rPr>
          <w:rFonts w:ascii="Bookman Old Style" w:hAnsi="Bookman Old Style" w:cs="Arial"/>
          <w:b w:val="0"/>
          <w:sz w:val="24"/>
          <w:szCs w:val="24"/>
          <w:lang w:val="en-ID"/>
        </w:rPr>
      </w:pPr>
      <w:r w:rsidRPr="00720681">
        <w:rPr>
          <w:rFonts w:ascii="Bookman Old Style" w:hAnsi="Bookman Old Style" w:cs="Arial"/>
          <w:b w:val="0"/>
          <w:sz w:val="24"/>
          <w:szCs w:val="24"/>
          <w:lang w:val="en-ID"/>
        </w:rPr>
        <w:t>Kepala Dinas</w:t>
      </w:r>
    </w:p>
    <w:p w:rsidR="00E21A46" w:rsidRPr="00720681" w:rsidRDefault="00E21A46" w:rsidP="00E21A46">
      <w:pPr>
        <w:pStyle w:val="Heading9"/>
        <w:spacing w:line="264" w:lineRule="auto"/>
        <w:rPr>
          <w:rFonts w:ascii="Bookman Old Style" w:hAnsi="Bookman Old Style" w:cs="Arial"/>
          <w:b w:val="0"/>
          <w:sz w:val="24"/>
          <w:szCs w:val="24"/>
          <w:lang w:val="en-US"/>
        </w:rPr>
      </w:pPr>
      <w:r w:rsidRPr="00720681">
        <w:rPr>
          <w:rFonts w:ascii="Bookman Old Style" w:hAnsi="Bookman Old Style" w:cs="Arial"/>
          <w:b w:val="0"/>
          <w:sz w:val="24"/>
          <w:szCs w:val="24"/>
        </w:rPr>
        <w:t>Pasal</w:t>
      </w:r>
      <w:r w:rsidRPr="00720681">
        <w:rPr>
          <w:rFonts w:ascii="Bookman Old Style" w:hAnsi="Bookman Old Style" w:cs="Arial"/>
          <w:b w:val="0"/>
          <w:sz w:val="24"/>
          <w:szCs w:val="24"/>
          <w:lang w:val="en-US"/>
        </w:rPr>
        <w:t xml:space="preserve"> 2</w:t>
      </w:r>
    </w:p>
    <w:p w:rsidR="00E21A46" w:rsidRPr="00720681" w:rsidRDefault="00E21A46" w:rsidP="00E21A46">
      <w:pPr>
        <w:pStyle w:val="BlockText"/>
        <w:tabs>
          <w:tab w:val="clear" w:pos="2268"/>
          <w:tab w:val="clear" w:pos="2552"/>
        </w:tabs>
        <w:spacing w:before="120" w:line="264" w:lineRule="auto"/>
        <w:ind w:left="0" w:right="-28" w:firstLine="0"/>
        <w:rPr>
          <w:rFonts w:ascii="Bookman Old Style" w:hAnsi="Bookman Old Style" w:cs="Arial"/>
          <w:szCs w:val="24"/>
        </w:rPr>
      </w:pPr>
      <w:r w:rsidRPr="00720681">
        <w:rPr>
          <w:rFonts w:ascii="Bookman Old Style" w:hAnsi="Bookman Old Style" w:cs="Arial"/>
          <w:szCs w:val="24"/>
          <w:lang w:val="en-ID"/>
        </w:rPr>
        <w:t>Kepala</w:t>
      </w:r>
      <w:r w:rsidRPr="00720681">
        <w:rPr>
          <w:rFonts w:ascii="Bookman Old Style" w:hAnsi="Bookman Old Style" w:cs="Arial"/>
          <w:szCs w:val="24"/>
          <w:lang w:eastAsia="id-ID"/>
        </w:rPr>
        <w:t xml:space="preserve"> Dinas</w:t>
      </w:r>
      <w:r w:rsidRPr="00720681">
        <w:rPr>
          <w:rFonts w:ascii="Bookman Old Style" w:hAnsi="Bookman Old Style" w:cs="Arial"/>
          <w:szCs w:val="24"/>
          <w:lang w:val="id-ID" w:eastAsia="id-ID"/>
        </w:rPr>
        <w:t xml:space="preserve"> </w:t>
      </w:r>
      <w:r w:rsidRPr="00720681">
        <w:rPr>
          <w:rFonts w:ascii="Bookman Old Style" w:hAnsi="Bookman Old Style" w:cs="Arial"/>
          <w:szCs w:val="24"/>
          <w:lang w:eastAsia="id-ID"/>
        </w:rPr>
        <w:t>mempunyai</w:t>
      </w:r>
      <w:r w:rsidRPr="00720681">
        <w:rPr>
          <w:rFonts w:ascii="Bookman Old Style" w:hAnsi="Bookman Old Style" w:cs="Arial"/>
          <w:szCs w:val="24"/>
          <w:lang w:val="id-ID" w:eastAsia="id-ID"/>
        </w:rPr>
        <w:t xml:space="preserve"> </w:t>
      </w:r>
      <w:r w:rsidRPr="00720681">
        <w:rPr>
          <w:rFonts w:ascii="Bookman Old Style" w:hAnsi="Bookman Old Style" w:cs="Arial"/>
          <w:szCs w:val="24"/>
          <w:lang w:eastAsia="id-ID"/>
        </w:rPr>
        <w:t>tugas</w:t>
      </w:r>
      <w:r w:rsidRPr="00720681">
        <w:rPr>
          <w:rFonts w:ascii="Bookman Old Style" w:hAnsi="Bookman Old Style" w:cs="Arial"/>
          <w:szCs w:val="24"/>
          <w:lang w:val="id-ID" w:eastAsia="id-ID"/>
        </w:rPr>
        <w:t xml:space="preserve"> </w:t>
      </w:r>
      <w:r w:rsidRPr="00720681">
        <w:rPr>
          <w:rFonts w:ascii="Bookman Old Style" w:hAnsi="Bookman Old Style" w:cs="Arial"/>
          <w:szCs w:val="24"/>
          <w:lang w:eastAsia="id-ID"/>
        </w:rPr>
        <w:t>membantu</w:t>
      </w:r>
      <w:r w:rsidRPr="00720681">
        <w:rPr>
          <w:rFonts w:ascii="Bookman Old Style" w:hAnsi="Bookman Old Style" w:cs="Arial"/>
          <w:szCs w:val="24"/>
          <w:lang w:val="id-ID" w:eastAsia="id-ID"/>
        </w:rPr>
        <w:t xml:space="preserve"> </w:t>
      </w:r>
      <w:r w:rsidRPr="00720681">
        <w:rPr>
          <w:rFonts w:ascii="Bookman Old Style" w:hAnsi="Bookman Old Style" w:cs="Arial"/>
          <w:szCs w:val="24"/>
          <w:lang w:eastAsia="id-ID"/>
        </w:rPr>
        <w:t>Bupati</w:t>
      </w:r>
      <w:r w:rsidRPr="00720681">
        <w:rPr>
          <w:rFonts w:ascii="Bookman Old Style" w:hAnsi="Bookman Old Style" w:cs="Arial"/>
          <w:szCs w:val="24"/>
          <w:lang w:val="id-ID" w:eastAsia="id-ID"/>
        </w:rPr>
        <w:t xml:space="preserve"> </w:t>
      </w:r>
      <w:r w:rsidRPr="00720681">
        <w:rPr>
          <w:rFonts w:ascii="Bookman Old Style" w:hAnsi="Bookman Old Style" w:cs="Arial"/>
          <w:szCs w:val="24"/>
          <w:lang w:eastAsia="id-ID"/>
        </w:rPr>
        <w:t>dalam</w:t>
      </w:r>
      <w:r w:rsidRPr="00720681">
        <w:rPr>
          <w:rFonts w:ascii="Bookman Old Style" w:hAnsi="Bookman Old Style" w:cs="Arial"/>
          <w:szCs w:val="24"/>
          <w:lang w:val="id-ID" w:eastAsia="id-ID"/>
        </w:rPr>
        <w:t xml:space="preserve"> </w:t>
      </w:r>
      <w:r w:rsidRPr="00720681">
        <w:rPr>
          <w:rFonts w:ascii="Bookman Old Style" w:hAnsi="Bookman Old Style" w:cs="Arial"/>
          <w:szCs w:val="24"/>
          <w:lang w:eastAsia="id-ID"/>
        </w:rPr>
        <w:t>melaksanakan</w:t>
      </w:r>
      <w:r w:rsidRPr="00720681">
        <w:rPr>
          <w:rFonts w:ascii="Bookman Old Style" w:hAnsi="Bookman Old Style" w:cs="Arial"/>
          <w:szCs w:val="24"/>
          <w:lang w:val="id-ID" w:eastAsia="id-ID"/>
        </w:rPr>
        <w:t xml:space="preserve"> </w:t>
      </w:r>
      <w:r w:rsidRPr="00720681">
        <w:rPr>
          <w:rFonts w:ascii="Bookman Old Style" w:hAnsi="Bookman Old Style" w:cs="Arial"/>
          <w:szCs w:val="24"/>
          <w:lang w:eastAsia="id-ID"/>
        </w:rPr>
        <w:t>urusan</w:t>
      </w:r>
      <w:r w:rsidRPr="00720681">
        <w:rPr>
          <w:rFonts w:ascii="Bookman Old Style" w:hAnsi="Bookman Old Style" w:cs="Arial"/>
          <w:szCs w:val="24"/>
          <w:lang w:val="id-ID" w:eastAsia="id-ID"/>
        </w:rPr>
        <w:t xml:space="preserve"> </w:t>
      </w:r>
      <w:r w:rsidRPr="00720681">
        <w:rPr>
          <w:rFonts w:ascii="Bookman Old Style" w:hAnsi="Bookman Old Style" w:cs="Arial"/>
          <w:szCs w:val="24"/>
          <w:lang w:eastAsia="id-ID"/>
        </w:rPr>
        <w:t>pemerintahan</w:t>
      </w:r>
      <w:r w:rsidRPr="00720681">
        <w:rPr>
          <w:rFonts w:ascii="Bookman Old Style" w:hAnsi="Bookman Old Style" w:cs="Arial"/>
          <w:szCs w:val="24"/>
          <w:lang w:val="id-ID" w:eastAsia="id-ID"/>
        </w:rPr>
        <w:t xml:space="preserve"> </w:t>
      </w:r>
      <w:r w:rsidRPr="00720681">
        <w:rPr>
          <w:rFonts w:ascii="Bookman Old Style" w:hAnsi="Bookman Old Style" w:cs="Arial"/>
          <w:szCs w:val="24"/>
          <w:lang w:eastAsia="id-ID"/>
        </w:rPr>
        <w:t>bidang</w:t>
      </w:r>
      <w:r w:rsidRPr="00720681">
        <w:rPr>
          <w:rFonts w:ascii="Bookman Old Style" w:hAnsi="Bookman Old Style" w:cs="Arial"/>
          <w:szCs w:val="24"/>
          <w:lang w:val="id-ID" w:eastAsia="id-ID"/>
        </w:rPr>
        <w:t xml:space="preserve"> </w:t>
      </w:r>
      <w:r>
        <w:rPr>
          <w:rFonts w:ascii="Bookman Old Style" w:hAnsi="Bookman Old Style" w:cs="Arial"/>
          <w:szCs w:val="24"/>
          <w:lang w:eastAsia="id-ID"/>
        </w:rPr>
        <w:t>pekerjaan umum, penataan ruang, pertanahan, perumahan rakyat, kawasan pemukiman</w:t>
      </w:r>
      <w:r w:rsidRPr="00720681">
        <w:rPr>
          <w:rFonts w:ascii="Bookman Old Style" w:hAnsi="Bookman Old Style" w:cs="Arial"/>
          <w:szCs w:val="24"/>
          <w:lang w:val="id-ID" w:eastAsia="id-ID"/>
        </w:rPr>
        <w:t xml:space="preserve">, </w:t>
      </w:r>
      <w:r w:rsidRPr="00720681">
        <w:rPr>
          <w:rFonts w:ascii="Bookman Old Style" w:hAnsi="Bookman Old Style" w:cs="Arial"/>
          <w:szCs w:val="24"/>
          <w:lang w:eastAsia="id-ID"/>
        </w:rPr>
        <w:t>dan</w:t>
      </w:r>
      <w:r w:rsidRPr="00720681">
        <w:rPr>
          <w:rFonts w:ascii="Bookman Old Style" w:hAnsi="Bookman Old Style" w:cs="Arial"/>
          <w:szCs w:val="24"/>
          <w:lang w:val="id-ID" w:eastAsia="id-ID"/>
        </w:rPr>
        <w:t xml:space="preserve"> </w:t>
      </w:r>
      <w:r w:rsidRPr="00720681">
        <w:rPr>
          <w:rFonts w:ascii="Bookman Old Style" w:hAnsi="Bookman Old Style" w:cs="Arial"/>
          <w:szCs w:val="24"/>
          <w:lang w:eastAsia="id-ID"/>
        </w:rPr>
        <w:t>tugas</w:t>
      </w:r>
      <w:r w:rsidRPr="00720681">
        <w:rPr>
          <w:rFonts w:ascii="Bookman Old Style" w:hAnsi="Bookman Old Style" w:cs="Arial"/>
          <w:szCs w:val="24"/>
          <w:lang w:val="id-ID" w:eastAsia="id-ID"/>
        </w:rPr>
        <w:t xml:space="preserve"> </w:t>
      </w:r>
      <w:r w:rsidRPr="00720681">
        <w:rPr>
          <w:rFonts w:ascii="Bookman Old Style" w:hAnsi="Bookman Old Style" w:cs="Arial"/>
          <w:szCs w:val="24"/>
          <w:lang w:eastAsia="id-ID"/>
        </w:rPr>
        <w:t>pembantuan yang ditugaskan</w:t>
      </w:r>
      <w:r w:rsidRPr="00720681">
        <w:rPr>
          <w:rFonts w:ascii="Bookman Old Style" w:hAnsi="Bookman Old Style" w:cs="Arial"/>
          <w:szCs w:val="24"/>
          <w:lang w:val="id-ID" w:eastAsia="id-ID"/>
        </w:rPr>
        <w:t xml:space="preserve"> </w:t>
      </w:r>
      <w:r w:rsidRPr="00720681">
        <w:rPr>
          <w:rFonts w:ascii="Bookman Old Style" w:hAnsi="Bookman Old Style" w:cs="Arial"/>
          <w:szCs w:val="24"/>
          <w:lang w:eastAsia="id-ID"/>
        </w:rPr>
        <w:t>kepada</w:t>
      </w:r>
      <w:r w:rsidRPr="00720681">
        <w:rPr>
          <w:rFonts w:ascii="Bookman Old Style" w:hAnsi="Bookman Old Style" w:cs="Arial"/>
          <w:szCs w:val="24"/>
          <w:lang w:val="id-ID" w:eastAsia="id-ID"/>
        </w:rPr>
        <w:t xml:space="preserve"> </w:t>
      </w:r>
      <w:r w:rsidRPr="00720681">
        <w:rPr>
          <w:rFonts w:ascii="Bookman Old Style" w:hAnsi="Bookman Old Style" w:cs="Arial"/>
          <w:szCs w:val="24"/>
          <w:lang w:eastAsia="id-ID"/>
        </w:rPr>
        <w:t>daerah.</w:t>
      </w:r>
    </w:p>
    <w:p w:rsidR="00E21A46" w:rsidRPr="00720681" w:rsidRDefault="00E21A46" w:rsidP="00E21A46">
      <w:pPr>
        <w:pStyle w:val="Heading9"/>
        <w:spacing w:before="240" w:after="120" w:line="264" w:lineRule="auto"/>
        <w:rPr>
          <w:rFonts w:ascii="Bookman Old Style" w:hAnsi="Bookman Old Style" w:cs="Arial"/>
          <w:b w:val="0"/>
          <w:sz w:val="24"/>
          <w:szCs w:val="24"/>
          <w:lang w:val="en-ID"/>
        </w:rPr>
      </w:pPr>
      <w:r w:rsidRPr="00720681">
        <w:rPr>
          <w:rFonts w:ascii="Bookman Old Style" w:hAnsi="Bookman Old Style" w:cs="Arial"/>
          <w:b w:val="0"/>
          <w:sz w:val="24"/>
          <w:szCs w:val="24"/>
        </w:rPr>
        <w:t xml:space="preserve">Pasal </w:t>
      </w:r>
      <w:r w:rsidRPr="00720681">
        <w:rPr>
          <w:rFonts w:ascii="Bookman Old Style" w:hAnsi="Bookman Old Style" w:cs="Arial"/>
          <w:b w:val="0"/>
          <w:sz w:val="24"/>
          <w:szCs w:val="24"/>
          <w:lang w:val="en-ID"/>
        </w:rPr>
        <w:t>3</w:t>
      </w:r>
    </w:p>
    <w:p w:rsidR="00E21A46" w:rsidRPr="00720681" w:rsidRDefault="00E21A46" w:rsidP="00E21A46">
      <w:pPr>
        <w:pStyle w:val="BlockText"/>
        <w:tabs>
          <w:tab w:val="clear" w:pos="2268"/>
          <w:tab w:val="clear" w:pos="2552"/>
        </w:tabs>
        <w:spacing w:before="20" w:line="252" w:lineRule="auto"/>
        <w:ind w:left="0" w:right="-29" w:firstLine="0"/>
        <w:rPr>
          <w:rFonts w:ascii="Bookman Old Style" w:hAnsi="Bookman Old Style" w:cs="Arial"/>
          <w:szCs w:val="24"/>
        </w:rPr>
      </w:pPr>
      <w:r w:rsidRPr="00720681">
        <w:rPr>
          <w:rFonts w:ascii="Bookman Old Style" w:hAnsi="Bookman Old Style" w:cs="Arial"/>
          <w:szCs w:val="24"/>
        </w:rPr>
        <w:t xml:space="preserve">Dalam melaksanakan tugas sebagaimana dimaksud dalam Pasal 2, </w:t>
      </w:r>
      <w:r w:rsidRPr="00720681">
        <w:rPr>
          <w:rFonts w:ascii="Bookman Old Style" w:hAnsi="Bookman Old Style" w:cs="Arial"/>
          <w:szCs w:val="24"/>
          <w:lang w:val="en-ID"/>
        </w:rPr>
        <w:t xml:space="preserve">Kepala Dinas </w:t>
      </w:r>
      <w:r w:rsidRPr="00720681">
        <w:rPr>
          <w:rFonts w:ascii="Bookman Old Style" w:hAnsi="Bookman Old Style" w:cs="Arial"/>
          <w:szCs w:val="24"/>
        </w:rPr>
        <w:t>mempunyai fungsi:</w:t>
      </w:r>
    </w:p>
    <w:p w:rsidR="00E21A46" w:rsidRPr="00720681" w:rsidRDefault="00E21A46" w:rsidP="00E21A46">
      <w:pPr>
        <w:pStyle w:val="BodyText"/>
        <w:numPr>
          <w:ilvl w:val="0"/>
          <w:numId w:val="3"/>
        </w:numPr>
        <w:tabs>
          <w:tab w:val="left" w:pos="360"/>
        </w:tabs>
        <w:spacing w:before="20" w:line="252" w:lineRule="auto"/>
        <w:ind w:left="360"/>
        <w:rPr>
          <w:rFonts w:ascii="Bookman Old Style" w:hAnsi="Bookman Old Style" w:cs="Bookman Old Style"/>
          <w:lang w:val="fi-FI"/>
        </w:rPr>
      </w:pPr>
      <w:r w:rsidRPr="00720681">
        <w:rPr>
          <w:rFonts w:ascii="Bookman Old Style" w:hAnsi="Bookman Old Style" w:cs="Bookman Old Style"/>
          <w:lang w:val="fi-FI"/>
        </w:rPr>
        <w:t>perumusan</w:t>
      </w:r>
      <w:r w:rsidRPr="00720681">
        <w:rPr>
          <w:rFonts w:ascii="Bookman Old Style" w:hAnsi="Bookman Old Style" w:cs="Bookman Old Style"/>
        </w:rPr>
        <w:t>, penetapan, dan pelaksanaan</w:t>
      </w:r>
      <w:r w:rsidRPr="00720681">
        <w:rPr>
          <w:rFonts w:ascii="Bookman Old Style" w:hAnsi="Bookman Old Style" w:cs="Bookman Old Style"/>
          <w:lang w:val="fi-FI"/>
        </w:rPr>
        <w:t xml:space="preserve"> kebijakan di bidang </w:t>
      </w:r>
      <w:r w:rsidRPr="00720681">
        <w:rPr>
          <w:rFonts w:ascii="Bookman Old Style" w:hAnsi="Bookman Old Style" w:cs="Bookman Old Style"/>
        </w:rPr>
        <w:t xml:space="preserve">bina marga,  sumber daya air, cipta karya, perumahan dan kawasan permukiman, tata ruang dan pertanahan serta tata kota dan </w:t>
      </w:r>
      <w:r>
        <w:rPr>
          <w:rFonts w:ascii="Bookman Old Style" w:hAnsi="Bookman Old Style" w:cs="Bookman Old Style"/>
        </w:rPr>
        <w:t>bina</w:t>
      </w:r>
      <w:r w:rsidRPr="00720681">
        <w:rPr>
          <w:rFonts w:ascii="Bookman Old Style" w:hAnsi="Bookman Old Style" w:cs="Bookman Old Style"/>
        </w:rPr>
        <w:t xml:space="preserve"> konstruksi</w:t>
      </w:r>
      <w:r w:rsidRPr="00720681">
        <w:rPr>
          <w:rFonts w:ascii="Bookman Old Style" w:hAnsi="Bookman Old Style" w:cs="Bookman Old Style"/>
          <w:lang w:val="fi-FI"/>
        </w:rPr>
        <w:t>;</w:t>
      </w:r>
    </w:p>
    <w:p w:rsidR="00E21A46" w:rsidRPr="00720681" w:rsidRDefault="00E21A46" w:rsidP="00E21A46">
      <w:pPr>
        <w:pStyle w:val="BodyText"/>
        <w:numPr>
          <w:ilvl w:val="0"/>
          <w:numId w:val="3"/>
        </w:numPr>
        <w:tabs>
          <w:tab w:val="left" w:pos="360"/>
        </w:tabs>
        <w:spacing w:before="20" w:line="252" w:lineRule="auto"/>
        <w:ind w:left="360"/>
        <w:rPr>
          <w:rFonts w:ascii="Bookman Old Style" w:hAnsi="Bookman Old Style" w:cs="Bookman Old Style"/>
          <w:lang w:val="fi-FI"/>
        </w:rPr>
      </w:pPr>
      <w:r w:rsidRPr="00720681">
        <w:rPr>
          <w:rFonts w:ascii="Bookman Old Style" w:hAnsi="Bookman Old Style" w:cs="Bookman Old Style"/>
        </w:rPr>
        <w:t xml:space="preserve">pelaksanaan penyusunan kebijakan teknis dan strategi keterpaduan pengembangan infrastruktur pekerjaan umum, </w:t>
      </w:r>
      <w:r w:rsidRPr="00720681">
        <w:rPr>
          <w:rFonts w:ascii="Bookman Old Style" w:hAnsi="Bookman Old Style" w:cs="Bookman Old Style"/>
          <w:lang w:val="fi-FI"/>
        </w:rPr>
        <w:t xml:space="preserve">di bidang </w:t>
      </w:r>
      <w:r w:rsidRPr="00720681">
        <w:rPr>
          <w:rFonts w:ascii="Bookman Old Style" w:hAnsi="Bookman Old Style" w:cs="Bookman Old Style"/>
        </w:rPr>
        <w:t xml:space="preserve">bina marga,  sumber daya air, cipta karya, perumahan dan kawasan permukiman, tata ruang dan pertanahan serta tata kota dan </w:t>
      </w:r>
      <w:r>
        <w:rPr>
          <w:rFonts w:ascii="Bookman Old Style" w:hAnsi="Bookman Old Style" w:cs="Bookman Old Style"/>
        </w:rPr>
        <w:t>bina</w:t>
      </w:r>
      <w:r w:rsidRPr="00720681">
        <w:rPr>
          <w:rFonts w:ascii="Bookman Old Style" w:hAnsi="Bookman Old Style" w:cs="Bookman Old Style"/>
        </w:rPr>
        <w:t xml:space="preserve"> konstruksi</w:t>
      </w:r>
      <w:r w:rsidRPr="00720681">
        <w:rPr>
          <w:rFonts w:ascii="Bookman Old Style" w:hAnsi="Bookman Old Style" w:cs="Bookman Old Style"/>
          <w:lang w:val="fi-FI"/>
        </w:rPr>
        <w:t>;</w:t>
      </w:r>
    </w:p>
    <w:p w:rsidR="00E21A46" w:rsidRPr="00720681" w:rsidRDefault="00E21A46" w:rsidP="00E21A46">
      <w:pPr>
        <w:pStyle w:val="BodyText"/>
        <w:numPr>
          <w:ilvl w:val="0"/>
          <w:numId w:val="3"/>
        </w:numPr>
        <w:tabs>
          <w:tab w:val="left" w:pos="360"/>
        </w:tabs>
        <w:spacing w:before="20" w:line="252" w:lineRule="auto"/>
        <w:ind w:left="360"/>
        <w:rPr>
          <w:rFonts w:ascii="Bookman Old Style" w:hAnsi="Bookman Old Style" w:cs="Bookman Old Style"/>
          <w:lang w:val="fi-FI"/>
        </w:rPr>
      </w:pPr>
      <w:r w:rsidRPr="00720681">
        <w:rPr>
          <w:rFonts w:ascii="Bookman Old Style" w:hAnsi="Bookman Old Style" w:cs="Bookman Old Style"/>
        </w:rPr>
        <w:t>koordinasi pelaksanaan tugas, pembinaan, dan pemberian dukungan administrasi kepada seluruh unsur organisasi di lingkungan dinas pekerjaan umum, perumahan dan kawasan permukiman;</w:t>
      </w:r>
    </w:p>
    <w:p w:rsidR="00E21A46" w:rsidRPr="00720681" w:rsidRDefault="00E21A46" w:rsidP="00E21A46">
      <w:pPr>
        <w:pStyle w:val="BodyText"/>
        <w:numPr>
          <w:ilvl w:val="0"/>
          <w:numId w:val="3"/>
        </w:numPr>
        <w:tabs>
          <w:tab w:val="left" w:pos="360"/>
        </w:tabs>
        <w:spacing w:before="20" w:line="252" w:lineRule="auto"/>
        <w:ind w:left="360"/>
        <w:rPr>
          <w:rFonts w:ascii="Bookman Old Style" w:hAnsi="Bookman Old Style" w:cs="Bookman Old Style"/>
          <w:lang w:val="fi-FI"/>
        </w:rPr>
      </w:pPr>
      <w:r w:rsidRPr="00720681">
        <w:rPr>
          <w:rFonts w:ascii="Bookman Old Style" w:hAnsi="Bookman Old Style" w:cs="Bookman Old Style"/>
        </w:rPr>
        <w:t xml:space="preserve">pelaksanaan pembangunan dan pemeliharaan infrastruktur </w:t>
      </w:r>
      <w:r w:rsidRPr="00720681">
        <w:rPr>
          <w:rFonts w:ascii="Bookman Old Style" w:hAnsi="Bookman Old Style" w:cs="Bookman Old Style"/>
          <w:lang w:val="fi-FI"/>
        </w:rPr>
        <w:t xml:space="preserve">di bidang </w:t>
      </w:r>
      <w:r w:rsidRPr="00720681">
        <w:rPr>
          <w:rFonts w:ascii="Bookman Old Style" w:hAnsi="Bookman Old Style" w:cs="Bookman Old Style"/>
        </w:rPr>
        <w:t xml:space="preserve">bina marga,  sumber daya air, cipta karya, perumahan dan kawasan permukiman, tata ruang dan pertanahan serta tata kota dan </w:t>
      </w:r>
      <w:r>
        <w:rPr>
          <w:rFonts w:ascii="Bookman Old Style" w:hAnsi="Bookman Old Style" w:cs="Bookman Old Style"/>
        </w:rPr>
        <w:t>bina</w:t>
      </w:r>
      <w:r w:rsidRPr="00720681">
        <w:rPr>
          <w:rFonts w:ascii="Bookman Old Style" w:hAnsi="Bookman Old Style" w:cs="Bookman Old Style"/>
        </w:rPr>
        <w:t xml:space="preserve"> konstruksi;</w:t>
      </w:r>
    </w:p>
    <w:p w:rsidR="00E21A46" w:rsidRPr="00720681" w:rsidRDefault="00E21A46" w:rsidP="00E21A46">
      <w:pPr>
        <w:pStyle w:val="BodyText"/>
        <w:numPr>
          <w:ilvl w:val="0"/>
          <w:numId w:val="3"/>
        </w:numPr>
        <w:tabs>
          <w:tab w:val="left" w:pos="360"/>
        </w:tabs>
        <w:spacing w:before="20" w:line="252" w:lineRule="auto"/>
        <w:ind w:left="360"/>
        <w:rPr>
          <w:rFonts w:ascii="Bookman Old Style" w:hAnsi="Bookman Old Style" w:cs="Bookman Old Style"/>
          <w:lang w:val="fi-FI"/>
        </w:rPr>
      </w:pPr>
      <w:r w:rsidRPr="00720681">
        <w:rPr>
          <w:rFonts w:ascii="Bookman Old Style" w:hAnsi="Bookman Old Style" w:cs="Bookman Old Style"/>
        </w:rPr>
        <w:t>pengawasan atas pelaksanaan tugas di lingkungan dinas pekerjaan umum, perumahan dan kawasan permukiman;</w:t>
      </w:r>
    </w:p>
    <w:p w:rsidR="00E21A46" w:rsidRPr="00720681" w:rsidRDefault="00E21A46" w:rsidP="00E21A46">
      <w:pPr>
        <w:pStyle w:val="BodyText"/>
        <w:numPr>
          <w:ilvl w:val="0"/>
          <w:numId w:val="3"/>
        </w:numPr>
        <w:tabs>
          <w:tab w:val="left" w:pos="360"/>
        </w:tabs>
        <w:spacing w:before="20" w:line="252" w:lineRule="auto"/>
        <w:ind w:left="360"/>
        <w:rPr>
          <w:rFonts w:ascii="Bookman Old Style" w:hAnsi="Bookman Old Style" w:cs="Bookman Old Style"/>
          <w:lang w:val="fi-FI"/>
        </w:rPr>
      </w:pPr>
      <w:r w:rsidRPr="00720681">
        <w:rPr>
          <w:rFonts w:ascii="Bookman Old Style" w:hAnsi="Bookman Old Style" w:cs="Bookman Old Style"/>
        </w:rPr>
        <w:t xml:space="preserve">pelaksanaan penyuluhan dan penyebaran informasi </w:t>
      </w:r>
      <w:r w:rsidRPr="00720681">
        <w:rPr>
          <w:rFonts w:ascii="Bookman Old Style" w:hAnsi="Bookman Old Style" w:cs="Bookman Old Style"/>
          <w:lang w:val="fi-FI"/>
        </w:rPr>
        <w:t xml:space="preserve">di bidang </w:t>
      </w:r>
      <w:r w:rsidRPr="00720681">
        <w:rPr>
          <w:rFonts w:ascii="Bookman Old Style" w:hAnsi="Bookman Old Style" w:cs="Bookman Old Style"/>
        </w:rPr>
        <w:t xml:space="preserve">bina marga,  sumber daya air, cipta karya, perumahan dan kawasan permukiman, tata ruang dan pertanahan serta tata kota dan </w:t>
      </w:r>
      <w:r>
        <w:rPr>
          <w:rFonts w:ascii="Bookman Old Style" w:hAnsi="Bookman Old Style" w:cs="Bookman Old Style"/>
        </w:rPr>
        <w:t>bina</w:t>
      </w:r>
      <w:r w:rsidRPr="00720681">
        <w:rPr>
          <w:rFonts w:ascii="Bookman Old Style" w:hAnsi="Bookman Old Style" w:cs="Bookman Old Style"/>
        </w:rPr>
        <w:t xml:space="preserve"> konstruksi ;</w:t>
      </w:r>
      <w:r w:rsidRPr="00720681">
        <w:rPr>
          <w:rFonts w:ascii="Bookman Old Style" w:hAnsi="Bookman Old Style" w:cs="Bookman Old Style"/>
          <w:lang w:val="fi-FI"/>
        </w:rPr>
        <w:t xml:space="preserve"> </w:t>
      </w:r>
    </w:p>
    <w:p w:rsidR="00E21A46" w:rsidRPr="00720681" w:rsidRDefault="00E21A46" w:rsidP="00E21A46">
      <w:pPr>
        <w:pStyle w:val="BodyText"/>
        <w:numPr>
          <w:ilvl w:val="0"/>
          <w:numId w:val="3"/>
        </w:numPr>
        <w:tabs>
          <w:tab w:val="left" w:pos="360"/>
        </w:tabs>
        <w:spacing w:before="20" w:line="252" w:lineRule="auto"/>
        <w:ind w:left="360"/>
        <w:rPr>
          <w:rFonts w:ascii="Bookman Old Style" w:hAnsi="Bookman Old Style" w:cs="Bookman Old Style"/>
          <w:lang w:val="fi-FI"/>
        </w:rPr>
      </w:pPr>
      <w:r w:rsidRPr="00720681">
        <w:rPr>
          <w:rFonts w:ascii="Bookman Old Style" w:hAnsi="Bookman Old Style" w:cs="Bookman Old Style"/>
        </w:rPr>
        <w:t xml:space="preserve">monitoring dan evaluasi </w:t>
      </w:r>
      <w:r w:rsidRPr="00720681">
        <w:rPr>
          <w:rFonts w:ascii="Bookman Old Style" w:hAnsi="Bookman Old Style" w:cs="Bookman Old Style"/>
          <w:lang w:val="fi-FI"/>
        </w:rPr>
        <w:t xml:space="preserve">di bidang </w:t>
      </w:r>
      <w:r w:rsidRPr="00720681">
        <w:rPr>
          <w:rFonts w:ascii="Bookman Old Style" w:hAnsi="Bookman Old Style" w:cs="Bookman Old Style"/>
        </w:rPr>
        <w:t xml:space="preserve">bina marga,  sumber daya air, cipta karya, perumahan dan kawasan permukiman, tata ruang dan pertanahan serta tata kota dan </w:t>
      </w:r>
      <w:r>
        <w:rPr>
          <w:rFonts w:ascii="Bookman Old Style" w:hAnsi="Bookman Old Style" w:cs="Bookman Old Style"/>
        </w:rPr>
        <w:t>bina</w:t>
      </w:r>
      <w:r w:rsidRPr="00720681">
        <w:rPr>
          <w:rFonts w:ascii="Bookman Old Style" w:hAnsi="Bookman Old Style" w:cs="Bookman Old Style"/>
        </w:rPr>
        <w:t xml:space="preserve"> konstruksi</w:t>
      </w:r>
      <w:r w:rsidRPr="00720681">
        <w:rPr>
          <w:rFonts w:ascii="Bookman Old Style" w:hAnsi="Bookman Old Style" w:cs="Bookman Old Style"/>
          <w:lang w:val="fi-FI"/>
        </w:rPr>
        <w:t>;</w:t>
      </w:r>
    </w:p>
    <w:p w:rsidR="00E21A46" w:rsidRPr="007C34E1" w:rsidRDefault="00E21A46" w:rsidP="00E21A46">
      <w:pPr>
        <w:pStyle w:val="BodyText"/>
        <w:numPr>
          <w:ilvl w:val="0"/>
          <w:numId w:val="3"/>
        </w:numPr>
        <w:tabs>
          <w:tab w:val="left" w:pos="360"/>
        </w:tabs>
        <w:spacing w:before="20" w:line="252" w:lineRule="auto"/>
        <w:ind w:left="360"/>
        <w:rPr>
          <w:rFonts w:ascii="Bookman Old Style" w:hAnsi="Bookman Old Style" w:cs="Bookman Old Style"/>
          <w:lang w:val="sv-SE"/>
        </w:rPr>
      </w:pPr>
      <w:r w:rsidRPr="007C34E1">
        <w:rPr>
          <w:rFonts w:ascii="Bookman Old Style" w:hAnsi="Bookman Old Style" w:cs="Bookman Old Style"/>
          <w:lang w:val="en-ID"/>
        </w:rPr>
        <w:t>p</w:t>
      </w:r>
      <w:r w:rsidRPr="007C34E1">
        <w:rPr>
          <w:rFonts w:ascii="Bookman Old Style" w:hAnsi="Bookman Old Style" w:cs="Bookman Old Style"/>
        </w:rPr>
        <w:t>elaksanaan pembinaan kepada UPTD Wilayah dan UPT Rusunawa;</w:t>
      </w:r>
      <w:r w:rsidRPr="007C34E1">
        <w:rPr>
          <w:rFonts w:ascii="Bookman Old Style" w:hAnsi="Bookman Old Style" w:cs="Bookman Old Style"/>
          <w:lang w:val="en-ID"/>
        </w:rPr>
        <w:t xml:space="preserve"> </w:t>
      </w:r>
    </w:p>
    <w:p w:rsidR="00E21A46" w:rsidRPr="007C34E1" w:rsidRDefault="00E21A46" w:rsidP="00E21A46">
      <w:pPr>
        <w:pStyle w:val="BodyText"/>
        <w:numPr>
          <w:ilvl w:val="0"/>
          <w:numId w:val="3"/>
        </w:numPr>
        <w:tabs>
          <w:tab w:val="left" w:pos="360"/>
        </w:tabs>
        <w:spacing w:before="20" w:line="252" w:lineRule="auto"/>
        <w:ind w:left="360"/>
        <w:rPr>
          <w:rFonts w:ascii="Bookman Old Style" w:hAnsi="Bookman Old Style" w:cs="Bookman Old Style"/>
          <w:lang w:val="sv-SE"/>
        </w:rPr>
      </w:pPr>
      <w:r w:rsidRPr="007C34E1">
        <w:rPr>
          <w:rFonts w:ascii="Bookman Old Style" w:hAnsi="Bookman Old Style" w:cs="Bookman Old Style"/>
        </w:rPr>
        <w:t>pengarahan, pembinaan dan pengkoordian pelaksanaan fungsi kesekretariat</w:t>
      </w:r>
      <w:r>
        <w:rPr>
          <w:rFonts w:ascii="Bookman Old Style" w:hAnsi="Bookman Old Style" w:cs="Bookman Old Style"/>
        </w:rPr>
        <w:t xml:space="preserve"> dinas, dan</w:t>
      </w:r>
    </w:p>
    <w:p w:rsidR="00E21A46" w:rsidRPr="00B24283" w:rsidRDefault="00E21A46" w:rsidP="00E21A46">
      <w:pPr>
        <w:pStyle w:val="BodyText"/>
        <w:numPr>
          <w:ilvl w:val="0"/>
          <w:numId w:val="3"/>
        </w:numPr>
        <w:tabs>
          <w:tab w:val="left" w:pos="360"/>
        </w:tabs>
        <w:spacing w:before="20" w:line="252" w:lineRule="auto"/>
        <w:ind w:left="360"/>
        <w:rPr>
          <w:rFonts w:ascii="Bookman Old Style" w:hAnsi="Bookman Old Style" w:cs="Arial"/>
          <w:bCs/>
        </w:rPr>
      </w:pPr>
      <w:r w:rsidRPr="00720681">
        <w:rPr>
          <w:rFonts w:ascii="Bookman Old Style" w:hAnsi="Bookman Old Style" w:cs="Bookman Old Style"/>
        </w:rPr>
        <w:t>pelaksanaan</w:t>
      </w:r>
      <w:r w:rsidRPr="00720681">
        <w:rPr>
          <w:rFonts w:ascii="Bookman Old Style" w:hAnsi="Bookman Old Style" w:cs="Arial"/>
          <w:bCs/>
          <w:lang w:eastAsia="id-ID"/>
        </w:rPr>
        <w:t xml:space="preserve"> </w:t>
      </w:r>
      <w:r w:rsidRPr="00720681">
        <w:rPr>
          <w:rFonts w:ascii="Bookman Old Style" w:hAnsi="Bookman Old Style" w:cs="Arial"/>
          <w:bCs/>
          <w:lang w:val="en-ID" w:eastAsia="id-ID"/>
        </w:rPr>
        <w:t xml:space="preserve">tugas </w:t>
      </w:r>
      <w:r w:rsidRPr="00720681">
        <w:rPr>
          <w:rFonts w:ascii="Bookman Old Style" w:hAnsi="Bookman Old Style" w:cs="Arial"/>
          <w:bCs/>
          <w:lang w:eastAsia="id-ID"/>
        </w:rPr>
        <w:t xml:space="preserve">kedinasan lain yang diberikan oleh </w:t>
      </w:r>
      <w:r w:rsidRPr="00720681">
        <w:rPr>
          <w:rFonts w:ascii="Bookman Old Style" w:hAnsi="Bookman Old Style" w:cs="Arial"/>
          <w:bCs/>
          <w:lang w:val="en-ID" w:eastAsia="id-ID"/>
        </w:rPr>
        <w:t>Bupati</w:t>
      </w:r>
      <w:r w:rsidRPr="00720681">
        <w:rPr>
          <w:rFonts w:ascii="Bookman Old Style" w:hAnsi="Bookman Old Style" w:cs="Arial"/>
          <w:bCs/>
          <w:lang w:eastAsia="id-ID"/>
        </w:rPr>
        <w:t>, sesuai dengan fungsinya</w:t>
      </w:r>
      <w:r w:rsidRPr="00B24283">
        <w:rPr>
          <w:rFonts w:ascii="Bookman Old Style" w:hAnsi="Bookman Old Style" w:cs="Arial"/>
          <w:bCs/>
          <w:lang w:eastAsia="id-ID"/>
        </w:rPr>
        <w:t>.</w:t>
      </w:r>
    </w:p>
    <w:p w:rsidR="00E21A46" w:rsidRPr="00B24283" w:rsidRDefault="00E21A46" w:rsidP="00E21A46">
      <w:pPr>
        <w:pStyle w:val="BlockText"/>
        <w:spacing w:line="264" w:lineRule="auto"/>
        <w:ind w:left="0" w:right="0" w:firstLine="0"/>
        <w:jc w:val="center"/>
        <w:rPr>
          <w:rFonts w:ascii="Bookman Old Style" w:hAnsi="Bookman Old Style" w:cs="Bookman Old Style"/>
          <w:bCs/>
          <w:szCs w:val="24"/>
          <w:lang w:val="id-ID"/>
        </w:rPr>
      </w:pPr>
      <w:r w:rsidRPr="00B24283">
        <w:rPr>
          <w:rFonts w:ascii="Bookman Old Style" w:hAnsi="Bookman Old Style" w:cs="Bookman Old Style"/>
          <w:bCs/>
          <w:szCs w:val="24"/>
          <w:lang w:val="id-ID"/>
        </w:rPr>
        <w:t>Bagian Kedua</w:t>
      </w:r>
    </w:p>
    <w:p w:rsidR="00E21A46" w:rsidRPr="00B24283" w:rsidRDefault="00E21A46" w:rsidP="00E21A46">
      <w:pPr>
        <w:pStyle w:val="BlockText"/>
        <w:spacing w:line="264" w:lineRule="auto"/>
        <w:ind w:left="0" w:right="0" w:firstLine="0"/>
        <w:jc w:val="center"/>
        <w:rPr>
          <w:rFonts w:ascii="Bookman Old Style" w:hAnsi="Bookman Old Style" w:cs="Bookman Old Style"/>
          <w:bCs/>
          <w:szCs w:val="24"/>
          <w:lang w:val="id-ID"/>
        </w:rPr>
      </w:pPr>
      <w:r w:rsidRPr="00B24283">
        <w:rPr>
          <w:rFonts w:ascii="Bookman Old Style" w:hAnsi="Bookman Old Style" w:cs="Bookman Old Style"/>
          <w:bCs/>
          <w:szCs w:val="24"/>
          <w:lang w:val="id-ID"/>
        </w:rPr>
        <w:t>Sekretariat</w:t>
      </w:r>
    </w:p>
    <w:p w:rsidR="00E21A46" w:rsidRPr="00B24283" w:rsidRDefault="00E21A46" w:rsidP="00E21A46">
      <w:pPr>
        <w:pStyle w:val="BlockText"/>
        <w:spacing w:line="264" w:lineRule="auto"/>
        <w:ind w:left="0" w:right="0" w:firstLine="0"/>
        <w:jc w:val="center"/>
        <w:rPr>
          <w:rFonts w:ascii="Bookman Old Style" w:hAnsi="Bookman Old Style" w:cs="Bookman Old Style"/>
          <w:bCs/>
          <w:szCs w:val="24"/>
          <w:lang w:val="id-ID"/>
        </w:rPr>
      </w:pPr>
      <w:r w:rsidRPr="00B24283">
        <w:rPr>
          <w:rFonts w:ascii="Bookman Old Style" w:hAnsi="Bookman Old Style" w:cs="Bookman Old Style"/>
          <w:bCs/>
          <w:szCs w:val="24"/>
          <w:lang w:val="id-ID"/>
        </w:rPr>
        <w:t>Pasal 4</w:t>
      </w:r>
    </w:p>
    <w:p w:rsidR="00E21A46" w:rsidRPr="00057804" w:rsidRDefault="00E21A46" w:rsidP="00E21A46">
      <w:pPr>
        <w:pStyle w:val="BlockText"/>
        <w:spacing w:before="120" w:line="264" w:lineRule="auto"/>
        <w:ind w:left="0" w:right="0" w:firstLine="0"/>
        <w:rPr>
          <w:rFonts w:ascii="Bookman Old Style" w:hAnsi="Bookman Old Style" w:cs="Bookman Old Style"/>
          <w:bCs/>
          <w:szCs w:val="24"/>
          <w:lang w:val="id-ID"/>
        </w:rPr>
      </w:pPr>
      <w:r w:rsidRPr="00B24283">
        <w:rPr>
          <w:rFonts w:ascii="Bookman Old Style" w:hAnsi="Bookman Old Style" w:cs="Arial"/>
          <w:spacing w:val="-6"/>
          <w:szCs w:val="24"/>
          <w:lang w:val="id-ID" w:eastAsia="id-ID"/>
        </w:rPr>
        <w:t xml:space="preserve">Sekretariat mempunyai tugas </w:t>
      </w:r>
      <w:r w:rsidRPr="00B24283">
        <w:rPr>
          <w:rFonts w:ascii="Bookman Old Style" w:hAnsi="Bookman Old Style" w:cs="Arial"/>
          <w:spacing w:val="-6"/>
          <w:szCs w:val="24"/>
          <w:lang w:eastAsia="id-ID"/>
        </w:rPr>
        <w:t xml:space="preserve">melakukan </w:t>
      </w:r>
      <w:r w:rsidRPr="00A23960">
        <w:rPr>
          <w:rFonts w:ascii="Bookman Old Style" w:hAnsi="Bookman Old Style" w:cs="Bookman-Light"/>
          <w:szCs w:val="24"/>
        </w:rPr>
        <w:t>pengkoordinasian</w:t>
      </w:r>
      <w:r w:rsidRPr="00A23960">
        <w:rPr>
          <w:rFonts w:ascii="Bookman Old Style" w:hAnsi="Bookman Old Style" w:cs="Bookman-Light"/>
          <w:spacing w:val="6"/>
          <w:szCs w:val="24"/>
        </w:rPr>
        <w:t xml:space="preserve"> perumusan rencana dan pelaksanaan kebijakan,</w:t>
      </w:r>
      <w:r w:rsidRPr="00A23960">
        <w:rPr>
          <w:rFonts w:ascii="Bookman Old Style" w:hAnsi="Bookman Old Style" w:cs="Bookman-Light"/>
          <w:spacing w:val="6"/>
          <w:szCs w:val="24"/>
          <w:lang w:val="id-ID"/>
        </w:rPr>
        <w:t xml:space="preserve"> </w:t>
      </w:r>
      <w:r w:rsidRPr="00A23960">
        <w:rPr>
          <w:rFonts w:ascii="Bookman Old Style" w:hAnsi="Bookman Old Style" w:cs="Bookman-Light"/>
          <w:spacing w:val="6"/>
          <w:szCs w:val="24"/>
        </w:rPr>
        <w:t>pemantauan, evaluasi, pelaporan</w:t>
      </w:r>
      <w:r w:rsidRPr="00A23960">
        <w:rPr>
          <w:rFonts w:ascii="Bookman Old Style" w:hAnsi="Bookman Old Style" w:cs="Bookman-Light"/>
          <w:spacing w:val="6"/>
          <w:szCs w:val="24"/>
          <w:lang w:val="id-ID" w:eastAsia="id-ID"/>
        </w:rPr>
        <w:t xml:space="preserve"> meliputi </w:t>
      </w:r>
      <w:r w:rsidRPr="00A23960">
        <w:rPr>
          <w:rFonts w:ascii="Bookman Old Style" w:hAnsi="Bookman Old Style" w:cs="Bookman-Light"/>
          <w:szCs w:val="24"/>
          <w:lang w:val="id-ID" w:eastAsia="id-ID"/>
        </w:rPr>
        <w:t>keuangan, hukum,  kehumasan</w:t>
      </w:r>
      <w:r w:rsidRPr="00B24283">
        <w:rPr>
          <w:rFonts w:ascii="Bookman Old Style" w:hAnsi="Bookman Old Style" w:cs="Bookman-Light"/>
          <w:szCs w:val="24"/>
          <w:lang w:val="id-ID" w:eastAsia="id-ID"/>
        </w:rPr>
        <w:t>, keorganisasian dan ketatalaksanaan, pembinaan ketatausahaan</w:t>
      </w:r>
      <w:r w:rsidRPr="00B24283">
        <w:rPr>
          <w:rFonts w:ascii="Bookman Old Style" w:hAnsi="Bookman Old Style" w:cs="Bookman-Light"/>
          <w:szCs w:val="24"/>
          <w:lang w:eastAsia="id-ID"/>
        </w:rPr>
        <w:t>,</w:t>
      </w:r>
      <w:r>
        <w:rPr>
          <w:rFonts w:ascii="Bookman Old Style" w:hAnsi="Bookman Old Style" w:cs="Bookman-Light"/>
          <w:szCs w:val="24"/>
          <w:lang w:val="en-ID" w:eastAsia="id-ID"/>
        </w:rPr>
        <w:t xml:space="preserve"> </w:t>
      </w:r>
      <w:r w:rsidRPr="00B24283">
        <w:rPr>
          <w:rFonts w:ascii="Bookman Old Style" w:hAnsi="Bookman Old Style" w:cs="Bookman-Light"/>
          <w:szCs w:val="24"/>
          <w:lang w:val="id-ID" w:eastAsia="id-ID"/>
        </w:rPr>
        <w:t xml:space="preserve">kerumahtanggaan, </w:t>
      </w:r>
      <w:r w:rsidRPr="00B24283">
        <w:rPr>
          <w:rFonts w:ascii="Bookman Old Style" w:hAnsi="Bookman Old Style" w:cs="Bookman-Light"/>
          <w:szCs w:val="24"/>
          <w:lang w:val="id-ID" w:eastAsia="id-ID"/>
        </w:rPr>
        <w:lastRenderedPageBreak/>
        <w:t>kearsipan,</w:t>
      </w:r>
      <w:r w:rsidRPr="00B24283">
        <w:rPr>
          <w:rFonts w:ascii="Bookman Old Style" w:hAnsi="Bookman Old Style" w:cs="Bookman-Light"/>
          <w:szCs w:val="24"/>
          <w:lang w:val="en-ID" w:eastAsia="id-ID"/>
        </w:rPr>
        <w:t xml:space="preserve"> </w:t>
      </w:r>
      <w:r w:rsidRPr="00B24283">
        <w:rPr>
          <w:rFonts w:ascii="Bookman Old Style" w:hAnsi="Bookman Old Style" w:cs="Bookman-Light"/>
          <w:szCs w:val="24"/>
          <w:lang w:val="id-ID" w:eastAsia="id-ID"/>
        </w:rPr>
        <w:t xml:space="preserve"> </w:t>
      </w:r>
      <w:r w:rsidRPr="00B24283">
        <w:rPr>
          <w:rFonts w:ascii="Bookman Old Style" w:hAnsi="Bookman Old Style" w:cs="Bookman-Light"/>
          <w:szCs w:val="24"/>
          <w:lang w:val="en-ID" w:eastAsia="id-ID"/>
        </w:rPr>
        <w:t xml:space="preserve">analisis dan </w:t>
      </w:r>
      <w:r w:rsidRPr="00057804">
        <w:rPr>
          <w:rFonts w:ascii="Bookman Old Style" w:hAnsi="Bookman Old Style" w:cs="Bookman-Light"/>
          <w:szCs w:val="24"/>
          <w:lang w:val="en-ID" w:eastAsia="id-ID"/>
        </w:rPr>
        <w:t xml:space="preserve">formasi jabatan, </w:t>
      </w:r>
      <w:r w:rsidRPr="00057804">
        <w:rPr>
          <w:rFonts w:ascii="Bookman Old Style" w:hAnsi="Bookman Old Style" w:cs="Bookman-Light"/>
          <w:szCs w:val="24"/>
          <w:lang w:val="id-ID" w:eastAsia="id-ID"/>
        </w:rPr>
        <w:t>kepegawaian,</w:t>
      </w:r>
      <w:r w:rsidRPr="00057804">
        <w:rPr>
          <w:rFonts w:ascii="Bookman Old Style" w:hAnsi="Bookman Old Style" w:cs="Bookman-Light"/>
          <w:szCs w:val="24"/>
          <w:lang w:eastAsia="id-ID"/>
        </w:rPr>
        <w:t xml:space="preserve"> dan </w:t>
      </w:r>
      <w:r w:rsidRPr="00057804">
        <w:rPr>
          <w:rFonts w:ascii="Bookman Old Style" w:hAnsi="Bookman Old Style" w:cs="Bookman-Light"/>
          <w:szCs w:val="24"/>
          <w:lang w:val="id-ID" w:eastAsia="id-ID"/>
        </w:rPr>
        <w:t>pelayanan administrasi di lingkungan</w:t>
      </w:r>
      <w:r w:rsidRPr="00057804">
        <w:rPr>
          <w:rFonts w:ascii="Bookman Old Style" w:hAnsi="Bookman Old Style" w:cs="Bookman-Light"/>
          <w:szCs w:val="24"/>
          <w:lang w:val="en-ID" w:eastAsia="id-ID"/>
        </w:rPr>
        <w:t xml:space="preserve"> Dinas</w:t>
      </w:r>
      <w:r w:rsidRPr="00057804">
        <w:rPr>
          <w:rFonts w:ascii="Bookman Old Style" w:hAnsi="Bookman Old Style" w:cs="Bookman-Light"/>
          <w:szCs w:val="24"/>
          <w:lang w:eastAsia="id-ID"/>
        </w:rPr>
        <w:t>.</w:t>
      </w:r>
    </w:p>
    <w:p w:rsidR="00E21A46" w:rsidRPr="00057804" w:rsidRDefault="00E21A46" w:rsidP="00E21A46">
      <w:pPr>
        <w:tabs>
          <w:tab w:val="left" w:pos="1425"/>
          <w:tab w:val="left" w:pos="1701"/>
        </w:tabs>
        <w:snapToGrid w:val="0"/>
        <w:spacing w:after="120" w:line="264" w:lineRule="auto"/>
        <w:jc w:val="center"/>
        <w:rPr>
          <w:rFonts w:ascii="Bookman Old Style" w:hAnsi="Bookman Old Style" w:cs="Bookman-Light"/>
          <w:sz w:val="24"/>
          <w:szCs w:val="24"/>
          <w:lang w:eastAsia="id-ID"/>
        </w:rPr>
      </w:pPr>
      <w:r w:rsidRPr="00057804">
        <w:rPr>
          <w:rFonts w:ascii="Bookman Old Style" w:hAnsi="Bookman Old Style" w:cs="Bookman-Light"/>
          <w:sz w:val="24"/>
          <w:szCs w:val="24"/>
          <w:lang w:eastAsia="id-ID"/>
        </w:rPr>
        <w:t>Pasal 5</w:t>
      </w:r>
    </w:p>
    <w:p w:rsidR="00E21A46" w:rsidRPr="00057804" w:rsidRDefault="00E21A46" w:rsidP="00E21A46">
      <w:pPr>
        <w:tabs>
          <w:tab w:val="left" w:pos="1425"/>
          <w:tab w:val="left" w:pos="1701"/>
        </w:tabs>
        <w:snapToGrid w:val="0"/>
        <w:spacing w:line="276" w:lineRule="auto"/>
        <w:jc w:val="both"/>
        <w:rPr>
          <w:rFonts w:ascii="Bookman Old Style" w:hAnsi="Bookman Old Style" w:cs="Arial"/>
          <w:spacing w:val="-6"/>
          <w:sz w:val="24"/>
          <w:szCs w:val="24"/>
          <w:lang w:eastAsia="id-ID"/>
        </w:rPr>
      </w:pPr>
      <w:r w:rsidRPr="00057804">
        <w:rPr>
          <w:rFonts w:ascii="Bookman Old Style" w:hAnsi="Bookman Old Style" w:cs="Bookman-Light"/>
          <w:sz w:val="24"/>
          <w:szCs w:val="24"/>
          <w:lang w:eastAsia="id-ID"/>
        </w:rPr>
        <w:t xml:space="preserve">Dalam melaksanakan tugas, </w:t>
      </w:r>
      <w:r w:rsidRPr="00057804">
        <w:rPr>
          <w:rFonts w:ascii="Bookman Old Style" w:hAnsi="Bookman Old Style" w:cs="Bookman-Light"/>
          <w:sz w:val="24"/>
          <w:szCs w:val="24"/>
          <w:lang w:val="en-ID" w:eastAsia="id-ID"/>
        </w:rPr>
        <w:t>S</w:t>
      </w:r>
      <w:r w:rsidRPr="00057804">
        <w:rPr>
          <w:rFonts w:ascii="Bookman Old Style" w:hAnsi="Bookman Old Style" w:cs="Bookman-Light"/>
          <w:sz w:val="24"/>
          <w:szCs w:val="24"/>
          <w:lang w:eastAsia="id-ID"/>
        </w:rPr>
        <w:t xml:space="preserve">ekretariat sebagaimana dimaksud dalam Pasal 4 </w:t>
      </w:r>
      <w:r w:rsidRPr="00057804">
        <w:rPr>
          <w:rFonts w:ascii="Bookman Old Style" w:hAnsi="Bookman Old Style" w:cs="Arial"/>
          <w:spacing w:val="-8"/>
          <w:sz w:val="24"/>
          <w:szCs w:val="24"/>
          <w:lang w:eastAsia="id-ID"/>
        </w:rPr>
        <w:t>mempunyai</w:t>
      </w:r>
      <w:r w:rsidRPr="00057804">
        <w:rPr>
          <w:rFonts w:ascii="Bookman Old Style" w:hAnsi="Bookman Old Style" w:cs="Bookman-Light"/>
          <w:sz w:val="24"/>
          <w:szCs w:val="24"/>
          <w:lang w:eastAsia="id-ID"/>
        </w:rPr>
        <w:t xml:space="preserve"> fungsi:</w:t>
      </w:r>
    </w:p>
    <w:p w:rsidR="00E21A46" w:rsidRPr="00057804" w:rsidRDefault="00E21A46" w:rsidP="00E21A46">
      <w:pPr>
        <w:pStyle w:val="BlockText"/>
        <w:numPr>
          <w:ilvl w:val="0"/>
          <w:numId w:val="4"/>
        </w:numPr>
        <w:tabs>
          <w:tab w:val="clear" w:pos="2268"/>
          <w:tab w:val="clear" w:pos="2552"/>
        </w:tabs>
        <w:spacing w:before="40" w:line="276" w:lineRule="auto"/>
        <w:ind w:right="0"/>
        <w:rPr>
          <w:rFonts w:ascii="Bookman Old Style" w:hAnsi="Bookman Old Style" w:cs="Bookman Old Style"/>
          <w:bCs/>
          <w:szCs w:val="24"/>
          <w:lang w:val="id-ID"/>
        </w:rPr>
      </w:pPr>
      <w:r w:rsidRPr="00057804">
        <w:rPr>
          <w:rFonts w:ascii="Bookman Old Style" w:hAnsi="Bookman Old Style" w:cs="Arial"/>
          <w:bCs/>
          <w:szCs w:val="24"/>
          <w:lang w:val="sv-SE" w:eastAsia="id-ID"/>
        </w:rPr>
        <w:t xml:space="preserve">pengkoordinasian </w:t>
      </w:r>
      <w:r w:rsidRPr="00057804">
        <w:rPr>
          <w:rFonts w:ascii="Bookman Old Style" w:hAnsi="Bookman Old Style" w:cs="Bookman-Light"/>
          <w:szCs w:val="24"/>
          <w:lang w:val="id-ID" w:eastAsia="id-ID"/>
        </w:rPr>
        <w:t xml:space="preserve">kegiatan di lingkungan </w:t>
      </w:r>
      <w:r w:rsidRPr="00057804">
        <w:rPr>
          <w:rFonts w:ascii="Bookman Old Style" w:hAnsi="Bookman Old Style" w:cs="Bookman-Light"/>
          <w:szCs w:val="24"/>
          <w:lang w:val="en-ID" w:eastAsia="id-ID"/>
        </w:rPr>
        <w:t>Dinas;</w:t>
      </w:r>
    </w:p>
    <w:p w:rsidR="00E21A46" w:rsidRPr="00057804" w:rsidRDefault="00E21A46" w:rsidP="00E21A46">
      <w:pPr>
        <w:pStyle w:val="BlockText"/>
        <w:numPr>
          <w:ilvl w:val="0"/>
          <w:numId w:val="4"/>
        </w:numPr>
        <w:tabs>
          <w:tab w:val="clear" w:pos="2268"/>
          <w:tab w:val="clear" w:pos="2552"/>
        </w:tabs>
        <w:spacing w:before="40" w:line="276" w:lineRule="auto"/>
        <w:ind w:right="0"/>
        <w:rPr>
          <w:rFonts w:ascii="Bookman Old Style" w:hAnsi="Bookman Old Style" w:cs="Arial"/>
          <w:bCs/>
          <w:szCs w:val="24"/>
          <w:lang w:val="sv-SE" w:eastAsia="id-ID"/>
        </w:rPr>
      </w:pPr>
      <w:r w:rsidRPr="00057804">
        <w:rPr>
          <w:rFonts w:ascii="Bookman Old Style" w:hAnsi="Bookman Old Style" w:cs="Arial"/>
          <w:bCs/>
          <w:szCs w:val="24"/>
          <w:lang w:val="sv-SE" w:eastAsia="id-ID"/>
        </w:rPr>
        <w:t xml:space="preserve">pengkoordinasian </w:t>
      </w:r>
      <w:r w:rsidRPr="00057804">
        <w:rPr>
          <w:rFonts w:ascii="Bookman Old Style" w:hAnsi="Bookman Old Style" w:cs="Bookman-Light"/>
          <w:szCs w:val="24"/>
          <w:lang w:val="id-ID" w:eastAsia="id-ID"/>
        </w:rPr>
        <w:t xml:space="preserve">dan penyusunan rencana dan program kerja di lingkungan </w:t>
      </w:r>
      <w:r w:rsidRPr="00057804">
        <w:rPr>
          <w:rFonts w:ascii="Bookman Old Style" w:hAnsi="Bookman Old Style" w:cs="Bookman-Light"/>
          <w:szCs w:val="24"/>
          <w:lang w:val="en-ID" w:eastAsia="id-ID"/>
        </w:rPr>
        <w:t>Dinas</w:t>
      </w:r>
      <w:r w:rsidRPr="00057804">
        <w:rPr>
          <w:rFonts w:ascii="Bookman Old Style" w:hAnsi="Bookman Old Style" w:cs="Bookman-Light"/>
          <w:szCs w:val="24"/>
          <w:lang w:eastAsia="id-ID"/>
        </w:rPr>
        <w:t>;</w:t>
      </w:r>
    </w:p>
    <w:p w:rsidR="00E21A46" w:rsidRPr="00057804" w:rsidRDefault="00E21A46" w:rsidP="00E21A46">
      <w:pPr>
        <w:pStyle w:val="BlockText"/>
        <w:numPr>
          <w:ilvl w:val="0"/>
          <w:numId w:val="4"/>
        </w:numPr>
        <w:tabs>
          <w:tab w:val="clear" w:pos="2268"/>
          <w:tab w:val="clear" w:pos="2552"/>
        </w:tabs>
        <w:spacing w:before="40" w:line="276" w:lineRule="auto"/>
        <w:ind w:right="0"/>
        <w:rPr>
          <w:rFonts w:ascii="Bookman Old Style" w:hAnsi="Bookman Old Style" w:cs="Bookman Old Style"/>
          <w:bCs/>
          <w:szCs w:val="24"/>
          <w:lang w:val="id-ID"/>
        </w:rPr>
      </w:pPr>
      <w:r w:rsidRPr="00057804">
        <w:rPr>
          <w:rFonts w:ascii="Bookman Old Style" w:hAnsi="Bookman Old Style" w:cs="Bookman-Light"/>
          <w:szCs w:val="24"/>
          <w:lang w:val="id-ID" w:eastAsia="id-ID"/>
        </w:rPr>
        <w:t xml:space="preserve">pembinaan dan pemberian dukungan administrasi yang meliputi ketatausahaan, keuangan,  hukum, hubungan masyarakat, kerumahtanggaan, </w:t>
      </w:r>
      <w:r w:rsidRPr="00057804">
        <w:rPr>
          <w:rFonts w:ascii="Bookman Old Style" w:hAnsi="Bookman Old Style" w:cs="Bookman-Light"/>
          <w:szCs w:val="24"/>
          <w:lang w:eastAsia="id-ID"/>
        </w:rPr>
        <w:t>ke</w:t>
      </w:r>
      <w:r w:rsidRPr="00057804">
        <w:rPr>
          <w:rFonts w:ascii="Bookman Old Style" w:hAnsi="Bookman Old Style" w:cs="Bookman-Light"/>
          <w:szCs w:val="24"/>
          <w:lang w:val="id-ID" w:eastAsia="id-ID"/>
        </w:rPr>
        <w:t>arsip</w:t>
      </w:r>
      <w:r w:rsidRPr="00057804">
        <w:rPr>
          <w:rFonts w:ascii="Bookman Old Style" w:hAnsi="Bookman Old Style" w:cs="Bookman-Light"/>
          <w:szCs w:val="24"/>
          <w:lang w:eastAsia="id-ID"/>
        </w:rPr>
        <w:t xml:space="preserve">an dan </w:t>
      </w:r>
      <w:r w:rsidRPr="00057804">
        <w:rPr>
          <w:rFonts w:ascii="Bookman Old Style" w:hAnsi="Bookman Old Style" w:cs="Bookman-Light"/>
          <w:szCs w:val="24"/>
          <w:lang w:val="id-ID" w:eastAsia="id-ID"/>
        </w:rPr>
        <w:t xml:space="preserve">kepegawaian di lingkungan </w:t>
      </w:r>
      <w:r w:rsidRPr="00057804">
        <w:rPr>
          <w:rFonts w:ascii="Bookman Old Style" w:hAnsi="Bookman Old Style" w:cs="Bookman-Light"/>
          <w:szCs w:val="24"/>
          <w:lang w:val="en-ID" w:eastAsia="id-ID"/>
        </w:rPr>
        <w:t>Dinas</w:t>
      </w:r>
      <w:r w:rsidRPr="00057804">
        <w:rPr>
          <w:rFonts w:ascii="Bookman Old Style" w:hAnsi="Bookman Old Style" w:cs="Bookman-Light"/>
          <w:szCs w:val="24"/>
          <w:lang w:eastAsia="id-ID"/>
        </w:rPr>
        <w:t>;</w:t>
      </w:r>
    </w:p>
    <w:p w:rsidR="00E21A46" w:rsidRPr="00057804" w:rsidRDefault="00E21A46" w:rsidP="00E21A46">
      <w:pPr>
        <w:pStyle w:val="BlockText"/>
        <w:numPr>
          <w:ilvl w:val="0"/>
          <w:numId w:val="4"/>
        </w:numPr>
        <w:tabs>
          <w:tab w:val="clear" w:pos="2268"/>
          <w:tab w:val="clear" w:pos="2552"/>
        </w:tabs>
        <w:spacing w:before="40" w:line="276" w:lineRule="auto"/>
        <w:ind w:right="0"/>
        <w:rPr>
          <w:rFonts w:ascii="Bookman Old Style" w:hAnsi="Bookman Old Style" w:cs="Bookman Old Style"/>
          <w:bCs/>
          <w:szCs w:val="24"/>
          <w:lang w:val="id-ID"/>
        </w:rPr>
      </w:pPr>
      <w:r w:rsidRPr="00057804">
        <w:rPr>
          <w:rFonts w:ascii="Bookman Old Style" w:hAnsi="Bookman Old Style" w:cs="Arial"/>
          <w:bCs/>
          <w:szCs w:val="24"/>
          <w:lang w:val="sv-SE" w:eastAsia="id-ID"/>
        </w:rPr>
        <w:t xml:space="preserve">pengkoordinasian, pembinaan dan penataan organisasi dan tata laksana </w:t>
      </w:r>
      <w:r w:rsidRPr="00057804">
        <w:rPr>
          <w:rFonts w:ascii="Bookman Old Style" w:hAnsi="Bookman Old Style" w:cs="Bookman-Light"/>
          <w:szCs w:val="24"/>
          <w:lang w:val="id-ID" w:eastAsia="id-ID"/>
        </w:rPr>
        <w:t xml:space="preserve">di lingkungan </w:t>
      </w:r>
      <w:r w:rsidRPr="00057804">
        <w:rPr>
          <w:rFonts w:ascii="Bookman Old Style" w:hAnsi="Bookman Old Style" w:cs="Bookman-Light"/>
          <w:szCs w:val="24"/>
          <w:lang w:val="en-ID" w:eastAsia="id-ID"/>
        </w:rPr>
        <w:t>Dinas</w:t>
      </w:r>
      <w:r w:rsidRPr="00057804">
        <w:rPr>
          <w:rFonts w:ascii="Bookman Old Style" w:hAnsi="Bookman Old Style" w:cs="Bookman-Light"/>
          <w:szCs w:val="24"/>
          <w:lang w:eastAsia="id-ID"/>
        </w:rPr>
        <w:t>;</w:t>
      </w:r>
    </w:p>
    <w:p w:rsidR="00E21A46" w:rsidRPr="00057804" w:rsidRDefault="00E21A46" w:rsidP="00E21A46">
      <w:pPr>
        <w:pStyle w:val="BlockText"/>
        <w:numPr>
          <w:ilvl w:val="0"/>
          <w:numId w:val="4"/>
        </w:numPr>
        <w:tabs>
          <w:tab w:val="clear" w:pos="2268"/>
          <w:tab w:val="clear" w:pos="2552"/>
        </w:tabs>
        <w:spacing w:before="40" w:line="276" w:lineRule="auto"/>
        <w:ind w:right="0"/>
        <w:rPr>
          <w:rFonts w:ascii="Bookman Old Style" w:hAnsi="Bookman Old Style" w:cs="Bookman Old Style"/>
          <w:bCs/>
          <w:szCs w:val="24"/>
          <w:lang w:val="id-ID"/>
        </w:rPr>
      </w:pPr>
      <w:r w:rsidRPr="00057804">
        <w:rPr>
          <w:rFonts w:ascii="Bookman Old Style" w:hAnsi="Bookman Old Style" w:cs="Arial"/>
          <w:bCs/>
          <w:szCs w:val="24"/>
          <w:lang w:val="sv-SE" w:eastAsia="id-ID"/>
        </w:rPr>
        <w:t xml:space="preserve">pengkoordinasian dan penyusunan peraturan perundang-undangan serta pelaksanaan advokasi hukum </w:t>
      </w:r>
      <w:r w:rsidRPr="00057804">
        <w:rPr>
          <w:rFonts w:ascii="Bookman Old Style" w:hAnsi="Bookman Old Style" w:cs="Bookman-Light"/>
          <w:szCs w:val="24"/>
          <w:lang w:val="id-ID" w:eastAsia="id-ID"/>
        </w:rPr>
        <w:t xml:space="preserve">di lingkungan </w:t>
      </w:r>
      <w:r w:rsidRPr="00057804">
        <w:rPr>
          <w:rFonts w:ascii="Bookman Old Style" w:hAnsi="Bookman Old Style" w:cs="Bookman-Light"/>
          <w:szCs w:val="24"/>
          <w:lang w:val="en-ID" w:eastAsia="id-ID"/>
        </w:rPr>
        <w:t>Dinas</w:t>
      </w:r>
      <w:r w:rsidRPr="00057804">
        <w:rPr>
          <w:rFonts w:ascii="Bookman Old Style" w:hAnsi="Bookman Old Style" w:cs="Bookman-Light"/>
          <w:szCs w:val="24"/>
          <w:lang w:eastAsia="id-ID"/>
        </w:rPr>
        <w:t>;</w:t>
      </w:r>
    </w:p>
    <w:p w:rsidR="00E21A46" w:rsidRPr="00057804" w:rsidRDefault="00E21A46" w:rsidP="00E21A46">
      <w:pPr>
        <w:pStyle w:val="BlockText"/>
        <w:numPr>
          <w:ilvl w:val="0"/>
          <w:numId w:val="4"/>
        </w:numPr>
        <w:tabs>
          <w:tab w:val="clear" w:pos="2268"/>
          <w:tab w:val="clear" w:pos="2552"/>
        </w:tabs>
        <w:spacing w:before="40" w:line="276" w:lineRule="auto"/>
        <w:ind w:right="0"/>
        <w:rPr>
          <w:rFonts w:ascii="Bookman Old Style" w:hAnsi="Bookman Old Style" w:cs="Bookman Old Style"/>
          <w:bCs/>
          <w:szCs w:val="24"/>
          <w:lang w:val="id-ID"/>
        </w:rPr>
      </w:pPr>
      <w:r w:rsidRPr="00057804">
        <w:rPr>
          <w:rFonts w:ascii="Bookman Old Style" w:hAnsi="Bookman Old Style" w:cs="Arial"/>
          <w:bCs/>
          <w:szCs w:val="24"/>
          <w:lang w:val="sv-SE" w:eastAsia="id-ID"/>
        </w:rPr>
        <w:t>pengkoordinasian pelaksanaan sistem pengendalian intern pemerintah dan pengelolaan informasi dan dokumentasi;</w:t>
      </w:r>
    </w:p>
    <w:p w:rsidR="00E21A46" w:rsidRPr="00057804" w:rsidRDefault="00E21A46" w:rsidP="00E21A46">
      <w:pPr>
        <w:pStyle w:val="BlockText"/>
        <w:numPr>
          <w:ilvl w:val="0"/>
          <w:numId w:val="4"/>
        </w:numPr>
        <w:tabs>
          <w:tab w:val="clear" w:pos="2268"/>
          <w:tab w:val="clear" w:pos="2552"/>
        </w:tabs>
        <w:spacing w:before="40" w:line="276" w:lineRule="auto"/>
        <w:ind w:right="0"/>
        <w:rPr>
          <w:rFonts w:ascii="Bookman Old Style" w:hAnsi="Bookman Old Style" w:cs="Bookman Old Style"/>
          <w:bCs/>
          <w:szCs w:val="24"/>
          <w:lang w:val="id-ID"/>
        </w:rPr>
      </w:pPr>
      <w:r w:rsidRPr="00057804">
        <w:rPr>
          <w:rFonts w:ascii="Bookman Old Style" w:hAnsi="Bookman Old Style" w:cs="Arial"/>
          <w:bCs/>
          <w:szCs w:val="24"/>
          <w:lang w:val="sv-SE" w:eastAsia="id-ID"/>
        </w:rPr>
        <w:t xml:space="preserve">penyelenggaraan  pengelolaan  barang  milik/kekayaan  daerah  dan pelayanan pengadaan barang/jasa di lingkungan </w:t>
      </w:r>
      <w:r w:rsidRPr="00057804">
        <w:rPr>
          <w:rFonts w:ascii="Bookman Old Style" w:hAnsi="Bookman Old Style" w:cs="Bookman-Light"/>
          <w:szCs w:val="24"/>
          <w:lang w:val="en-ID" w:eastAsia="id-ID"/>
        </w:rPr>
        <w:t>Dinas</w:t>
      </w:r>
      <w:r w:rsidRPr="00057804">
        <w:rPr>
          <w:rFonts w:ascii="Bookman Old Style" w:hAnsi="Bookman Old Style" w:cs="Arial"/>
          <w:spacing w:val="-6"/>
          <w:szCs w:val="24"/>
          <w:lang w:eastAsia="id-ID"/>
        </w:rPr>
        <w:t>;</w:t>
      </w:r>
    </w:p>
    <w:p w:rsidR="00E21A46" w:rsidRPr="00057804" w:rsidRDefault="00E21A46" w:rsidP="00E21A46">
      <w:pPr>
        <w:pStyle w:val="BlockText"/>
        <w:numPr>
          <w:ilvl w:val="0"/>
          <w:numId w:val="4"/>
        </w:numPr>
        <w:tabs>
          <w:tab w:val="clear" w:pos="2268"/>
          <w:tab w:val="clear" w:pos="2552"/>
        </w:tabs>
        <w:spacing w:before="40" w:line="276" w:lineRule="auto"/>
        <w:ind w:right="0"/>
        <w:rPr>
          <w:rFonts w:ascii="Bookman Old Style" w:hAnsi="Bookman Old Style" w:cs="Bookman Old Style"/>
          <w:bCs/>
          <w:szCs w:val="24"/>
          <w:lang w:val="id-ID"/>
        </w:rPr>
      </w:pPr>
      <w:r w:rsidRPr="00057804">
        <w:rPr>
          <w:rFonts w:ascii="Bookman Old Style" w:hAnsi="Bookman Old Style" w:cs="Arial"/>
          <w:spacing w:val="-6"/>
          <w:szCs w:val="24"/>
        </w:rPr>
        <w:t xml:space="preserve">pengoordinasian penyusunan analisis dan formasi jabatan di lingkungan </w:t>
      </w:r>
      <w:r w:rsidRPr="00057804">
        <w:rPr>
          <w:rFonts w:ascii="Bookman Old Style" w:hAnsi="Bookman Old Style" w:cs="Bookman-Light"/>
          <w:szCs w:val="24"/>
          <w:lang w:val="en-ID" w:eastAsia="id-ID"/>
        </w:rPr>
        <w:t>Dinas</w:t>
      </w:r>
      <w:r w:rsidRPr="00057804">
        <w:rPr>
          <w:rFonts w:ascii="Bookman Old Style" w:hAnsi="Bookman Old Style" w:cs="Arial"/>
          <w:spacing w:val="-6"/>
          <w:szCs w:val="24"/>
          <w:lang w:eastAsia="id-ID"/>
        </w:rPr>
        <w:t>;</w:t>
      </w:r>
    </w:p>
    <w:p w:rsidR="00E21A46" w:rsidRPr="0045243C" w:rsidRDefault="00E21A46" w:rsidP="00E21A46">
      <w:pPr>
        <w:pStyle w:val="BlockText"/>
        <w:numPr>
          <w:ilvl w:val="0"/>
          <w:numId w:val="4"/>
        </w:numPr>
        <w:tabs>
          <w:tab w:val="clear" w:pos="2268"/>
          <w:tab w:val="clear" w:pos="2552"/>
        </w:tabs>
        <w:spacing w:before="40" w:line="276" w:lineRule="auto"/>
        <w:ind w:right="0"/>
        <w:rPr>
          <w:rFonts w:ascii="Bookman Old Style" w:hAnsi="Bookman Old Style" w:cs="Bookman Old Style"/>
          <w:bCs/>
          <w:szCs w:val="24"/>
          <w:lang w:val="id-ID"/>
        </w:rPr>
      </w:pPr>
      <w:r w:rsidRPr="0045243C">
        <w:rPr>
          <w:rFonts w:ascii="Bookman Old Style" w:hAnsi="Bookman Old Style" w:cs="Arial"/>
          <w:bCs/>
          <w:szCs w:val="24"/>
          <w:lang w:val="id-ID" w:eastAsia="id-ID"/>
        </w:rPr>
        <w:t>Pengkoordinasian</w:t>
      </w:r>
      <w:r w:rsidRPr="0045243C">
        <w:rPr>
          <w:rFonts w:ascii="Bookman Old Style" w:hAnsi="Bookman Old Style" w:cs="Arial"/>
          <w:bCs/>
          <w:szCs w:val="24"/>
          <w:lang w:val="sv-SE" w:eastAsia="id-ID"/>
        </w:rPr>
        <w:t xml:space="preserve"> monitoring, evaluasi dan pelaporan </w:t>
      </w:r>
      <w:r w:rsidRPr="0045243C">
        <w:rPr>
          <w:rFonts w:ascii="Bookman Old Style" w:hAnsi="Bookman Old Style" w:cs="Arial"/>
          <w:bCs/>
          <w:szCs w:val="24"/>
          <w:lang w:val="id-ID" w:eastAsia="id-ID"/>
        </w:rPr>
        <w:t>di lingkungan Dinas</w:t>
      </w:r>
      <w:r w:rsidRPr="0045243C">
        <w:rPr>
          <w:rFonts w:ascii="Bookman Old Style" w:hAnsi="Bookman Old Style" w:cs="Arial"/>
          <w:bCs/>
          <w:szCs w:val="24"/>
          <w:lang w:val="sv-SE" w:eastAsia="id-ID"/>
        </w:rPr>
        <w:t>; dan</w:t>
      </w:r>
    </w:p>
    <w:p w:rsidR="00E21A46" w:rsidRPr="00B24283" w:rsidRDefault="00E21A46" w:rsidP="00E21A46">
      <w:pPr>
        <w:pStyle w:val="BlockText"/>
        <w:numPr>
          <w:ilvl w:val="0"/>
          <w:numId w:val="4"/>
        </w:numPr>
        <w:tabs>
          <w:tab w:val="clear" w:pos="2268"/>
          <w:tab w:val="clear" w:pos="2552"/>
        </w:tabs>
        <w:spacing w:before="40" w:line="276" w:lineRule="auto"/>
        <w:ind w:right="0"/>
        <w:rPr>
          <w:rFonts w:ascii="Bookman Old Style" w:hAnsi="Bookman Old Style" w:cs="Bookman Old Style"/>
          <w:bCs/>
          <w:szCs w:val="24"/>
          <w:lang w:val="id-ID"/>
        </w:rPr>
      </w:pPr>
      <w:r w:rsidRPr="00057804">
        <w:rPr>
          <w:rFonts w:ascii="Bookman Old Style" w:hAnsi="Bookman Old Style" w:cs="Bookman-Light"/>
          <w:szCs w:val="24"/>
          <w:lang w:val="id-ID" w:eastAsia="id-ID"/>
        </w:rPr>
        <w:t xml:space="preserve">pelaksanaan </w:t>
      </w:r>
      <w:r w:rsidRPr="00057804">
        <w:rPr>
          <w:rFonts w:ascii="Bookman Old Style" w:hAnsi="Bookman Old Style" w:cs="Bookman-Light"/>
          <w:szCs w:val="24"/>
          <w:lang w:eastAsia="id-ID"/>
        </w:rPr>
        <w:t>tugas</w:t>
      </w:r>
      <w:r w:rsidRPr="00057804">
        <w:rPr>
          <w:rFonts w:ascii="Bookman Old Style" w:hAnsi="Bookman Old Style" w:cs="Bookman-Light"/>
          <w:szCs w:val="24"/>
          <w:lang w:val="id-ID" w:eastAsia="id-ID"/>
        </w:rPr>
        <w:t xml:space="preserve"> kedinasan</w:t>
      </w:r>
      <w:r w:rsidRPr="00B24283">
        <w:rPr>
          <w:rFonts w:ascii="Bookman Old Style" w:hAnsi="Bookman Old Style" w:cs="Bookman-Light"/>
          <w:szCs w:val="24"/>
          <w:lang w:val="id-ID" w:eastAsia="id-ID"/>
        </w:rPr>
        <w:t xml:space="preserve"> lain yang diberikan oleh </w:t>
      </w:r>
      <w:r>
        <w:rPr>
          <w:rFonts w:ascii="Bookman Old Style" w:hAnsi="Bookman Old Style" w:cs="Bookman-Light"/>
          <w:szCs w:val="24"/>
          <w:lang w:eastAsia="id-ID"/>
        </w:rPr>
        <w:t xml:space="preserve">Kepala Dinas </w:t>
      </w:r>
      <w:r w:rsidRPr="00B24283">
        <w:rPr>
          <w:rFonts w:ascii="Bookman Old Style" w:hAnsi="Bookman Old Style" w:cs="Bookman-Light"/>
          <w:szCs w:val="24"/>
          <w:lang w:val="id-ID" w:eastAsia="id-ID"/>
        </w:rPr>
        <w:t>sesuai dengan fungsinya.</w:t>
      </w:r>
    </w:p>
    <w:p w:rsidR="00E21A46" w:rsidRPr="00B24283" w:rsidRDefault="00E21A46" w:rsidP="00E21A46">
      <w:pPr>
        <w:pStyle w:val="BlockText"/>
        <w:spacing w:before="240" w:after="120" w:line="276" w:lineRule="auto"/>
        <w:ind w:left="0" w:right="0" w:firstLine="0"/>
        <w:jc w:val="center"/>
        <w:rPr>
          <w:rFonts w:ascii="Bookman Old Style" w:hAnsi="Bookman Old Style" w:cs="Bookman Old Style"/>
          <w:bCs/>
          <w:szCs w:val="24"/>
          <w:lang w:val="id-ID"/>
        </w:rPr>
      </w:pPr>
      <w:r w:rsidRPr="00B24283">
        <w:rPr>
          <w:rFonts w:ascii="Bookman Old Style" w:hAnsi="Bookman Old Style" w:cs="Bookman-Light"/>
          <w:szCs w:val="24"/>
          <w:lang w:val="id-ID" w:eastAsia="id-ID"/>
        </w:rPr>
        <w:t>Pasal 6</w:t>
      </w:r>
    </w:p>
    <w:p w:rsidR="00E21A46" w:rsidRPr="00B24283" w:rsidRDefault="00E21A46" w:rsidP="00E21A46">
      <w:pPr>
        <w:pStyle w:val="BlockText"/>
        <w:numPr>
          <w:ilvl w:val="0"/>
          <w:numId w:val="5"/>
        </w:numPr>
        <w:tabs>
          <w:tab w:val="clear" w:pos="2268"/>
          <w:tab w:val="clear" w:pos="2552"/>
        </w:tabs>
        <w:spacing w:before="60" w:line="276" w:lineRule="auto"/>
        <w:ind w:right="0"/>
        <w:rPr>
          <w:rFonts w:ascii="Bookman Old Style" w:hAnsi="Bookman Old Style" w:cs="Bookman-Light"/>
          <w:szCs w:val="24"/>
          <w:lang w:val="id-ID"/>
        </w:rPr>
      </w:pPr>
      <w:r w:rsidRPr="00B24283">
        <w:rPr>
          <w:rFonts w:ascii="Bookman Old Style" w:hAnsi="Bookman Old Style"/>
          <w:szCs w:val="24"/>
        </w:rPr>
        <w:t>Sekretariat</w:t>
      </w:r>
      <w:r w:rsidRPr="00B24283">
        <w:rPr>
          <w:rFonts w:ascii="Bookman Old Style" w:hAnsi="Bookman Old Style"/>
          <w:szCs w:val="24"/>
          <w:lang w:val="id-ID"/>
        </w:rPr>
        <w:t xml:space="preserve"> </w:t>
      </w:r>
      <w:r w:rsidRPr="00B24283">
        <w:rPr>
          <w:rFonts w:ascii="Bookman Old Style" w:hAnsi="Bookman Old Style" w:cs="Bookman-Light"/>
          <w:szCs w:val="24"/>
        </w:rPr>
        <w:t xml:space="preserve">adalah unsur pembantu pimpinan yang berada di bawah dan bertanggung jawab kepada Kepala </w:t>
      </w:r>
      <w:r w:rsidRPr="00B24283">
        <w:rPr>
          <w:rFonts w:ascii="Bookman Old Style" w:hAnsi="Bookman Old Style" w:cs="Bookman-Light"/>
          <w:szCs w:val="24"/>
          <w:lang w:val="id-ID"/>
        </w:rPr>
        <w:t>Dinas.</w:t>
      </w:r>
    </w:p>
    <w:p w:rsidR="00E21A46" w:rsidRPr="00B24283" w:rsidRDefault="00E21A46" w:rsidP="00E21A46">
      <w:pPr>
        <w:pStyle w:val="BlockText"/>
        <w:numPr>
          <w:ilvl w:val="0"/>
          <w:numId w:val="5"/>
        </w:numPr>
        <w:tabs>
          <w:tab w:val="clear" w:pos="2268"/>
          <w:tab w:val="clear" w:pos="2552"/>
        </w:tabs>
        <w:spacing w:before="60" w:line="276" w:lineRule="auto"/>
        <w:ind w:right="0"/>
        <w:rPr>
          <w:rFonts w:ascii="Bookman Old Style" w:hAnsi="Bookman Old Style" w:cs="Bookman Old Style"/>
          <w:bCs/>
          <w:szCs w:val="24"/>
          <w:lang w:val="id-ID"/>
        </w:rPr>
      </w:pPr>
      <w:r w:rsidRPr="00B24283">
        <w:rPr>
          <w:rFonts w:ascii="Bookman Old Style" w:hAnsi="Bookman Old Style" w:cs="Bookman-Light"/>
          <w:szCs w:val="24"/>
        </w:rPr>
        <w:t>Sekretariat</w:t>
      </w:r>
      <w:r w:rsidRPr="00B24283">
        <w:rPr>
          <w:rFonts w:ascii="Bookman Old Style" w:hAnsi="Bookman Old Style"/>
          <w:szCs w:val="24"/>
          <w:lang w:eastAsia="id-ID"/>
        </w:rPr>
        <w:t xml:space="preserve"> dipimpin oleh Sekretaris</w:t>
      </w:r>
    </w:p>
    <w:p w:rsidR="00E21A46" w:rsidRPr="00B24283" w:rsidRDefault="00E21A46" w:rsidP="00E21A46">
      <w:pPr>
        <w:pStyle w:val="BlockText"/>
        <w:numPr>
          <w:ilvl w:val="0"/>
          <w:numId w:val="5"/>
        </w:numPr>
        <w:tabs>
          <w:tab w:val="clear" w:pos="2268"/>
          <w:tab w:val="clear" w:pos="2552"/>
        </w:tabs>
        <w:spacing w:before="60" w:line="276" w:lineRule="auto"/>
        <w:ind w:right="0"/>
        <w:rPr>
          <w:rFonts w:ascii="Bookman Old Style" w:hAnsi="Bookman Old Style" w:cs="Bookman Old Style"/>
          <w:bCs/>
          <w:szCs w:val="24"/>
          <w:lang w:val="id-ID"/>
        </w:rPr>
      </w:pPr>
      <w:r w:rsidRPr="00B24283">
        <w:rPr>
          <w:rFonts w:ascii="Bookman Old Style" w:hAnsi="Bookman Old Style" w:cs="Bookman Old Style"/>
          <w:bCs/>
          <w:szCs w:val="24"/>
          <w:lang w:val="id-ID"/>
        </w:rPr>
        <w:t>Sekretariat sebagaimana d</w:t>
      </w:r>
      <w:r>
        <w:rPr>
          <w:rFonts w:ascii="Bookman Old Style" w:hAnsi="Bookman Old Style" w:cs="Bookman Old Style"/>
          <w:bCs/>
          <w:szCs w:val="24"/>
          <w:lang w:val="id-ID"/>
        </w:rPr>
        <w:t>imaksud pada ayat (1) membawahi</w:t>
      </w:r>
      <w:r w:rsidRPr="00B24283">
        <w:rPr>
          <w:rFonts w:ascii="Bookman Old Style" w:hAnsi="Bookman Old Style" w:cs="Bookman Old Style"/>
          <w:bCs/>
          <w:szCs w:val="24"/>
          <w:lang w:val="id-ID"/>
        </w:rPr>
        <w:t>:</w:t>
      </w:r>
    </w:p>
    <w:p w:rsidR="00E21A46" w:rsidRPr="00057804" w:rsidRDefault="00E21A46" w:rsidP="00E21A46">
      <w:pPr>
        <w:pStyle w:val="BlockText"/>
        <w:numPr>
          <w:ilvl w:val="0"/>
          <w:numId w:val="6"/>
        </w:numPr>
        <w:tabs>
          <w:tab w:val="clear" w:pos="2268"/>
          <w:tab w:val="clear" w:pos="2552"/>
        </w:tabs>
        <w:spacing w:before="60" w:line="276" w:lineRule="auto"/>
        <w:ind w:right="0"/>
        <w:rPr>
          <w:rFonts w:ascii="Bookman Old Style" w:hAnsi="Bookman Old Style" w:cs="Bookman Old Style"/>
          <w:bCs/>
          <w:szCs w:val="24"/>
          <w:lang w:val="id-ID"/>
        </w:rPr>
      </w:pPr>
      <w:r w:rsidRPr="00057804">
        <w:rPr>
          <w:rFonts w:ascii="Bookman Old Style" w:hAnsi="Bookman Old Style" w:cs="Bookman Old Style"/>
          <w:bCs/>
          <w:szCs w:val="24"/>
          <w:lang w:val="id-ID"/>
        </w:rPr>
        <w:t>Sub Bagian Perencanaan</w:t>
      </w:r>
      <w:r w:rsidRPr="00057804">
        <w:rPr>
          <w:rFonts w:ascii="Bookman Old Style" w:hAnsi="Bookman Old Style" w:cs="Bookman Old Style"/>
          <w:bCs/>
          <w:szCs w:val="24"/>
          <w:lang w:val="en-ID"/>
        </w:rPr>
        <w:t>;</w:t>
      </w:r>
    </w:p>
    <w:p w:rsidR="00E21A46" w:rsidRPr="00057804" w:rsidRDefault="00E21A46" w:rsidP="00E21A46">
      <w:pPr>
        <w:pStyle w:val="BlockText"/>
        <w:numPr>
          <w:ilvl w:val="0"/>
          <w:numId w:val="6"/>
        </w:numPr>
        <w:tabs>
          <w:tab w:val="clear" w:pos="2268"/>
          <w:tab w:val="clear" w:pos="2552"/>
        </w:tabs>
        <w:spacing w:before="60" w:line="276" w:lineRule="auto"/>
        <w:ind w:right="0"/>
        <w:rPr>
          <w:rFonts w:ascii="Bookman Old Style" w:hAnsi="Bookman Old Style" w:cs="Bookman Old Style"/>
          <w:bCs/>
          <w:szCs w:val="24"/>
          <w:lang w:val="id-ID"/>
        </w:rPr>
      </w:pPr>
      <w:r w:rsidRPr="00057804">
        <w:rPr>
          <w:rFonts w:ascii="Bookman Old Style" w:hAnsi="Bookman Old Style" w:cs="Bookman Old Style"/>
          <w:bCs/>
          <w:szCs w:val="24"/>
          <w:lang w:val="en-ID"/>
        </w:rPr>
        <w:t xml:space="preserve">Sub Bagian </w:t>
      </w:r>
      <w:r w:rsidRPr="00057804">
        <w:rPr>
          <w:rFonts w:ascii="Bookman Old Style" w:hAnsi="Bookman Old Style" w:cs="Bookman Old Style"/>
          <w:bCs/>
          <w:szCs w:val="24"/>
          <w:lang w:val="id-ID"/>
        </w:rPr>
        <w:t>Keuangan; dan</w:t>
      </w:r>
    </w:p>
    <w:p w:rsidR="00E21A46" w:rsidRPr="00057804" w:rsidRDefault="00E21A46" w:rsidP="00E21A46">
      <w:pPr>
        <w:pStyle w:val="BlockText"/>
        <w:numPr>
          <w:ilvl w:val="0"/>
          <w:numId w:val="6"/>
        </w:numPr>
        <w:tabs>
          <w:tab w:val="clear" w:pos="2268"/>
          <w:tab w:val="clear" w:pos="2552"/>
        </w:tabs>
        <w:spacing w:before="60" w:line="276" w:lineRule="auto"/>
        <w:ind w:right="0"/>
        <w:rPr>
          <w:rFonts w:ascii="Bookman Old Style" w:hAnsi="Bookman Old Style" w:cs="Bookman-Light"/>
          <w:szCs w:val="24"/>
          <w:lang w:val="id-ID" w:eastAsia="id-ID"/>
        </w:rPr>
      </w:pPr>
      <w:r w:rsidRPr="00057804">
        <w:rPr>
          <w:rFonts w:ascii="Bookman Old Style" w:hAnsi="Bookman Old Style" w:cs="Bookman Old Style"/>
          <w:bCs/>
          <w:szCs w:val="24"/>
          <w:lang w:val="id-ID"/>
        </w:rPr>
        <w:t>Sub Bagian Umum dan Kepegaw</w:t>
      </w:r>
      <w:r w:rsidRPr="00057804">
        <w:rPr>
          <w:rFonts w:ascii="Bookman Old Style" w:hAnsi="Bookman Old Style" w:cs="Bookman Old Style"/>
          <w:bCs/>
          <w:szCs w:val="24"/>
          <w:lang w:val="en-ID"/>
        </w:rPr>
        <w:t>a</w:t>
      </w:r>
      <w:r w:rsidRPr="00057804">
        <w:rPr>
          <w:rFonts w:ascii="Bookman Old Style" w:hAnsi="Bookman Old Style" w:cs="Bookman Old Style"/>
          <w:bCs/>
          <w:szCs w:val="24"/>
          <w:lang w:val="id-ID"/>
        </w:rPr>
        <w:t>ian.</w:t>
      </w:r>
    </w:p>
    <w:p w:rsidR="00E21A46" w:rsidRPr="00B24283" w:rsidRDefault="00E21A46" w:rsidP="00E21A46">
      <w:pPr>
        <w:pStyle w:val="BlockText"/>
        <w:numPr>
          <w:ilvl w:val="0"/>
          <w:numId w:val="5"/>
        </w:numPr>
        <w:tabs>
          <w:tab w:val="clear" w:pos="2268"/>
          <w:tab w:val="clear" w:pos="2552"/>
        </w:tabs>
        <w:spacing w:before="60" w:line="276" w:lineRule="auto"/>
        <w:ind w:right="0"/>
        <w:rPr>
          <w:rFonts w:ascii="Bookman Old Style" w:hAnsi="Bookman Old Style" w:cs="Bookman-Light"/>
          <w:szCs w:val="24"/>
          <w:lang w:val="id-ID" w:eastAsia="id-ID"/>
        </w:rPr>
      </w:pPr>
      <w:r w:rsidRPr="00B24283">
        <w:rPr>
          <w:rFonts w:ascii="Bookman Old Style" w:hAnsi="Bookman Old Style"/>
          <w:szCs w:val="24"/>
          <w:lang w:eastAsia="id-ID"/>
        </w:rPr>
        <w:t>Sub Bagian-</w:t>
      </w:r>
      <w:r w:rsidRPr="00B24283">
        <w:rPr>
          <w:rFonts w:ascii="Bookman Old Style" w:hAnsi="Bookman Old Style"/>
          <w:szCs w:val="24"/>
          <w:lang w:val="id-ID" w:eastAsia="id-ID"/>
        </w:rPr>
        <w:t>Sub Bagian sebagaimana</w:t>
      </w:r>
      <w:r>
        <w:rPr>
          <w:rFonts w:ascii="Bookman Old Style" w:hAnsi="Bookman Old Style"/>
          <w:szCs w:val="24"/>
          <w:lang w:val="id-ID" w:eastAsia="id-ID"/>
        </w:rPr>
        <w:t xml:space="preserve"> dimaksud pada ayat (3) huruf a</w:t>
      </w:r>
      <w:r>
        <w:rPr>
          <w:rFonts w:ascii="Bookman Old Style" w:hAnsi="Bookman Old Style"/>
          <w:szCs w:val="24"/>
          <w:lang w:val="en-ID" w:eastAsia="id-ID"/>
        </w:rPr>
        <w:t xml:space="preserve">, huruf b </w:t>
      </w:r>
      <w:r w:rsidRPr="00B24283">
        <w:rPr>
          <w:rFonts w:ascii="Bookman Old Style" w:hAnsi="Bookman Old Style"/>
          <w:szCs w:val="24"/>
          <w:lang w:val="id-ID" w:eastAsia="id-ID"/>
        </w:rPr>
        <w:t xml:space="preserve">dan huruf </w:t>
      </w:r>
      <w:r>
        <w:rPr>
          <w:rFonts w:ascii="Bookman Old Style" w:hAnsi="Bookman Old Style"/>
          <w:szCs w:val="24"/>
          <w:lang w:val="en-ID" w:eastAsia="id-ID"/>
        </w:rPr>
        <w:t>c</w:t>
      </w:r>
      <w:r w:rsidRPr="00B24283">
        <w:rPr>
          <w:rFonts w:ascii="Bookman Old Style" w:hAnsi="Bookman Old Style"/>
          <w:szCs w:val="24"/>
          <w:lang w:val="id-ID" w:eastAsia="id-ID"/>
        </w:rPr>
        <w:t xml:space="preserve">, masing-masing dipimpin oleh seorang Kepala </w:t>
      </w:r>
      <w:r w:rsidRPr="00B24283">
        <w:rPr>
          <w:rFonts w:ascii="Bookman Old Style" w:hAnsi="Bookman Old Style"/>
          <w:szCs w:val="24"/>
          <w:lang w:eastAsia="id-ID"/>
        </w:rPr>
        <w:t xml:space="preserve">Sub </w:t>
      </w:r>
      <w:r w:rsidRPr="00B24283">
        <w:rPr>
          <w:rFonts w:ascii="Bookman Old Style" w:hAnsi="Bookman Old Style"/>
          <w:szCs w:val="24"/>
          <w:lang w:val="id-ID" w:eastAsia="id-ID"/>
        </w:rPr>
        <w:t>Bagian yang berada dibawah dan bertanggung jawab kepada Sekretaris.</w:t>
      </w:r>
    </w:p>
    <w:p w:rsidR="00E21A46" w:rsidRPr="00B24283" w:rsidRDefault="00E21A46" w:rsidP="00E21A46">
      <w:pPr>
        <w:tabs>
          <w:tab w:val="left" w:pos="1425"/>
          <w:tab w:val="left" w:pos="1701"/>
        </w:tabs>
        <w:snapToGrid w:val="0"/>
        <w:spacing w:before="240" w:after="120" w:line="276" w:lineRule="auto"/>
        <w:jc w:val="center"/>
        <w:rPr>
          <w:rFonts w:ascii="Bookman Old Style" w:hAnsi="Bookman Old Style" w:cs="Bookman-Light"/>
          <w:sz w:val="24"/>
          <w:szCs w:val="24"/>
          <w:lang w:eastAsia="id-ID"/>
        </w:rPr>
      </w:pPr>
      <w:r w:rsidRPr="00B24283">
        <w:rPr>
          <w:rFonts w:ascii="Bookman Old Style" w:hAnsi="Bookman Old Style" w:cs="Bookman-Light"/>
          <w:sz w:val="24"/>
          <w:szCs w:val="24"/>
          <w:lang w:eastAsia="id-ID"/>
        </w:rPr>
        <w:t>Pasal 7</w:t>
      </w:r>
    </w:p>
    <w:p w:rsidR="00E21A46" w:rsidRPr="00A25E6F" w:rsidRDefault="00E21A46" w:rsidP="00E21A46">
      <w:pPr>
        <w:tabs>
          <w:tab w:val="left" w:pos="1425"/>
          <w:tab w:val="left" w:pos="1701"/>
        </w:tabs>
        <w:snapToGrid w:val="0"/>
        <w:spacing w:line="276" w:lineRule="auto"/>
        <w:jc w:val="both"/>
        <w:rPr>
          <w:rFonts w:ascii="Bookman Old Style" w:hAnsi="Bookman Old Style" w:cs="Bookman Old Style"/>
          <w:bCs/>
          <w:sz w:val="24"/>
          <w:szCs w:val="24"/>
          <w:lang w:val="en-ID"/>
        </w:rPr>
      </w:pPr>
      <w:r w:rsidRPr="00B24283">
        <w:rPr>
          <w:rFonts w:ascii="Bookman Old Style" w:hAnsi="Bookman Old Style"/>
          <w:sz w:val="24"/>
          <w:szCs w:val="24"/>
          <w:lang w:eastAsia="id-ID"/>
        </w:rPr>
        <w:t xml:space="preserve">Sub Bagian Perencanaan sebagaimana dimaksud dalam Pasal 6 ayat (3) huruf a mempunyai tugas </w:t>
      </w:r>
      <w:r w:rsidRPr="001778C4">
        <w:rPr>
          <w:rFonts w:ascii="Bookman Old Style" w:hAnsi="Bookman Old Style"/>
          <w:sz w:val="24"/>
          <w:szCs w:val="24"/>
          <w:lang w:eastAsia="id-ID"/>
        </w:rPr>
        <w:t>melakukan</w:t>
      </w:r>
      <w:r w:rsidRPr="004606D6">
        <w:rPr>
          <w:rFonts w:ascii="Bookman Old Style" w:hAnsi="Bookman Old Style"/>
          <w:b/>
          <w:sz w:val="24"/>
          <w:szCs w:val="24"/>
          <w:lang w:eastAsia="id-ID"/>
        </w:rPr>
        <w:t xml:space="preserve"> </w:t>
      </w:r>
      <w:r w:rsidRPr="005A0C23">
        <w:rPr>
          <w:rFonts w:ascii="Bookman Old Style" w:hAnsi="Bookman Old Style"/>
          <w:sz w:val="24"/>
          <w:szCs w:val="24"/>
        </w:rPr>
        <w:t xml:space="preserve">penyiapan bahan perumusan, pengkoordinasian, pelaksanaan, pemantauan, evaluasi serta pelaporan bidang perencanaan, pengendalian, pengelolaan data dan informasi, evaluasi dan pelaporan program dan kegiatan di lingkungan </w:t>
      </w:r>
      <w:r w:rsidRPr="00410AC5">
        <w:rPr>
          <w:rFonts w:ascii="Bookman Old Style" w:hAnsi="Bookman Old Style" w:cs="Bookman-Light"/>
          <w:sz w:val="24"/>
          <w:szCs w:val="24"/>
          <w:lang w:val="en-ID" w:eastAsia="id-ID"/>
        </w:rPr>
        <w:t>Dinas</w:t>
      </w:r>
      <w:r>
        <w:rPr>
          <w:rFonts w:ascii="Bookman Old Style" w:hAnsi="Bookman Old Style" w:cs="Bookman-Light"/>
          <w:sz w:val="24"/>
          <w:szCs w:val="24"/>
          <w:lang w:val="en-ID" w:eastAsia="id-ID"/>
        </w:rPr>
        <w:t xml:space="preserve"> </w:t>
      </w:r>
      <w:r w:rsidRPr="00A25E6F">
        <w:rPr>
          <w:rFonts w:ascii="Bookman Old Style" w:hAnsi="Bookman Old Style" w:cs="Bookman-Light"/>
          <w:sz w:val="24"/>
          <w:szCs w:val="24"/>
          <w:lang w:val="en-ID" w:eastAsia="id-ID"/>
        </w:rPr>
        <w:t>serta</w:t>
      </w:r>
      <w:r w:rsidRPr="00A25E6F">
        <w:rPr>
          <w:rFonts w:ascii="Bookman Old Style" w:hAnsi="Bookman Old Style"/>
          <w:sz w:val="24"/>
          <w:szCs w:val="24"/>
          <w:lang w:val="en-ID" w:eastAsia="id-ID"/>
        </w:rPr>
        <w:t xml:space="preserve"> </w:t>
      </w:r>
      <w:r w:rsidRPr="00A25E6F">
        <w:rPr>
          <w:rFonts w:ascii="Bookman Old Style" w:hAnsi="Bookman Old Style" w:cs="Bookman-Light"/>
          <w:sz w:val="24"/>
          <w:szCs w:val="24"/>
          <w:lang w:eastAsia="id-ID"/>
        </w:rPr>
        <w:lastRenderedPageBreak/>
        <w:t xml:space="preserve">pelaksanaan </w:t>
      </w:r>
      <w:r w:rsidRPr="00A25E6F">
        <w:rPr>
          <w:rFonts w:ascii="Bookman Old Style" w:hAnsi="Bookman Old Style" w:cs="Arial"/>
          <w:sz w:val="24"/>
          <w:szCs w:val="24"/>
        </w:rPr>
        <w:t>tugas</w:t>
      </w:r>
      <w:r w:rsidRPr="00A25E6F">
        <w:rPr>
          <w:rFonts w:ascii="Bookman Old Style" w:hAnsi="Bookman Old Style" w:cs="Bookman-Light"/>
          <w:sz w:val="24"/>
          <w:szCs w:val="24"/>
          <w:lang w:eastAsia="id-ID"/>
        </w:rPr>
        <w:t xml:space="preserve"> kedinasan lain yang diberikan oleh </w:t>
      </w:r>
      <w:r w:rsidRPr="00A25E6F">
        <w:rPr>
          <w:rFonts w:ascii="Bookman Old Style" w:hAnsi="Bookman Old Style" w:cs="Bookman-Light"/>
          <w:sz w:val="24"/>
          <w:szCs w:val="24"/>
          <w:lang w:val="en-ID" w:eastAsia="id-ID"/>
        </w:rPr>
        <w:t>Sekretaris</w:t>
      </w:r>
      <w:r w:rsidRPr="00A25E6F">
        <w:rPr>
          <w:rFonts w:ascii="Bookman Old Style" w:hAnsi="Bookman Old Style" w:cs="Bookman-Light"/>
          <w:sz w:val="24"/>
          <w:szCs w:val="24"/>
          <w:lang w:eastAsia="id-ID"/>
        </w:rPr>
        <w:t xml:space="preserve"> sesuai dengan fungsinya</w:t>
      </w:r>
      <w:r>
        <w:rPr>
          <w:rFonts w:ascii="Bookman Old Style" w:hAnsi="Bookman Old Style" w:cs="Bookman-Light"/>
          <w:sz w:val="24"/>
          <w:szCs w:val="24"/>
          <w:lang w:val="en-ID" w:eastAsia="id-ID"/>
        </w:rPr>
        <w:t>.</w:t>
      </w:r>
    </w:p>
    <w:p w:rsidR="00E21A46" w:rsidRPr="005A0C23" w:rsidRDefault="00E21A46" w:rsidP="00E21A46">
      <w:pPr>
        <w:tabs>
          <w:tab w:val="left" w:pos="1425"/>
          <w:tab w:val="left" w:pos="1701"/>
        </w:tabs>
        <w:snapToGrid w:val="0"/>
        <w:spacing w:before="240" w:after="120" w:line="276" w:lineRule="auto"/>
        <w:jc w:val="center"/>
        <w:rPr>
          <w:rFonts w:ascii="Bookman Old Style" w:hAnsi="Bookman Old Style" w:cs="Bookman-Light"/>
          <w:sz w:val="24"/>
          <w:szCs w:val="24"/>
          <w:lang w:val="en-ID" w:eastAsia="id-ID"/>
        </w:rPr>
      </w:pPr>
      <w:r w:rsidRPr="005A0C23">
        <w:rPr>
          <w:rFonts w:ascii="Bookman Old Style" w:hAnsi="Bookman Old Style" w:cs="Bookman-Light"/>
          <w:sz w:val="24"/>
          <w:szCs w:val="24"/>
          <w:lang w:eastAsia="id-ID"/>
        </w:rPr>
        <w:t xml:space="preserve">Pasal </w:t>
      </w:r>
      <w:r w:rsidRPr="005A0C23">
        <w:rPr>
          <w:rFonts w:ascii="Bookman Old Style" w:hAnsi="Bookman Old Style" w:cs="Bookman-Light"/>
          <w:sz w:val="24"/>
          <w:szCs w:val="24"/>
          <w:lang w:val="en-ID" w:eastAsia="id-ID"/>
        </w:rPr>
        <w:t>8</w:t>
      </w:r>
    </w:p>
    <w:p w:rsidR="00E21A46" w:rsidRDefault="00E21A46" w:rsidP="00E21A46">
      <w:pPr>
        <w:pStyle w:val="BlockText"/>
        <w:spacing w:before="60" w:line="276" w:lineRule="auto"/>
        <w:ind w:left="0" w:right="0" w:firstLine="0"/>
        <w:rPr>
          <w:rFonts w:ascii="Bookman Old Style" w:hAnsi="Bookman Old Style" w:cs="Bookman-Light"/>
          <w:szCs w:val="24"/>
          <w:lang w:val="en-ID" w:eastAsia="id-ID"/>
        </w:rPr>
      </w:pPr>
      <w:r w:rsidRPr="005A0C23">
        <w:rPr>
          <w:rFonts w:ascii="Bookman Old Style" w:hAnsi="Bookman Old Style"/>
          <w:szCs w:val="24"/>
          <w:lang w:val="id-ID" w:eastAsia="id-ID"/>
        </w:rPr>
        <w:t>Sub</w:t>
      </w:r>
      <w:r w:rsidRPr="005A0C23">
        <w:rPr>
          <w:rFonts w:ascii="Bookman Old Style" w:hAnsi="Bookman Old Style"/>
          <w:szCs w:val="24"/>
          <w:lang w:eastAsia="id-ID"/>
        </w:rPr>
        <w:t xml:space="preserve"> B</w:t>
      </w:r>
      <w:r w:rsidRPr="005A0C23">
        <w:rPr>
          <w:rFonts w:ascii="Bookman Old Style" w:hAnsi="Bookman Old Style"/>
          <w:szCs w:val="24"/>
          <w:lang w:val="id-ID" w:eastAsia="id-ID"/>
        </w:rPr>
        <w:t xml:space="preserve">agian </w:t>
      </w:r>
      <w:r w:rsidRPr="005A0C23">
        <w:rPr>
          <w:rFonts w:ascii="Bookman Old Style" w:hAnsi="Bookman Old Style"/>
          <w:szCs w:val="24"/>
          <w:lang w:eastAsia="id-ID"/>
        </w:rPr>
        <w:t>K</w:t>
      </w:r>
      <w:r w:rsidRPr="005A0C23">
        <w:rPr>
          <w:rFonts w:ascii="Bookman Old Style" w:hAnsi="Bookman Old Style"/>
          <w:szCs w:val="24"/>
          <w:lang w:val="id-ID" w:eastAsia="id-ID"/>
        </w:rPr>
        <w:t xml:space="preserve">euangan sebagaimana dimaksud dalam </w:t>
      </w:r>
      <w:r w:rsidRPr="005A0C23">
        <w:rPr>
          <w:rFonts w:ascii="Bookman Old Style" w:hAnsi="Bookman Old Style"/>
          <w:szCs w:val="24"/>
          <w:lang w:eastAsia="id-ID"/>
        </w:rPr>
        <w:t>Pasal 6 ayat (3) huruf</w:t>
      </w:r>
      <w:r w:rsidRPr="005A0C23">
        <w:rPr>
          <w:rFonts w:ascii="Bookman Old Style" w:hAnsi="Bookman Old Style"/>
          <w:szCs w:val="24"/>
          <w:lang w:val="id-ID" w:eastAsia="id-ID"/>
        </w:rPr>
        <w:t xml:space="preserve"> </w:t>
      </w:r>
      <w:r w:rsidRPr="005A0C23">
        <w:rPr>
          <w:rFonts w:ascii="Bookman Old Style" w:hAnsi="Bookman Old Style"/>
          <w:szCs w:val="24"/>
          <w:lang w:eastAsia="id-ID"/>
        </w:rPr>
        <w:t>b</w:t>
      </w:r>
      <w:r w:rsidRPr="005A0C23">
        <w:rPr>
          <w:rFonts w:ascii="Bookman Old Style" w:hAnsi="Bookman Old Style"/>
          <w:szCs w:val="24"/>
          <w:lang w:val="id-ID" w:eastAsia="id-ID"/>
        </w:rPr>
        <w:t xml:space="preserve"> mempunyai tugas melakukan </w:t>
      </w:r>
      <w:r w:rsidRPr="005A0C23">
        <w:rPr>
          <w:rFonts w:ascii="Bookman Old Style" w:hAnsi="Bookman Old Style"/>
          <w:szCs w:val="24"/>
        </w:rPr>
        <w:t xml:space="preserve">penyiapan bahan perumusan, pengkoordinasian, pelaksanaan, pemantauan, evaluasi serta pelaporan meliputi </w:t>
      </w:r>
      <w:r w:rsidRPr="005A0C23">
        <w:rPr>
          <w:rFonts w:ascii="Bookman Old Style" w:hAnsi="Bookman Old Style"/>
          <w:color w:val="000000"/>
          <w:szCs w:val="24"/>
        </w:rPr>
        <w:t>peng</w:t>
      </w:r>
      <w:r w:rsidRPr="004E7114">
        <w:rPr>
          <w:rFonts w:ascii="Bookman Old Style" w:hAnsi="Bookman Old Style"/>
          <w:color w:val="000000"/>
          <w:szCs w:val="24"/>
        </w:rPr>
        <w:t>elolaan keuangan, verifikasi, pembukuan, dan akuntansi</w:t>
      </w:r>
      <w:r>
        <w:rPr>
          <w:rFonts w:ascii="Bookman Old Style" w:hAnsi="Bookman Old Style"/>
          <w:szCs w:val="24"/>
        </w:rPr>
        <w:t xml:space="preserve"> di lingkungan </w:t>
      </w:r>
      <w:r w:rsidRPr="007354C3">
        <w:rPr>
          <w:rFonts w:ascii="Bookman Old Style" w:hAnsi="Bookman Old Style" w:cs="Bookman-Light"/>
          <w:szCs w:val="24"/>
          <w:lang w:val="en-ID" w:eastAsia="id-ID"/>
        </w:rPr>
        <w:t>Dinas</w:t>
      </w:r>
      <w:r w:rsidRPr="00A25E6F">
        <w:rPr>
          <w:rFonts w:ascii="Bookman Old Style" w:hAnsi="Bookman Old Style" w:cs="Bookman-Light"/>
          <w:szCs w:val="24"/>
          <w:lang w:val="en-ID" w:eastAsia="id-ID"/>
        </w:rPr>
        <w:t xml:space="preserve"> serta</w:t>
      </w:r>
      <w:r w:rsidRPr="00A25E6F">
        <w:rPr>
          <w:rFonts w:ascii="Bookman Old Style" w:hAnsi="Bookman Old Style"/>
          <w:szCs w:val="24"/>
          <w:lang w:val="en-ID" w:eastAsia="id-ID"/>
        </w:rPr>
        <w:t xml:space="preserve"> </w:t>
      </w:r>
      <w:r w:rsidRPr="00A25E6F">
        <w:rPr>
          <w:rFonts w:ascii="Bookman Old Style" w:hAnsi="Bookman Old Style" w:cs="Bookman-Light"/>
          <w:szCs w:val="24"/>
          <w:lang w:val="id-ID" w:eastAsia="id-ID"/>
        </w:rPr>
        <w:t xml:space="preserve">pelaksanaan </w:t>
      </w:r>
      <w:r w:rsidRPr="00A25E6F">
        <w:rPr>
          <w:rFonts w:ascii="Bookman Old Style" w:hAnsi="Bookman Old Style" w:cs="Arial"/>
          <w:szCs w:val="24"/>
        </w:rPr>
        <w:t>tugas</w:t>
      </w:r>
      <w:r w:rsidRPr="00A25E6F">
        <w:rPr>
          <w:rFonts w:ascii="Bookman Old Style" w:hAnsi="Bookman Old Style" w:cs="Bookman-Light"/>
          <w:szCs w:val="24"/>
          <w:lang w:val="id-ID" w:eastAsia="id-ID"/>
        </w:rPr>
        <w:t xml:space="preserve"> kedinasan lain yang diberikan oleh </w:t>
      </w:r>
      <w:r w:rsidRPr="00A25E6F">
        <w:rPr>
          <w:rFonts w:ascii="Bookman Old Style" w:hAnsi="Bookman Old Style" w:cs="Bookman-Light"/>
          <w:szCs w:val="24"/>
          <w:lang w:val="en-ID" w:eastAsia="id-ID"/>
        </w:rPr>
        <w:t>Sekretaris</w:t>
      </w:r>
      <w:r w:rsidRPr="00A25E6F">
        <w:rPr>
          <w:rFonts w:ascii="Bookman Old Style" w:hAnsi="Bookman Old Style" w:cs="Bookman-Light"/>
          <w:szCs w:val="24"/>
          <w:lang w:eastAsia="id-ID"/>
        </w:rPr>
        <w:t xml:space="preserve"> </w:t>
      </w:r>
      <w:r w:rsidRPr="00A25E6F">
        <w:rPr>
          <w:rFonts w:ascii="Bookman Old Style" w:hAnsi="Bookman Old Style" w:cs="Bookman-Light"/>
          <w:szCs w:val="24"/>
          <w:lang w:val="id-ID" w:eastAsia="id-ID"/>
        </w:rPr>
        <w:t>sesuai dengan fungsinya</w:t>
      </w:r>
      <w:r>
        <w:rPr>
          <w:rFonts w:ascii="Bookman Old Style" w:hAnsi="Bookman Old Style" w:cs="Bookman-Light"/>
          <w:szCs w:val="24"/>
          <w:lang w:val="en-ID" w:eastAsia="id-ID"/>
        </w:rPr>
        <w:t>.</w:t>
      </w:r>
    </w:p>
    <w:p w:rsidR="00E21A46" w:rsidRPr="00B14589" w:rsidRDefault="00E21A46" w:rsidP="00E21A46">
      <w:pPr>
        <w:pStyle w:val="BlockText"/>
        <w:spacing w:before="240" w:after="120" w:line="276" w:lineRule="auto"/>
        <w:ind w:left="0" w:right="0" w:firstLine="0"/>
        <w:jc w:val="center"/>
        <w:rPr>
          <w:rFonts w:ascii="Bookman Old Style" w:hAnsi="Bookman Old Style" w:cs="Bookman Old Style"/>
          <w:bCs/>
          <w:szCs w:val="24"/>
          <w:lang w:val="en-ID"/>
        </w:rPr>
      </w:pPr>
      <w:r w:rsidRPr="00B24283">
        <w:rPr>
          <w:rFonts w:ascii="Bookman Old Style" w:hAnsi="Bookman Old Style" w:cs="Bookman Old Style"/>
          <w:bCs/>
          <w:szCs w:val="24"/>
          <w:lang w:val="id-ID"/>
        </w:rPr>
        <w:t xml:space="preserve">Pasal </w:t>
      </w:r>
      <w:r>
        <w:rPr>
          <w:rFonts w:ascii="Bookman Old Style" w:hAnsi="Bookman Old Style" w:cs="Bookman Old Style"/>
          <w:bCs/>
          <w:szCs w:val="24"/>
          <w:lang w:val="en-ID"/>
        </w:rPr>
        <w:t>9</w:t>
      </w:r>
    </w:p>
    <w:p w:rsidR="00E21A46" w:rsidRDefault="00E21A46" w:rsidP="00E21A46">
      <w:pPr>
        <w:pStyle w:val="BlockText"/>
        <w:spacing w:before="60" w:line="276" w:lineRule="auto"/>
        <w:ind w:left="0" w:right="0" w:firstLine="0"/>
        <w:rPr>
          <w:rFonts w:ascii="Bookman Old Style" w:hAnsi="Bookman Old Style" w:cs="Bookman-Light"/>
          <w:szCs w:val="24"/>
          <w:lang w:val="en-ID" w:eastAsia="id-ID"/>
        </w:rPr>
      </w:pPr>
      <w:r w:rsidRPr="00B24283">
        <w:rPr>
          <w:rFonts w:ascii="Bookman Old Style" w:hAnsi="Bookman Old Style"/>
          <w:szCs w:val="24"/>
          <w:lang w:val="id-ID" w:eastAsia="id-ID"/>
        </w:rPr>
        <w:t xml:space="preserve">Sub Bagian Umum dan Kepegawaian sebagaimana dimaksud dalam Pasal 6 ayat (3) huruf </w:t>
      </w:r>
      <w:r>
        <w:rPr>
          <w:rFonts w:ascii="Bookman Old Style" w:hAnsi="Bookman Old Style"/>
          <w:szCs w:val="24"/>
          <w:lang w:val="en-ID" w:eastAsia="id-ID"/>
        </w:rPr>
        <w:t>c</w:t>
      </w:r>
      <w:r w:rsidRPr="00B24283">
        <w:rPr>
          <w:rFonts w:ascii="Bookman Old Style" w:hAnsi="Bookman Old Style"/>
          <w:szCs w:val="24"/>
          <w:lang w:val="id-ID" w:eastAsia="id-ID"/>
        </w:rPr>
        <w:t xml:space="preserve"> mempunyai tugas </w:t>
      </w:r>
      <w:r w:rsidRPr="00A23960">
        <w:rPr>
          <w:rFonts w:ascii="Bookman Old Style" w:hAnsi="Bookman Old Style"/>
          <w:szCs w:val="24"/>
        </w:rPr>
        <w:t xml:space="preserve">penyiapan bahan perumusan, pengkoordinasian, pelaksanaan, pemantauan, evaluasi serta pelaporan </w:t>
      </w:r>
      <w:r w:rsidRPr="00A23960">
        <w:rPr>
          <w:rFonts w:ascii="Bookman Old Style" w:hAnsi="Bookman Old Style"/>
          <w:szCs w:val="24"/>
          <w:lang w:val="id-ID"/>
        </w:rPr>
        <w:t xml:space="preserve">yang </w:t>
      </w:r>
      <w:r w:rsidRPr="00A23960">
        <w:rPr>
          <w:rFonts w:ascii="Bookman Old Style" w:hAnsi="Bookman Old Style"/>
          <w:szCs w:val="24"/>
        </w:rPr>
        <w:t>meliputi</w:t>
      </w:r>
      <w:r w:rsidRPr="00A23960">
        <w:rPr>
          <w:rFonts w:ascii="Bookman Old Style" w:hAnsi="Bookman Old Style"/>
          <w:szCs w:val="24"/>
          <w:lang w:val="id-ID"/>
        </w:rPr>
        <w:t xml:space="preserve"> </w:t>
      </w:r>
      <w:r w:rsidRPr="00A23960">
        <w:rPr>
          <w:rFonts w:ascii="Bookman Old Style" w:hAnsi="Bookman Old Style" w:cs="Bookman-Light"/>
          <w:szCs w:val="24"/>
          <w:lang w:val="id-ID" w:eastAsia="id-ID"/>
        </w:rPr>
        <w:t>pembinaan ketatausahaan,</w:t>
      </w:r>
      <w:r w:rsidRPr="00B24283">
        <w:rPr>
          <w:rFonts w:ascii="Bookman Old Style" w:hAnsi="Bookman Old Style" w:cs="Bookman-Light"/>
          <w:szCs w:val="24"/>
          <w:lang w:val="id-ID" w:eastAsia="id-ID"/>
        </w:rPr>
        <w:t xml:space="preserve"> hukum</w:t>
      </w:r>
      <w:r w:rsidRPr="00B24283">
        <w:rPr>
          <w:rFonts w:ascii="Bookman Old Style" w:hAnsi="Bookman Old Style" w:cs="Bookman-Light"/>
          <w:szCs w:val="24"/>
          <w:lang w:eastAsia="id-ID"/>
        </w:rPr>
        <w:t>,</w:t>
      </w:r>
      <w:r w:rsidRPr="00B24283">
        <w:rPr>
          <w:rFonts w:ascii="Bookman Old Style" w:hAnsi="Bookman Old Style" w:cs="Bookman-Light"/>
          <w:szCs w:val="24"/>
          <w:lang w:val="id-ID" w:eastAsia="id-ID"/>
        </w:rPr>
        <w:t xml:space="preserve"> kehumasan, keorganisasian </w:t>
      </w:r>
      <w:r w:rsidRPr="009A3865">
        <w:rPr>
          <w:rFonts w:ascii="Bookman Old Style" w:hAnsi="Bookman Old Style" w:cs="Bookman-Light"/>
          <w:szCs w:val="24"/>
          <w:lang w:val="id-ID" w:eastAsia="id-ID"/>
        </w:rPr>
        <w:t xml:space="preserve">dan ketatalaksanaan, kerumahtanggaan, kearsipan, </w:t>
      </w:r>
      <w:r w:rsidRPr="009A3865">
        <w:rPr>
          <w:rFonts w:ascii="Bookman Old Style" w:hAnsi="Bookman Old Style" w:cs="Bookman-Light"/>
          <w:szCs w:val="24"/>
          <w:lang w:val="en-ID" w:eastAsia="id-ID"/>
        </w:rPr>
        <w:t xml:space="preserve">analisis dan formasi jabatan, </w:t>
      </w:r>
      <w:r w:rsidRPr="009A3865">
        <w:rPr>
          <w:rFonts w:ascii="Bookman Old Style" w:hAnsi="Bookman Old Style" w:cs="Bookman-Light"/>
          <w:szCs w:val="24"/>
          <w:lang w:val="id-ID" w:eastAsia="id-ID"/>
        </w:rPr>
        <w:t>kepegawaian</w:t>
      </w:r>
      <w:r w:rsidRPr="009A3865">
        <w:rPr>
          <w:rFonts w:ascii="Bookman Old Style" w:hAnsi="Bookman Old Style" w:cs="Bookman-Light"/>
          <w:szCs w:val="24"/>
          <w:lang w:eastAsia="id-ID"/>
        </w:rPr>
        <w:t xml:space="preserve"> dan</w:t>
      </w:r>
      <w:r w:rsidRPr="009A3865">
        <w:rPr>
          <w:rFonts w:ascii="Bookman Old Style" w:hAnsi="Bookman Old Style" w:cs="Bookman-Light"/>
          <w:szCs w:val="24"/>
          <w:lang w:val="id-ID" w:eastAsia="id-ID"/>
        </w:rPr>
        <w:t xml:space="preserve"> pelayanan administrasi di lingkungan </w:t>
      </w:r>
      <w:r w:rsidRPr="009A3865">
        <w:rPr>
          <w:rFonts w:ascii="Bookman Old Style" w:hAnsi="Bookman Old Style" w:cs="Bookman-Light"/>
          <w:szCs w:val="24"/>
          <w:lang w:val="en-ID" w:eastAsia="id-ID"/>
        </w:rPr>
        <w:t>Dinas</w:t>
      </w:r>
      <w:r w:rsidRPr="00A25E6F">
        <w:rPr>
          <w:rFonts w:ascii="Bookman Old Style" w:hAnsi="Bookman Old Style" w:cs="Bookman-Light"/>
          <w:szCs w:val="24"/>
          <w:lang w:val="en-ID" w:eastAsia="id-ID"/>
        </w:rPr>
        <w:t xml:space="preserve"> serta</w:t>
      </w:r>
      <w:r w:rsidRPr="00A25E6F">
        <w:rPr>
          <w:rFonts w:ascii="Bookman Old Style" w:hAnsi="Bookman Old Style"/>
          <w:szCs w:val="24"/>
          <w:lang w:val="en-ID" w:eastAsia="id-ID"/>
        </w:rPr>
        <w:t xml:space="preserve"> </w:t>
      </w:r>
      <w:r w:rsidRPr="00A25E6F">
        <w:rPr>
          <w:rFonts w:ascii="Bookman Old Style" w:hAnsi="Bookman Old Style" w:cs="Bookman-Light"/>
          <w:szCs w:val="24"/>
          <w:lang w:val="id-ID" w:eastAsia="id-ID"/>
        </w:rPr>
        <w:t xml:space="preserve">pelaksanaan </w:t>
      </w:r>
      <w:r w:rsidRPr="00A25E6F">
        <w:rPr>
          <w:rFonts w:ascii="Bookman Old Style" w:hAnsi="Bookman Old Style" w:cs="Arial"/>
          <w:szCs w:val="24"/>
        </w:rPr>
        <w:t>tugas</w:t>
      </w:r>
      <w:r w:rsidRPr="00A25E6F">
        <w:rPr>
          <w:rFonts w:ascii="Bookman Old Style" w:hAnsi="Bookman Old Style" w:cs="Bookman-Light"/>
          <w:szCs w:val="24"/>
          <w:lang w:val="id-ID" w:eastAsia="id-ID"/>
        </w:rPr>
        <w:t xml:space="preserve"> kedinasan lain yang diberikan oleh </w:t>
      </w:r>
      <w:r w:rsidRPr="00A25E6F">
        <w:rPr>
          <w:rFonts w:ascii="Bookman Old Style" w:hAnsi="Bookman Old Style" w:cs="Bookman-Light"/>
          <w:szCs w:val="24"/>
          <w:lang w:val="en-ID" w:eastAsia="id-ID"/>
        </w:rPr>
        <w:t>Sekretaris</w:t>
      </w:r>
      <w:r w:rsidRPr="00A25E6F">
        <w:rPr>
          <w:rFonts w:ascii="Bookman Old Style" w:hAnsi="Bookman Old Style" w:cs="Bookman-Light"/>
          <w:szCs w:val="24"/>
          <w:lang w:eastAsia="id-ID"/>
        </w:rPr>
        <w:t xml:space="preserve"> </w:t>
      </w:r>
      <w:r w:rsidRPr="00A25E6F">
        <w:rPr>
          <w:rFonts w:ascii="Bookman Old Style" w:hAnsi="Bookman Old Style" w:cs="Bookman-Light"/>
          <w:szCs w:val="24"/>
          <w:lang w:val="id-ID" w:eastAsia="id-ID"/>
        </w:rPr>
        <w:t>sesuai dengan fungsinya</w:t>
      </w:r>
      <w:r>
        <w:rPr>
          <w:rFonts w:ascii="Bookman Old Style" w:hAnsi="Bookman Old Style" w:cs="Bookman-Light"/>
          <w:szCs w:val="24"/>
          <w:lang w:val="en-ID" w:eastAsia="id-ID"/>
        </w:rPr>
        <w:t>.</w:t>
      </w:r>
    </w:p>
    <w:p w:rsidR="00E21A46" w:rsidRPr="00B24283" w:rsidRDefault="00E21A46" w:rsidP="00E21A46">
      <w:pPr>
        <w:pStyle w:val="BlockText"/>
        <w:spacing w:before="240" w:line="276" w:lineRule="auto"/>
        <w:ind w:left="0" w:right="0" w:firstLine="0"/>
        <w:jc w:val="center"/>
        <w:rPr>
          <w:rFonts w:ascii="Bookman Old Style" w:hAnsi="Bookman Old Style" w:cs="Bookman Old Style"/>
          <w:bCs/>
          <w:szCs w:val="24"/>
          <w:lang w:val="id-ID"/>
        </w:rPr>
      </w:pPr>
      <w:r w:rsidRPr="00B24283">
        <w:rPr>
          <w:rFonts w:ascii="Bookman Old Style" w:hAnsi="Bookman Old Style" w:cs="Bookman Old Style"/>
          <w:bCs/>
          <w:szCs w:val="24"/>
          <w:lang w:val="id-ID"/>
        </w:rPr>
        <w:t>Bagian Ketiga</w:t>
      </w:r>
    </w:p>
    <w:p w:rsidR="00E21A46" w:rsidRPr="00B24283" w:rsidRDefault="00E21A46" w:rsidP="00E21A46">
      <w:pPr>
        <w:pStyle w:val="BlockText"/>
        <w:spacing w:before="40" w:line="276" w:lineRule="auto"/>
        <w:ind w:left="0" w:right="0" w:firstLine="0"/>
        <w:jc w:val="center"/>
        <w:rPr>
          <w:rFonts w:ascii="Bookman Old Style" w:hAnsi="Bookman Old Style" w:cs="Bookman Old Style"/>
          <w:bCs/>
          <w:szCs w:val="24"/>
          <w:lang w:val="en-ID"/>
        </w:rPr>
      </w:pPr>
      <w:r w:rsidRPr="009A08B8">
        <w:rPr>
          <w:rFonts w:ascii="Bookman Old Style" w:hAnsi="Bookman Old Style" w:cs="Bookman Old Style"/>
        </w:rPr>
        <w:t xml:space="preserve">Bidang </w:t>
      </w:r>
      <w:r w:rsidRPr="009A08B8">
        <w:rPr>
          <w:rFonts w:ascii="Bookman Old Style" w:hAnsi="Bookman Old Style" w:cs="Bookman Old Style"/>
          <w:lang w:val="id-ID"/>
        </w:rPr>
        <w:t>Bina Marga</w:t>
      </w:r>
    </w:p>
    <w:p w:rsidR="00E21A46" w:rsidRPr="00057804" w:rsidRDefault="00E21A46" w:rsidP="00E21A46">
      <w:pPr>
        <w:pStyle w:val="BlockText"/>
        <w:spacing w:before="40" w:after="120" w:line="276" w:lineRule="auto"/>
        <w:ind w:left="0" w:right="0" w:firstLine="0"/>
        <w:jc w:val="center"/>
        <w:rPr>
          <w:rFonts w:ascii="Bookman Old Style" w:hAnsi="Bookman Old Style" w:cs="Bookman Old Style"/>
          <w:bCs/>
          <w:szCs w:val="24"/>
          <w:lang w:val="en-ID"/>
        </w:rPr>
      </w:pPr>
      <w:r w:rsidRPr="00B24283">
        <w:rPr>
          <w:rFonts w:ascii="Bookman Old Style" w:hAnsi="Bookman Old Style" w:cs="Bookman Old Style"/>
          <w:bCs/>
          <w:szCs w:val="24"/>
          <w:lang w:val="id-ID"/>
        </w:rPr>
        <w:t xml:space="preserve">Pasal </w:t>
      </w:r>
      <w:r>
        <w:rPr>
          <w:rFonts w:ascii="Bookman Old Style" w:hAnsi="Bookman Old Style" w:cs="Bookman Old Style"/>
          <w:bCs/>
          <w:szCs w:val="24"/>
          <w:lang w:val="en-ID"/>
        </w:rPr>
        <w:t>10</w:t>
      </w:r>
    </w:p>
    <w:p w:rsidR="00E21A46" w:rsidRPr="00DA68CB" w:rsidRDefault="00E21A46" w:rsidP="00E21A46">
      <w:pPr>
        <w:pStyle w:val="BlockText"/>
        <w:spacing w:before="40" w:line="276" w:lineRule="auto"/>
        <w:ind w:left="0" w:right="0" w:firstLine="0"/>
        <w:rPr>
          <w:rFonts w:ascii="Bookman Old Style" w:hAnsi="Bookman Old Style" w:cs="Bookman Old Style"/>
          <w:color w:val="FF0000"/>
          <w:szCs w:val="24"/>
          <w:lang w:val="en-ID"/>
        </w:rPr>
      </w:pPr>
      <w:r w:rsidRPr="00720681">
        <w:rPr>
          <w:rFonts w:ascii="Bookman Old Style" w:hAnsi="Bookman Old Style" w:cs="Bookman Old Style"/>
          <w:szCs w:val="24"/>
        </w:rPr>
        <w:t xml:space="preserve">Bidang </w:t>
      </w:r>
      <w:r w:rsidRPr="00720681">
        <w:rPr>
          <w:rFonts w:ascii="Bookman Old Style" w:hAnsi="Bookman Old Style" w:cs="Bookman Old Style"/>
          <w:szCs w:val="24"/>
          <w:lang w:val="id-ID"/>
        </w:rPr>
        <w:t>Bina Marga</w:t>
      </w:r>
      <w:r w:rsidRPr="00720681">
        <w:rPr>
          <w:rFonts w:ascii="Bookman Old Style" w:hAnsi="Bookman Old Style" w:cs="Bookman Old Style"/>
          <w:szCs w:val="24"/>
          <w:lang w:val="en-ID"/>
        </w:rPr>
        <w:t xml:space="preserve"> </w:t>
      </w:r>
      <w:r w:rsidRPr="00720681">
        <w:rPr>
          <w:rFonts w:ascii="Bookman Old Style" w:hAnsi="Bookman Old Style" w:cs="Arial"/>
          <w:spacing w:val="-6"/>
          <w:szCs w:val="24"/>
          <w:lang w:eastAsia="id-ID"/>
        </w:rPr>
        <w:t xml:space="preserve">mempunyai tugas </w:t>
      </w:r>
      <w:r>
        <w:rPr>
          <w:rFonts w:ascii="Bookman Old Style" w:hAnsi="Bookman Old Style" w:cs="Arial"/>
          <w:spacing w:val="-6"/>
          <w:szCs w:val="24"/>
          <w:lang w:val="id-ID" w:eastAsia="id-ID"/>
        </w:rPr>
        <w:t xml:space="preserve">perencanaan, pengawasan, </w:t>
      </w:r>
      <w:r w:rsidRPr="00720681">
        <w:rPr>
          <w:rFonts w:ascii="Bookman Old Style" w:hAnsi="Bookman Old Style" w:cs="Bookman Old Style"/>
          <w:szCs w:val="24"/>
          <w:lang w:val="id-ID"/>
        </w:rPr>
        <w:t xml:space="preserve">perumusan konsep, pelaksanaan kebijakan, pengkoordinasian, pemantauan, evaluasi serta pelaporan di bidang </w:t>
      </w:r>
      <w:r w:rsidRPr="00720681">
        <w:rPr>
          <w:rFonts w:ascii="Bookman Old Style" w:hAnsi="Bookman Old Style" w:cs="Bookman Old Style"/>
          <w:szCs w:val="24"/>
        </w:rPr>
        <w:t>pembangunan</w:t>
      </w:r>
      <w:r>
        <w:rPr>
          <w:rFonts w:ascii="Bookman Old Style" w:hAnsi="Bookman Old Style" w:cs="Bookman Old Style"/>
          <w:szCs w:val="24"/>
          <w:lang w:val="id-ID"/>
        </w:rPr>
        <w:t xml:space="preserve"> jalan dan jembatan</w:t>
      </w:r>
      <w:r w:rsidRPr="00720681">
        <w:rPr>
          <w:rFonts w:ascii="Bookman Old Style" w:hAnsi="Bookman Old Style" w:cs="Bookman Old Style"/>
          <w:szCs w:val="24"/>
        </w:rPr>
        <w:t xml:space="preserve">, </w:t>
      </w:r>
      <w:r>
        <w:rPr>
          <w:rFonts w:ascii="Bookman Old Style" w:hAnsi="Bookman Old Style" w:cs="Arial"/>
          <w:spacing w:val="-6"/>
          <w:szCs w:val="24"/>
          <w:lang w:val="id-ID" w:eastAsia="id-ID"/>
        </w:rPr>
        <w:t>perencanaan dan pengawasan</w:t>
      </w:r>
      <w:r w:rsidRPr="00DA68CB">
        <w:rPr>
          <w:rFonts w:ascii="Bookman Old Style" w:hAnsi="Bookman Old Style" w:cs="Bookman Old Style"/>
          <w:szCs w:val="24"/>
          <w:lang w:val="id-ID"/>
        </w:rPr>
        <w:t xml:space="preserve"> meliputi pendataan, perencanaan, pembangunan, pengelolaan, </w:t>
      </w:r>
      <w:r>
        <w:rPr>
          <w:rFonts w:ascii="Bookman Old Style" w:hAnsi="Bookman Old Style" w:cs="Bookman Old Style"/>
          <w:szCs w:val="24"/>
          <w:lang w:val="id-ID"/>
        </w:rPr>
        <w:t xml:space="preserve">dan pengawasan. </w:t>
      </w:r>
    </w:p>
    <w:p w:rsidR="00E21A46" w:rsidRPr="00057804" w:rsidRDefault="00E21A46" w:rsidP="00E21A46">
      <w:pPr>
        <w:pStyle w:val="BodyText2"/>
        <w:spacing w:before="240" w:after="120" w:line="264" w:lineRule="auto"/>
        <w:ind w:left="360"/>
        <w:jc w:val="center"/>
        <w:rPr>
          <w:rFonts w:ascii="Bookman Old Style" w:hAnsi="Bookman Old Style" w:cs="Bookman-Light"/>
          <w:sz w:val="24"/>
          <w:szCs w:val="24"/>
          <w:lang w:val="en-ID" w:eastAsia="id-ID"/>
        </w:rPr>
      </w:pPr>
      <w:r w:rsidRPr="00CC52DE">
        <w:rPr>
          <w:rFonts w:ascii="Bookman Old Style" w:hAnsi="Bookman Old Style" w:cs="Bookman-Light"/>
          <w:sz w:val="24"/>
          <w:szCs w:val="24"/>
          <w:lang w:eastAsia="id-ID"/>
        </w:rPr>
        <w:t>Pasal 1</w:t>
      </w:r>
      <w:r>
        <w:rPr>
          <w:rFonts w:ascii="Bookman Old Style" w:hAnsi="Bookman Old Style" w:cs="Bookman-Light"/>
          <w:sz w:val="24"/>
          <w:szCs w:val="24"/>
          <w:lang w:val="en-ID" w:eastAsia="id-ID"/>
        </w:rPr>
        <w:t>1</w:t>
      </w:r>
    </w:p>
    <w:p w:rsidR="00E21A46" w:rsidRPr="00B24283" w:rsidRDefault="00E21A46" w:rsidP="00E21A46">
      <w:pPr>
        <w:pStyle w:val="BodyText2"/>
        <w:spacing w:before="60" w:line="264" w:lineRule="auto"/>
        <w:rPr>
          <w:rFonts w:ascii="Bookman Old Style" w:hAnsi="Bookman Old Style"/>
          <w:sz w:val="24"/>
          <w:szCs w:val="24"/>
          <w:lang w:eastAsia="id-ID"/>
        </w:rPr>
      </w:pPr>
      <w:r w:rsidRPr="00B24283">
        <w:rPr>
          <w:rFonts w:ascii="Bookman Old Style" w:hAnsi="Bookman Old Style" w:cs="Bookman-Light"/>
          <w:sz w:val="24"/>
          <w:szCs w:val="24"/>
          <w:lang w:eastAsia="id-ID"/>
        </w:rPr>
        <w:t xml:space="preserve">Dalam melaksanakan tugas, </w:t>
      </w:r>
      <w:r w:rsidRPr="00DA68CB">
        <w:rPr>
          <w:rFonts w:ascii="Bookman Old Style" w:hAnsi="Bookman Old Style" w:cs="Bookman Old Style"/>
          <w:sz w:val="24"/>
          <w:szCs w:val="24"/>
        </w:rPr>
        <w:t>Bidang Bina Marga</w:t>
      </w:r>
      <w:r w:rsidRPr="00B24283">
        <w:rPr>
          <w:rFonts w:ascii="Bookman Old Style" w:hAnsi="Bookman Old Style" w:cs="Bookman-Light"/>
          <w:sz w:val="24"/>
          <w:szCs w:val="24"/>
          <w:lang w:val="en-ID" w:eastAsia="id-ID"/>
        </w:rPr>
        <w:t xml:space="preserve"> </w:t>
      </w:r>
      <w:r w:rsidRPr="00B24283">
        <w:rPr>
          <w:rFonts w:ascii="Bookman Old Style" w:hAnsi="Bookman Old Style" w:cs="Bookman-Light"/>
          <w:sz w:val="24"/>
          <w:szCs w:val="24"/>
          <w:lang w:eastAsia="id-ID"/>
        </w:rPr>
        <w:t xml:space="preserve">sebagaimana dimaksud dalam Pasal </w:t>
      </w:r>
      <w:r>
        <w:rPr>
          <w:rFonts w:ascii="Bookman Old Style" w:hAnsi="Bookman Old Style" w:cs="Bookman-Light"/>
          <w:sz w:val="24"/>
          <w:szCs w:val="24"/>
          <w:lang w:val="en-ID" w:eastAsia="id-ID"/>
        </w:rPr>
        <w:t>10</w:t>
      </w:r>
      <w:r w:rsidRPr="00B24283">
        <w:rPr>
          <w:rFonts w:ascii="Bookman Old Style" w:hAnsi="Bookman Old Style" w:cs="Bookman-Light"/>
          <w:sz w:val="24"/>
          <w:szCs w:val="24"/>
          <w:lang w:eastAsia="id-ID"/>
        </w:rPr>
        <w:t xml:space="preserve"> </w:t>
      </w:r>
      <w:r w:rsidRPr="00B24283">
        <w:rPr>
          <w:rFonts w:ascii="Bookman Old Style" w:hAnsi="Bookman Old Style"/>
          <w:spacing w:val="-8"/>
          <w:sz w:val="24"/>
          <w:szCs w:val="24"/>
          <w:lang w:eastAsia="id-ID"/>
        </w:rPr>
        <w:t>mempunyai</w:t>
      </w:r>
      <w:r w:rsidRPr="00B24283">
        <w:rPr>
          <w:rFonts w:ascii="Bookman Old Style" w:hAnsi="Bookman Old Style" w:cs="Bookman-Light"/>
          <w:sz w:val="24"/>
          <w:szCs w:val="24"/>
          <w:lang w:eastAsia="id-ID"/>
        </w:rPr>
        <w:t xml:space="preserve"> fungsi:</w:t>
      </w:r>
    </w:p>
    <w:p w:rsidR="00E21A46" w:rsidRPr="00720681" w:rsidRDefault="00E21A46" w:rsidP="00E21A46">
      <w:pPr>
        <w:numPr>
          <w:ilvl w:val="0"/>
          <w:numId w:val="12"/>
        </w:numPr>
        <w:spacing w:before="120" w:line="264" w:lineRule="auto"/>
        <w:ind w:left="360"/>
        <w:jc w:val="both"/>
        <w:rPr>
          <w:rFonts w:ascii="Bookman Old Style" w:hAnsi="Bookman Old Style" w:cs="Bookman Old Style"/>
          <w:sz w:val="24"/>
          <w:szCs w:val="24"/>
        </w:rPr>
      </w:pPr>
      <w:r w:rsidRPr="00720681">
        <w:rPr>
          <w:rFonts w:ascii="Bookman Old Style" w:hAnsi="Bookman Old Style" w:cs="Bookman Old Style"/>
          <w:sz w:val="24"/>
          <w:szCs w:val="24"/>
        </w:rPr>
        <w:t>pendataan jalan, jembatan, sistem jaringan beserta bangunan pelengkapnya dalam bentuk sistem informasi managemen jalan dan jembatan;</w:t>
      </w:r>
    </w:p>
    <w:p w:rsidR="00E21A46" w:rsidRPr="00720681" w:rsidRDefault="00E21A46" w:rsidP="00E21A46">
      <w:pPr>
        <w:numPr>
          <w:ilvl w:val="0"/>
          <w:numId w:val="12"/>
        </w:numPr>
        <w:spacing w:before="120" w:line="264" w:lineRule="auto"/>
        <w:ind w:left="360"/>
        <w:jc w:val="both"/>
        <w:rPr>
          <w:rFonts w:ascii="Bookman Old Style" w:hAnsi="Bookman Old Style" w:cs="Bookman Old Style"/>
          <w:sz w:val="24"/>
          <w:szCs w:val="24"/>
        </w:rPr>
      </w:pPr>
      <w:r w:rsidRPr="00720681">
        <w:rPr>
          <w:rFonts w:ascii="Bookman Old Style" w:hAnsi="Bookman Old Style" w:cs="Bookman Old Style"/>
          <w:sz w:val="24"/>
          <w:szCs w:val="24"/>
        </w:rPr>
        <w:t>pengusulan perumusan kebijakan teknis di bidang jalan dan jembatan;</w:t>
      </w:r>
    </w:p>
    <w:p w:rsidR="00E21A46" w:rsidRPr="00720681" w:rsidRDefault="00E21A46" w:rsidP="00E21A46">
      <w:pPr>
        <w:numPr>
          <w:ilvl w:val="0"/>
          <w:numId w:val="12"/>
        </w:numPr>
        <w:spacing w:before="120" w:line="264" w:lineRule="auto"/>
        <w:ind w:left="360"/>
        <w:jc w:val="both"/>
        <w:rPr>
          <w:rFonts w:ascii="Bookman Old Style" w:hAnsi="Bookman Old Style" w:cs="Bookman Old Style"/>
          <w:sz w:val="24"/>
          <w:szCs w:val="24"/>
        </w:rPr>
      </w:pPr>
      <w:r w:rsidRPr="00720681">
        <w:rPr>
          <w:rFonts w:ascii="Bookman Old Style" w:hAnsi="Bookman Old Style" w:cs="Bookman Old Style"/>
          <w:sz w:val="24"/>
          <w:szCs w:val="24"/>
        </w:rPr>
        <w:t>pelaksanaan kebijakan teknis operasional bidang jalan dan jembatan;</w:t>
      </w:r>
    </w:p>
    <w:p w:rsidR="00E21A46" w:rsidRPr="00720681" w:rsidRDefault="00E21A46" w:rsidP="00E21A46">
      <w:pPr>
        <w:numPr>
          <w:ilvl w:val="0"/>
          <w:numId w:val="12"/>
        </w:numPr>
        <w:spacing w:before="120" w:line="264" w:lineRule="auto"/>
        <w:ind w:left="360"/>
        <w:jc w:val="both"/>
        <w:rPr>
          <w:rFonts w:ascii="Bookman Old Style" w:hAnsi="Bookman Old Style" w:cs="Bookman Old Style"/>
          <w:sz w:val="24"/>
          <w:szCs w:val="24"/>
        </w:rPr>
      </w:pPr>
      <w:r>
        <w:rPr>
          <w:rFonts w:ascii="Bookman Old Style" w:hAnsi="Bookman Old Style" w:cs="Bookman Old Style"/>
          <w:sz w:val="24"/>
          <w:szCs w:val="24"/>
        </w:rPr>
        <w:t>perencanaan dan pengawasan</w:t>
      </w:r>
      <w:r w:rsidRPr="00720681">
        <w:rPr>
          <w:rFonts w:ascii="Bookman Old Style" w:eastAsia="Calibri" w:hAnsi="Bookman Old Style" w:cs="Bookman Old Style"/>
          <w:sz w:val="24"/>
          <w:szCs w:val="24"/>
          <w:lang w:eastAsia="id-ID"/>
        </w:rPr>
        <w:t xml:space="preserve"> jalan </w:t>
      </w:r>
      <w:r>
        <w:rPr>
          <w:rFonts w:ascii="Bookman Old Style" w:eastAsia="Calibri" w:hAnsi="Bookman Old Style" w:cs="Bookman Old Style"/>
          <w:sz w:val="24"/>
          <w:szCs w:val="24"/>
          <w:lang w:eastAsia="id-ID"/>
        </w:rPr>
        <w:t xml:space="preserve">jembatan </w:t>
      </w:r>
      <w:r w:rsidRPr="00720681">
        <w:rPr>
          <w:rFonts w:ascii="Bookman Old Style" w:eastAsia="Calibri" w:hAnsi="Bookman Old Style" w:cs="Bookman Old Style"/>
          <w:sz w:val="24"/>
          <w:szCs w:val="24"/>
          <w:lang w:eastAsia="id-ID"/>
        </w:rPr>
        <w:t>kabupaten;</w:t>
      </w:r>
    </w:p>
    <w:p w:rsidR="00E21A46" w:rsidRPr="00720681" w:rsidRDefault="00E21A46" w:rsidP="00E21A46">
      <w:pPr>
        <w:numPr>
          <w:ilvl w:val="0"/>
          <w:numId w:val="12"/>
        </w:numPr>
        <w:spacing w:before="80" w:line="264" w:lineRule="auto"/>
        <w:ind w:left="360"/>
        <w:jc w:val="both"/>
        <w:rPr>
          <w:rFonts w:ascii="Bookman Old Style" w:hAnsi="Bookman Old Style" w:cs="Bookman Old Style"/>
          <w:sz w:val="24"/>
          <w:szCs w:val="24"/>
        </w:rPr>
      </w:pPr>
      <w:r w:rsidRPr="00720681">
        <w:rPr>
          <w:rFonts w:ascii="Bookman Old Style" w:hAnsi="Bookman Old Style" w:cs="Bookman Old Style"/>
          <w:sz w:val="24"/>
          <w:szCs w:val="24"/>
        </w:rPr>
        <w:t xml:space="preserve">perencanaan, </w:t>
      </w:r>
      <w:r>
        <w:rPr>
          <w:rFonts w:ascii="Bookman Old Style" w:hAnsi="Bookman Old Style" w:cs="Bookman Old Style"/>
          <w:sz w:val="24"/>
          <w:szCs w:val="24"/>
        </w:rPr>
        <w:t xml:space="preserve">pengawasan, </w:t>
      </w:r>
      <w:r w:rsidRPr="00720681">
        <w:rPr>
          <w:rFonts w:ascii="Bookman Old Style" w:hAnsi="Bookman Old Style" w:cs="Bookman Old Style"/>
          <w:sz w:val="24"/>
          <w:szCs w:val="24"/>
        </w:rPr>
        <w:t>pembinaan teknis di bidang pembangunan, jalan dan jembatan;</w:t>
      </w:r>
    </w:p>
    <w:p w:rsidR="00E21A46" w:rsidRPr="00720681" w:rsidRDefault="00E21A46" w:rsidP="00E21A46">
      <w:pPr>
        <w:numPr>
          <w:ilvl w:val="0"/>
          <w:numId w:val="12"/>
        </w:numPr>
        <w:spacing w:before="80" w:line="264" w:lineRule="auto"/>
        <w:ind w:left="360"/>
        <w:jc w:val="both"/>
        <w:rPr>
          <w:rFonts w:ascii="Bookman Old Style" w:hAnsi="Bookman Old Style" w:cs="Bookman Old Style"/>
          <w:sz w:val="24"/>
          <w:szCs w:val="24"/>
        </w:rPr>
      </w:pPr>
      <w:r w:rsidRPr="00720681">
        <w:rPr>
          <w:rFonts w:ascii="Bookman Old Style" w:hAnsi="Bookman Old Style" w:cs="Bookman Old Style"/>
          <w:sz w:val="24"/>
          <w:szCs w:val="24"/>
        </w:rPr>
        <w:t>pelaksanaan pekerjaan pembangunan jalan dan jembatan;</w:t>
      </w:r>
    </w:p>
    <w:p w:rsidR="00E21A46" w:rsidRPr="00720681" w:rsidRDefault="00E21A46" w:rsidP="00E21A46">
      <w:pPr>
        <w:pStyle w:val="ListParagraph"/>
        <w:numPr>
          <w:ilvl w:val="0"/>
          <w:numId w:val="12"/>
        </w:numPr>
        <w:spacing w:before="60" w:line="264" w:lineRule="auto"/>
        <w:ind w:left="360"/>
        <w:contextualSpacing w:val="0"/>
        <w:jc w:val="both"/>
        <w:rPr>
          <w:rFonts w:ascii="Bookman Old Style" w:hAnsi="Bookman Old Style"/>
          <w:sz w:val="24"/>
          <w:szCs w:val="24"/>
          <w:lang w:eastAsia="id-ID"/>
        </w:rPr>
      </w:pPr>
      <w:r w:rsidRPr="00720681">
        <w:rPr>
          <w:rFonts w:ascii="Bookman Old Style" w:hAnsi="Bookman Old Style" w:cs="Bookman Old Style"/>
          <w:sz w:val="24"/>
          <w:szCs w:val="24"/>
        </w:rPr>
        <w:t>pemberian rekomendasi perijinan dan pengawasan pemanfaatan jalan dan jembatan serta aktifitasnya; dan</w:t>
      </w:r>
    </w:p>
    <w:p w:rsidR="00E21A46" w:rsidRPr="00B24283" w:rsidRDefault="00E21A46" w:rsidP="00E21A46">
      <w:pPr>
        <w:pStyle w:val="Default"/>
        <w:numPr>
          <w:ilvl w:val="0"/>
          <w:numId w:val="12"/>
        </w:numPr>
        <w:spacing w:before="60" w:line="264" w:lineRule="auto"/>
        <w:ind w:left="360"/>
        <w:jc w:val="both"/>
        <w:rPr>
          <w:color w:val="FF0000"/>
        </w:rPr>
      </w:pPr>
      <w:r w:rsidRPr="00720681">
        <w:rPr>
          <w:rFonts w:cs="Bookman-Light"/>
          <w:lang w:eastAsia="id-ID"/>
        </w:rPr>
        <w:lastRenderedPageBreak/>
        <w:t xml:space="preserve">pelaksanaan </w:t>
      </w:r>
      <w:r w:rsidRPr="00720681">
        <w:rPr>
          <w:rFonts w:cs="Bookman-Light"/>
          <w:lang w:val="en-ID" w:eastAsia="id-ID"/>
        </w:rPr>
        <w:t>tugas</w:t>
      </w:r>
      <w:r w:rsidRPr="00720681">
        <w:rPr>
          <w:rFonts w:cs="Bookman-Light"/>
          <w:lang w:eastAsia="id-ID"/>
        </w:rPr>
        <w:t xml:space="preserve"> kedinasan lain yang diberikan oleh </w:t>
      </w:r>
      <w:r w:rsidRPr="00720681">
        <w:rPr>
          <w:rFonts w:cs="Bookman-Light"/>
          <w:lang w:val="en-ID" w:eastAsia="id-ID"/>
        </w:rPr>
        <w:t>Kepala Dinas</w:t>
      </w:r>
      <w:r w:rsidRPr="00720681">
        <w:rPr>
          <w:rFonts w:cs="Bookman-Light"/>
          <w:lang w:eastAsia="id-ID"/>
        </w:rPr>
        <w:t xml:space="preserve"> sesuai dengan fungsinya</w:t>
      </w:r>
      <w:r w:rsidRPr="00720681">
        <w:rPr>
          <w:rFonts w:cs="Bookman-Light"/>
          <w:color w:val="FF0000"/>
          <w:lang w:val="en-US"/>
        </w:rPr>
        <w:t>.</w:t>
      </w:r>
    </w:p>
    <w:p w:rsidR="00E21A46" w:rsidRDefault="00E21A46" w:rsidP="00E21A46">
      <w:pPr>
        <w:pStyle w:val="BodyText2"/>
        <w:spacing w:before="60" w:line="264" w:lineRule="auto"/>
        <w:ind w:left="360"/>
        <w:jc w:val="center"/>
        <w:rPr>
          <w:rFonts w:ascii="Bookman Old Style" w:hAnsi="Bookman Old Style" w:cs="Bookman Old Style"/>
          <w:sz w:val="24"/>
          <w:szCs w:val="24"/>
          <w:lang w:val="en-ID"/>
        </w:rPr>
      </w:pPr>
    </w:p>
    <w:p w:rsidR="00E21A46" w:rsidRPr="007F7CCF" w:rsidRDefault="00E21A46" w:rsidP="00E21A46">
      <w:pPr>
        <w:pStyle w:val="BodyText2"/>
        <w:spacing w:before="60" w:line="264" w:lineRule="auto"/>
        <w:ind w:left="360"/>
        <w:jc w:val="center"/>
        <w:rPr>
          <w:rFonts w:ascii="Bookman Old Style" w:hAnsi="Bookman Old Style" w:cs="Bookman Old Style"/>
          <w:sz w:val="24"/>
          <w:szCs w:val="24"/>
          <w:lang w:val="en-ID"/>
        </w:rPr>
      </w:pPr>
      <w:r w:rsidRPr="007F7CCF">
        <w:rPr>
          <w:rFonts w:ascii="Bookman Old Style" w:hAnsi="Bookman Old Style" w:cs="Bookman Old Style"/>
          <w:sz w:val="24"/>
          <w:szCs w:val="24"/>
        </w:rPr>
        <w:t xml:space="preserve">Pasal </w:t>
      </w:r>
      <w:r w:rsidRPr="007F7CCF">
        <w:rPr>
          <w:rFonts w:ascii="Bookman Old Style" w:hAnsi="Bookman Old Style" w:cs="Bookman Old Style"/>
          <w:sz w:val="24"/>
          <w:szCs w:val="24"/>
          <w:lang w:val="en-ID"/>
        </w:rPr>
        <w:t>12</w:t>
      </w:r>
    </w:p>
    <w:p w:rsidR="00E21A46" w:rsidRPr="007F7CCF" w:rsidRDefault="00E21A46" w:rsidP="00E21A46">
      <w:pPr>
        <w:pStyle w:val="BodyText2"/>
        <w:numPr>
          <w:ilvl w:val="0"/>
          <w:numId w:val="7"/>
        </w:numPr>
        <w:spacing w:before="60" w:line="264" w:lineRule="auto"/>
        <w:ind w:left="360"/>
        <w:rPr>
          <w:rFonts w:ascii="Bookman Old Style" w:hAnsi="Bookman Old Style" w:cs="Bookman Old Style"/>
          <w:sz w:val="24"/>
          <w:szCs w:val="24"/>
        </w:rPr>
      </w:pPr>
      <w:r w:rsidRPr="007F7CCF">
        <w:rPr>
          <w:rFonts w:ascii="Bookman Old Style" w:hAnsi="Bookman Old Style" w:cs="Bookman Old Style"/>
          <w:sz w:val="24"/>
          <w:szCs w:val="24"/>
        </w:rPr>
        <w:t>Bidang Bina Marga</w:t>
      </w:r>
      <w:r w:rsidRPr="007F7CCF">
        <w:rPr>
          <w:rFonts w:ascii="Bookman Old Style" w:hAnsi="Bookman Old Style"/>
          <w:sz w:val="24"/>
          <w:szCs w:val="24"/>
          <w:lang w:eastAsia="id-ID"/>
        </w:rPr>
        <w:t xml:space="preserve"> adalah unsur penunjang fungsi </w:t>
      </w:r>
      <w:r w:rsidRPr="007F7CCF">
        <w:rPr>
          <w:rFonts w:ascii="Bookman Old Style" w:hAnsi="Bookman Old Style"/>
          <w:sz w:val="24"/>
          <w:szCs w:val="24"/>
          <w:lang w:val="en-ID" w:eastAsia="id-ID"/>
        </w:rPr>
        <w:t>di bidang bina marga</w:t>
      </w:r>
      <w:r w:rsidRPr="007F7CCF">
        <w:rPr>
          <w:rFonts w:ascii="Bookman Old Style" w:hAnsi="Bookman Old Style"/>
          <w:sz w:val="24"/>
          <w:szCs w:val="24"/>
          <w:lang w:eastAsia="id-ID"/>
        </w:rPr>
        <w:t xml:space="preserve"> yang</w:t>
      </w:r>
      <w:r w:rsidRPr="007F7CCF">
        <w:rPr>
          <w:rFonts w:ascii="Bookman Old Style" w:hAnsi="Bookman Old Style" w:cs="Bookman-Light"/>
          <w:sz w:val="24"/>
          <w:szCs w:val="24"/>
          <w:lang w:eastAsia="id-ID"/>
        </w:rPr>
        <w:t xml:space="preserve"> berada di bawah dan bertanggung jawab kepada Kepala Dinas melalui Sekretaris.</w:t>
      </w:r>
    </w:p>
    <w:p w:rsidR="00E21A46" w:rsidRPr="007F7CCF" w:rsidRDefault="00E21A46" w:rsidP="00E21A46">
      <w:pPr>
        <w:pStyle w:val="BodyText2"/>
        <w:numPr>
          <w:ilvl w:val="0"/>
          <w:numId w:val="7"/>
        </w:numPr>
        <w:spacing w:before="60" w:line="264" w:lineRule="auto"/>
        <w:ind w:left="360"/>
        <w:rPr>
          <w:rFonts w:ascii="Bookman Old Style" w:hAnsi="Bookman Old Style" w:cs="Bookman Old Style"/>
          <w:sz w:val="24"/>
          <w:szCs w:val="24"/>
        </w:rPr>
      </w:pPr>
      <w:r w:rsidRPr="007F7CCF">
        <w:rPr>
          <w:rFonts w:ascii="Bookman Old Style" w:hAnsi="Bookman Old Style" w:cs="Bookman Old Style"/>
          <w:sz w:val="24"/>
          <w:szCs w:val="24"/>
        </w:rPr>
        <w:t>Bidang Bina Marga</w:t>
      </w:r>
      <w:r w:rsidRPr="007F7CCF">
        <w:rPr>
          <w:rFonts w:ascii="Bookman Old Style" w:hAnsi="Bookman Old Style"/>
          <w:sz w:val="24"/>
          <w:szCs w:val="24"/>
          <w:lang w:eastAsia="id-ID"/>
        </w:rPr>
        <w:t xml:space="preserve"> dipimpin oleh Kepala Bidang.</w:t>
      </w:r>
    </w:p>
    <w:p w:rsidR="00E21A46" w:rsidRPr="007F7CCF" w:rsidRDefault="00E21A46" w:rsidP="00E21A46">
      <w:pPr>
        <w:pStyle w:val="BodyText2"/>
        <w:numPr>
          <w:ilvl w:val="0"/>
          <w:numId w:val="7"/>
        </w:numPr>
        <w:spacing w:before="60" w:line="264" w:lineRule="auto"/>
        <w:ind w:left="360"/>
        <w:rPr>
          <w:rFonts w:ascii="Bookman Old Style" w:hAnsi="Bookman Old Style" w:cs="Bookman Old Style"/>
          <w:bCs/>
          <w:sz w:val="24"/>
          <w:szCs w:val="24"/>
        </w:rPr>
      </w:pPr>
      <w:r w:rsidRPr="007F7CCF">
        <w:rPr>
          <w:rFonts w:ascii="Bookman Old Style" w:hAnsi="Bookman Old Style" w:cs="Bookman Old Style"/>
          <w:sz w:val="24"/>
          <w:szCs w:val="24"/>
        </w:rPr>
        <w:t>Bidang Bina Marga</w:t>
      </w:r>
      <w:r w:rsidRPr="007F7CCF">
        <w:rPr>
          <w:rFonts w:ascii="Bookman Old Style" w:hAnsi="Bookman Old Style" w:cs="Bookman Old Style"/>
          <w:bCs/>
          <w:sz w:val="24"/>
          <w:szCs w:val="24"/>
        </w:rPr>
        <w:t xml:space="preserve"> sebagaimana d</w:t>
      </w:r>
      <w:r>
        <w:rPr>
          <w:rFonts w:ascii="Bookman Old Style" w:hAnsi="Bookman Old Style" w:cs="Bookman Old Style"/>
          <w:bCs/>
          <w:sz w:val="24"/>
          <w:szCs w:val="24"/>
        </w:rPr>
        <w:t>imaksud pada ayat (1) membawahi</w:t>
      </w:r>
      <w:r w:rsidRPr="007F7CCF">
        <w:rPr>
          <w:rFonts w:ascii="Bookman Old Style" w:hAnsi="Bookman Old Style" w:cs="Bookman Old Style"/>
          <w:bCs/>
          <w:sz w:val="24"/>
          <w:szCs w:val="24"/>
        </w:rPr>
        <w:t>:</w:t>
      </w:r>
    </w:p>
    <w:p w:rsidR="00E21A46" w:rsidRPr="007F7CCF" w:rsidRDefault="00E21A46" w:rsidP="00E21A46">
      <w:pPr>
        <w:pStyle w:val="BlockText"/>
        <w:numPr>
          <w:ilvl w:val="0"/>
          <w:numId w:val="8"/>
        </w:numPr>
        <w:tabs>
          <w:tab w:val="clear" w:pos="2268"/>
          <w:tab w:val="clear" w:pos="2552"/>
        </w:tabs>
        <w:spacing w:before="60" w:line="264" w:lineRule="auto"/>
        <w:ind w:left="720" w:right="0"/>
        <w:rPr>
          <w:rFonts w:ascii="Bookman Old Style" w:hAnsi="Bookman Old Style" w:cs="Bookman Old Style"/>
          <w:bCs/>
          <w:szCs w:val="24"/>
          <w:lang w:val="id-ID"/>
        </w:rPr>
      </w:pPr>
      <w:r w:rsidRPr="007F7CCF">
        <w:rPr>
          <w:rFonts w:ascii="Bookman Old Style" w:hAnsi="Bookman Old Style" w:cs="Bookman Old Style"/>
          <w:bCs/>
          <w:szCs w:val="24"/>
          <w:lang w:val="id-ID"/>
        </w:rPr>
        <w:t xml:space="preserve">Seksi </w:t>
      </w:r>
      <w:r w:rsidRPr="007F7CCF">
        <w:rPr>
          <w:rFonts w:ascii="Bookman Old Style" w:hAnsi="Bookman Old Style" w:cs="Bookman Old Style"/>
          <w:bCs/>
          <w:szCs w:val="24"/>
          <w:lang w:val="en-ID"/>
        </w:rPr>
        <w:t>Jalan</w:t>
      </w:r>
      <w:r w:rsidRPr="007F7CCF">
        <w:rPr>
          <w:rFonts w:ascii="Bookman Old Style" w:hAnsi="Bookman Old Style" w:cs="Bookman Old Style"/>
          <w:bCs/>
          <w:szCs w:val="24"/>
          <w:lang w:val="id-ID"/>
        </w:rPr>
        <w:t xml:space="preserve">; </w:t>
      </w:r>
    </w:p>
    <w:p w:rsidR="00E21A46" w:rsidRPr="007F7CCF" w:rsidRDefault="00E21A46" w:rsidP="00E21A46">
      <w:pPr>
        <w:pStyle w:val="BlockText"/>
        <w:numPr>
          <w:ilvl w:val="0"/>
          <w:numId w:val="8"/>
        </w:numPr>
        <w:tabs>
          <w:tab w:val="clear" w:pos="2268"/>
          <w:tab w:val="clear" w:pos="2552"/>
        </w:tabs>
        <w:spacing w:before="60" w:line="264" w:lineRule="auto"/>
        <w:ind w:left="720" w:right="0"/>
        <w:rPr>
          <w:rFonts w:ascii="Bookman Old Style" w:hAnsi="Bookman Old Style" w:cs="Bookman Old Style"/>
          <w:bCs/>
          <w:szCs w:val="24"/>
          <w:lang w:val="id-ID"/>
        </w:rPr>
      </w:pPr>
      <w:r w:rsidRPr="007F7CCF">
        <w:rPr>
          <w:rFonts w:ascii="Bookman Old Style" w:hAnsi="Bookman Old Style" w:cs="Bookman Old Style"/>
          <w:bCs/>
          <w:szCs w:val="24"/>
          <w:lang w:val="en-ID"/>
        </w:rPr>
        <w:t xml:space="preserve">Seksi Jembatan; </w:t>
      </w:r>
      <w:r w:rsidRPr="007F7CCF">
        <w:rPr>
          <w:rFonts w:ascii="Bookman Old Style" w:hAnsi="Bookman Old Style" w:cs="Bookman Old Style"/>
          <w:bCs/>
          <w:szCs w:val="24"/>
          <w:lang w:val="id-ID"/>
        </w:rPr>
        <w:t>dan</w:t>
      </w:r>
    </w:p>
    <w:p w:rsidR="00E21A46" w:rsidRPr="007F7CCF" w:rsidRDefault="00E21A46" w:rsidP="00E21A46">
      <w:pPr>
        <w:pStyle w:val="BlockText"/>
        <w:numPr>
          <w:ilvl w:val="0"/>
          <w:numId w:val="8"/>
        </w:numPr>
        <w:tabs>
          <w:tab w:val="clear" w:pos="2268"/>
          <w:tab w:val="clear" w:pos="2552"/>
        </w:tabs>
        <w:spacing w:before="60" w:line="264" w:lineRule="auto"/>
        <w:ind w:left="720" w:right="0"/>
        <w:rPr>
          <w:rFonts w:ascii="Bookman Old Style" w:hAnsi="Bookman Old Style" w:cs="Bookman-Light"/>
          <w:szCs w:val="24"/>
          <w:lang w:val="id-ID" w:eastAsia="id-ID"/>
        </w:rPr>
      </w:pPr>
      <w:r w:rsidRPr="007F7CCF">
        <w:rPr>
          <w:rFonts w:ascii="Bookman Old Style" w:hAnsi="Bookman Old Style" w:cs="Bookman Old Style"/>
          <w:bCs/>
          <w:szCs w:val="24"/>
          <w:lang w:val="id-ID"/>
        </w:rPr>
        <w:t xml:space="preserve">Seksi </w:t>
      </w:r>
      <w:r>
        <w:rPr>
          <w:rFonts w:ascii="Bookman Old Style" w:hAnsi="Bookman Old Style" w:cs="Bookman Old Style"/>
          <w:bCs/>
          <w:szCs w:val="24"/>
          <w:lang w:val="id-ID"/>
        </w:rPr>
        <w:t>Perencanaan dan Pengawasan</w:t>
      </w:r>
    </w:p>
    <w:p w:rsidR="00E21A46" w:rsidRPr="007F7CCF" w:rsidRDefault="00E21A46" w:rsidP="00E21A46">
      <w:pPr>
        <w:pStyle w:val="BodyText2"/>
        <w:numPr>
          <w:ilvl w:val="0"/>
          <w:numId w:val="7"/>
        </w:numPr>
        <w:spacing w:before="60" w:line="264" w:lineRule="auto"/>
        <w:ind w:left="360"/>
        <w:rPr>
          <w:rFonts w:ascii="Bookman Old Style" w:hAnsi="Bookman Old Style" w:cs="Bookman-Light"/>
          <w:sz w:val="24"/>
          <w:szCs w:val="24"/>
          <w:lang w:eastAsia="id-ID"/>
        </w:rPr>
      </w:pPr>
      <w:r w:rsidRPr="007F7CCF">
        <w:rPr>
          <w:rFonts w:ascii="Bookman Old Style" w:hAnsi="Bookman Old Style"/>
          <w:bCs/>
          <w:sz w:val="24"/>
          <w:szCs w:val="24"/>
          <w:lang w:eastAsia="id-ID"/>
        </w:rPr>
        <w:t>Seksi</w:t>
      </w:r>
      <w:r w:rsidRPr="007F7CCF">
        <w:rPr>
          <w:rFonts w:ascii="Bookman Old Style" w:hAnsi="Bookman Old Style"/>
          <w:sz w:val="24"/>
          <w:szCs w:val="24"/>
          <w:lang w:eastAsia="id-ID"/>
        </w:rPr>
        <w:t>-seksi sebagaimana dimaksud pada ayat (3) huruf a</w:t>
      </w:r>
      <w:r>
        <w:rPr>
          <w:rFonts w:ascii="Bookman Old Style" w:hAnsi="Bookman Old Style"/>
          <w:sz w:val="24"/>
          <w:szCs w:val="24"/>
          <w:lang w:val="en-ID" w:eastAsia="id-ID"/>
        </w:rPr>
        <w:t>, huru</w:t>
      </w:r>
      <w:r>
        <w:rPr>
          <w:rFonts w:ascii="Bookman Old Style" w:hAnsi="Bookman Old Style"/>
          <w:sz w:val="24"/>
          <w:szCs w:val="24"/>
          <w:lang w:eastAsia="id-ID"/>
        </w:rPr>
        <w:t>f</w:t>
      </w:r>
      <w:r w:rsidRPr="007F7CCF">
        <w:rPr>
          <w:rFonts w:ascii="Bookman Old Style" w:hAnsi="Bookman Old Style"/>
          <w:sz w:val="24"/>
          <w:szCs w:val="24"/>
          <w:lang w:val="en-ID" w:eastAsia="id-ID"/>
        </w:rPr>
        <w:t xml:space="preserve"> b </w:t>
      </w:r>
      <w:r w:rsidRPr="007F7CCF">
        <w:rPr>
          <w:rFonts w:ascii="Bookman Old Style" w:hAnsi="Bookman Old Style"/>
          <w:sz w:val="24"/>
          <w:szCs w:val="24"/>
          <w:lang w:eastAsia="id-ID"/>
        </w:rPr>
        <w:t xml:space="preserve">dan huruf </w:t>
      </w:r>
      <w:r w:rsidRPr="007F7CCF">
        <w:rPr>
          <w:rFonts w:ascii="Bookman Old Style" w:hAnsi="Bookman Old Style"/>
          <w:sz w:val="24"/>
          <w:szCs w:val="24"/>
          <w:lang w:val="en-ID" w:eastAsia="id-ID"/>
        </w:rPr>
        <w:t>c</w:t>
      </w:r>
      <w:r w:rsidRPr="007F7CCF">
        <w:rPr>
          <w:rFonts w:ascii="Bookman Old Style" w:hAnsi="Bookman Old Style"/>
          <w:sz w:val="24"/>
          <w:szCs w:val="24"/>
          <w:lang w:eastAsia="id-ID"/>
        </w:rPr>
        <w:t xml:space="preserve">, masing-masing dipimpin oleh seorang Kepala Seksi yang berada dibawah dan bertanggung jawab kepada Kepala </w:t>
      </w:r>
      <w:r w:rsidRPr="007F7CCF">
        <w:rPr>
          <w:rFonts w:ascii="Bookman Old Style" w:hAnsi="Bookman Old Style" w:cs="Bookman Old Style"/>
          <w:sz w:val="24"/>
          <w:szCs w:val="24"/>
        </w:rPr>
        <w:t>Bidang Bina Marga</w:t>
      </w:r>
      <w:r w:rsidRPr="007F7CCF">
        <w:rPr>
          <w:rFonts w:ascii="Bookman Old Style" w:hAnsi="Bookman Old Style"/>
          <w:sz w:val="24"/>
          <w:szCs w:val="24"/>
          <w:lang w:eastAsia="id-ID"/>
        </w:rPr>
        <w:t>.</w:t>
      </w:r>
    </w:p>
    <w:p w:rsidR="00E21A46" w:rsidRPr="007F7CCF" w:rsidRDefault="00E21A46" w:rsidP="00E21A46">
      <w:pPr>
        <w:pStyle w:val="BodyText2"/>
        <w:spacing w:before="120" w:after="120" w:line="264" w:lineRule="auto"/>
        <w:jc w:val="center"/>
        <w:rPr>
          <w:rFonts w:ascii="Bookman Old Style" w:hAnsi="Bookman Old Style" w:cs="Bookman Old Style"/>
          <w:sz w:val="24"/>
          <w:szCs w:val="24"/>
          <w:lang w:val="en-ID"/>
        </w:rPr>
      </w:pPr>
      <w:r w:rsidRPr="007F7CCF">
        <w:rPr>
          <w:rFonts w:ascii="Bookman Old Style" w:hAnsi="Bookman Old Style" w:cs="Bookman Old Style"/>
          <w:sz w:val="24"/>
          <w:szCs w:val="24"/>
        </w:rPr>
        <w:t>Pasal 1</w:t>
      </w:r>
      <w:r w:rsidRPr="007F7CCF">
        <w:rPr>
          <w:rFonts w:ascii="Bookman Old Style" w:hAnsi="Bookman Old Style" w:cs="Bookman Old Style"/>
          <w:sz w:val="24"/>
          <w:szCs w:val="24"/>
          <w:lang w:val="en-ID"/>
        </w:rPr>
        <w:t>3</w:t>
      </w:r>
    </w:p>
    <w:p w:rsidR="00E21A46" w:rsidRPr="007F7CCF" w:rsidRDefault="00E21A46" w:rsidP="00E21A46">
      <w:pPr>
        <w:pStyle w:val="BlockText"/>
        <w:spacing w:before="60" w:line="264" w:lineRule="auto"/>
        <w:ind w:left="0" w:right="0" w:firstLine="0"/>
        <w:rPr>
          <w:rFonts w:ascii="Bookman Old Style" w:hAnsi="Bookman Old Style" w:cs="Bookman-Light"/>
          <w:szCs w:val="24"/>
          <w:lang w:val="en-ID" w:eastAsia="id-ID"/>
        </w:rPr>
      </w:pPr>
      <w:r w:rsidRPr="007F7CCF">
        <w:rPr>
          <w:rFonts w:ascii="Bookman Old Style" w:hAnsi="Bookman Old Style" w:cs="Bookman Old Style"/>
          <w:bCs/>
          <w:szCs w:val="24"/>
          <w:lang w:val="id-ID"/>
        </w:rPr>
        <w:t xml:space="preserve">Seksi </w:t>
      </w:r>
      <w:r w:rsidRPr="007F7CCF">
        <w:rPr>
          <w:rFonts w:ascii="Bookman Old Style" w:hAnsi="Bookman Old Style" w:cs="Bookman Old Style"/>
          <w:bCs/>
          <w:szCs w:val="24"/>
          <w:lang w:val="en-ID"/>
        </w:rPr>
        <w:t>Jalan</w:t>
      </w:r>
      <w:r w:rsidRPr="007F7CCF">
        <w:rPr>
          <w:rFonts w:ascii="Bookman Old Style" w:hAnsi="Bookman Old Style" w:cs="Bookman-Light"/>
          <w:szCs w:val="24"/>
          <w:lang w:val="id-ID" w:eastAsia="id-ID"/>
        </w:rPr>
        <w:t xml:space="preserve"> sebagaimana dimaksud dalam Pasal 1</w:t>
      </w:r>
      <w:r w:rsidRPr="007F7CCF">
        <w:rPr>
          <w:rFonts w:ascii="Bookman Old Style" w:hAnsi="Bookman Old Style" w:cs="Bookman-Light"/>
          <w:szCs w:val="24"/>
          <w:lang w:val="en-ID" w:eastAsia="id-ID"/>
        </w:rPr>
        <w:t>2</w:t>
      </w:r>
      <w:r w:rsidRPr="007F7CCF">
        <w:rPr>
          <w:rFonts w:ascii="Bookman Old Style" w:hAnsi="Bookman Old Style" w:cs="Bookman-Light"/>
          <w:szCs w:val="24"/>
          <w:lang w:val="id-ID" w:eastAsia="id-ID"/>
        </w:rPr>
        <w:t xml:space="preserve"> ayat (</w:t>
      </w:r>
      <w:r w:rsidRPr="007F7CCF">
        <w:rPr>
          <w:rFonts w:ascii="Bookman Old Style" w:hAnsi="Bookman Old Style" w:cs="Bookman-Light"/>
          <w:szCs w:val="24"/>
          <w:lang w:val="en-ID" w:eastAsia="id-ID"/>
        </w:rPr>
        <w:t>3</w:t>
      </w:r>
      <w:r w:rsidRPr="007F7CCF">
        <w:rPr>
          <w:rFonts w:ascii="Bookman Old Style" w:hAnsi="Bookman Old Style" w:cs="Bookman-Light"/>
          <w:szCs w:val="24"/>
          <w:lang w:val="id-ID" w:eastAsia="id-ID"/>
        </w:rPr>
        <w:t xml:space="preserve">) huruf a </w:t>
      </w:r>
      <w:r w:rsidRPr="007F7CCF">
        <w:rPr>
          <w:rFonts w:ascii="Bookman Old Style" w:hAnsi="Bookman Old Style"/>
          <w:szCs w:val="24"/>
          <w:lang w:val="id-ID" w:eastAsia="id-ID"/>
        </w:rPr>
        <w:t xml:space="preserve">mempunyai tugas </w:t>
      </w:r>
      <w:r w:rsidRPr="00794C33">
        <w:rPr>
          <w:rFonts w:ascii="Bookman Old Style" w:hAnsi="Bookman Old Style" w:cs="Bookman Old Style"/>
          <w:lang w:val="id-ID"/>
        </w:rPr>
        <w:t>melakukan</w:t>
      </w:r>
      <w:r w:rsidRPr="007F7CCF">
        <w:rPr>
          <w:rFonts w:ascii="Bookman Old Style" w:hAnsi="Bookman Old Style" w:cs="Bookman Old Style"/>
          <w:lang w:val="id-ID"/>
        </w:rPr>
        <w:t xml:space="preserve"> </w:t>
      </w:r>
      <w:r w:rsidRPr="007F7CCF">
        <w:rPr>
          <w:rFonts w:ascii="Bookman Old Style" w:hAnsi="Bookman Old Style"/>
          <w:bCs/>
        </w:rPr>
        <w:t>penyiapan bahan</w:t>
      </w:r>
      <w:r w:rsidRPr="007F7CCF">
        <w:rPr>
          <w:rFonts w:ascii="Bookman Old Style" w:hAnsi="Bookman Old Style"/>
          <w:bCs/>
          <w:lang w:val="id-ID"/>
        </w:rPr>
        <w:t>,</w:t>
      </w:r>
      <w:r w:rsidRPr="007F7CCF">
        <w:rPr>
          <w:rFonts w:ascii="Bookman Old Style" w:hAnsi="Bookman Old Style"/>
          <w:bCs/>
        </w:rPr>
        <w:t xml:space="preserve"> perumusan, pengkoordinasian, pelaksanaan, pemantauan, evaluasi serta pelaporan</w:t>
      </w:r>
      <w:r w:rsidRPr="007F7CCF">
        <w:rPr>
          <w:rFonts w:ascii="Bookman Old Style" w:hAnsi="Bookman Old Style" w:cs="Bookman Old Style"/>
        </w:rPr>
        <w:t xml:space="preserve"> </w:t>
      </w:r>
      <w:r w:rsidRPr="007F7CCF">
        <w:rPr>
          <w:rFonts w:ascii="Bookman Old Style" w:hAnsi="Bookman Old Style" w:cs="Bookman Old Style"/>
          <w:lang w:val="id-ID"/>
        </w:rPr>
        <w:t>meliputi</w:t>
      </w:r>
      <w:r w:rsidRPr="007F7CCF">
        <w:rPr>
          <w:rFonts w:ascii="Bookman Old Style" w:hAnsi="Bookman Old Style" w:cs="Bookman Old Style"/>
        </w:rPr>
        <w:t xml:space="preserve"> </w:t>
      </w:r>
      <w:r w:rsidRPr="007F7CCF">
        <w:rPr>
          <w:rFonts w:ascii="Bookman Old Style" w:hAnsi="Bookman Old Style" w:cs="Bookman Old Style"/>
          <w:lang w:val="id-ID"/>
        </w:rPr>
        <w:t xml:space="preserve">pendataan </w:t>
      </w:r>
      <w:r w:rsidRPr="007F7CCF">
        <w:rPr>
          <w:rFonts w:ascii="Bookman Old Style" w:hAnsi="Bookman Old Style" w:cs="Bookman Old Style"/>
        </w:rPr>
        <w:t xml:space="preserve"> </w:t>
      </w:r>
      <w:r w:rsidRPr="007F7CCF">
        <w:rPr>
          <w:rFonts w:ascii="Bookman Old Style" w:hAnsi="Bookman Old Style" w:cs="Bookman Old Style"/>
          <w:lang w:val="id-ID"/>
        </w:rPr>
        <w:t xml:space="preserve">dan </w:t>
      </w:r>
      <w:r w:rsidRPr="00794C33">
        <w:rPr>
          <w:rFonts w:ascii="Bookman Old Style" w:hAnsi="Bookman Old Style" w:cs="Bookman Old Style"/>
          <w:lang w:val="id-ID"/>
        </w:rPr>
        <w:t>p</w:t>
      </w:r>
      <w:r w:rsidRPr="00794C33">
        <w:rPr>
          <w:rFonts w:ascii="Bookman Old Style" w:hAnsi="Bookman Old Style" w:cs="Bookman Old Style"/>
        </w:rPr>
        <w:t>emutahiran data</w:t>
      </w:r>
      <w:r w:rsidRPr="00794C33">
        <w:rPr>
          <w:rFonts w:ascii="Bookman Old Style" w:hAnsi="Bookman Old Style" w:cs="Bookman Old Style"/>
          <w:lang w:val="id-ID"/>
        </w:rPr>
        <w:t xml:space="preserve"> jalan beserta jaringan dan bangunan pelengkapnya</w:t>
      </w:r>
      <w:r w:rsidRPr="00794C33">
        <w:rPr>
          <w:rFonts w:ascii="Bookman Old Style" w:hAnsi="Bookman Old Style" w:cs="Bookman Old Style"/>
        </w:rPr>
        <w:t xml:space="preserve"> </w:t>
      </w:r>
      <w:r w:rsidRPr="00794C33">
        <w:rPr>
          <w:rFonts w:ascii="Bookman Old Style" w:hAnsi="Bookman Old Style" w:cs="Bookman Old Style"/>
          <w:lang w:val="id-ID"/>
        </w:rPr>
        <w:t xml:space="preserve">dalam bentuk sistem informasi manajemen jalan, </w:t>
      </w:r>
      <w:r w:rsidRPr="00794C33">
        <w:rPr>
          <w:rFonts w:ascii="Bookman Old Style" w:hAnsi="Bookman Old Style" w:cs="Bookman Old Style"/>
        </w:rPr>
        <w:t>analisa biaya pekerjaan pembangunan,</w:t>
      </w:r>
      <w:r w:rsidRPr="00794C33">
        <w:rPr>
          <w:rFonts w:ascii="Bookman Old Style" w:hAnsi="Bookman Old Style" w:cs="Bookman Old Style"/>
          <w:lang w:val="id-ID"/>
        </w:rPr>
        <w:t xml:space="preserve"> p</w:t>
      </w:r>
      <w:r w:rsidRPr="00794C33">
        <w:rPr>
          <w:rFonts w:ascii="Bookman Old Style" w:hAnsi="Bookman Old Style" w:cs="Bookman Old Style"/>
        </w:rPr>
        <w:t>engembangan prasarana</w:t>
      </w:r>
      <w:r w:rsidRPr="007F7CCF">
        <w:rPr>
          <w:rFonts w:ascii="Bookman Old Style" w:hAnsi="Bookman Old Style" w:cs="Bookman Old Style"/>
        </w:rPr>
        <w:t xml:space="preserve"> penyelenggaraan jalan</w:t>
      </w:r>
      <w:r w:rsidRPr="007F7CCF">
        <w:rPr>
          <w:rFonts w:ascii="Bookman Old Style" w:hAnsi="Bookman Old Style" w:cs="Bookman Old Style"/>
          <w:lang w:val="id-ID"/>
        </w:rPr>
        <w:t xml:space="preserve">, pengusulan </w:t>
      </w:r>
      <w:r w:rsidRPr="007F7CCF">
        <w:rPr>
          <w:rFonts w:ascii="Bookman Old Style" w:hAnsi="Bookman Old Style" w:cs="Bookman Old Style"/>
        </w:rPr>
        <w:t>penetapan status jalan</w:t>
      </w:r>
      <w:r w:rsidRPr="007F7CCF">
        <w:rPr>
          <w:rFonts w:ascii="Bookman Old Style" w:hAnsi="Bookman Old Style" w:cs="Bookman Old Style"/>
          <w:lang w:val="id-ID"/>
        </w:rPr>
        <w:t>, pem</w:t>
      </w:r>
      <w:r w:rsidRPr="007F7CCF">
        <w:rPr>
          <w:rFonts w:ascii="Bookman Old Style" w:hAnsi="Bookman Old Style" w:cs="Bookman Old Style"/>
        </w:rPr>
        <w:t>bina</w:t>
      </w:r>
      <w:r w:rsidRPr="007F7CCF">
        <w:rPr>
          <w:rFonts w:ascii="Bookman Old Style" w:hAnsi="Bookman Old Style" w:cs="Bookman Old Style"/>
          <w:lang w:val="id-ID"/>
        </w:rPr>
        <w:t>an</w:t>
      </w:r>
      <w:r w:rsidRPr="007F7CCF">
        <w:rPr>
          <w:rFonts w:ascii="Bookman Old Style" w:hAnsi="Bookman Old Style" w:cs="Bookman Old Style"/>
        </w:rPr>
        <w:t xml:space="preserve">, </w:t>
      </w:r>
      <w:r w:rsidRPr="007F7CCF">
        <w:rPr>
          <w:rFonts w:ascii="Bookman Old Style" w:hAnsi="Bookman Old Style" w:cs="Bookman Old Style"/>
          <w:lang w:val="id-ID"/>
        </w:rPr>
        <w:t>p</w:t>
      </w:r>
      <w:r w:rsidRPr="007F7CCF">
        <w:rPr>
          <w:rFonts w:ascii="Bookman Old Style" w:hAnsi="Bookman Old Style" w:cs="Bookman Old Style"/>
        </w:rPr>
        <w:t>engawas</w:t>
      </w:r>
      <w:r w:rsidRPr="007F7CCF">
        <w:rPr>
          <w:rFonts w:ascii="Bookman Old Style" w:hAnsi="Bookman Old Style" w:cs="Bookman Old Style"/>
          <w:lang w:val="id-ID"/>
        </w:rPr>
        <w:t>an</w:t>
      </w:r>
      <w:r w:rsidRPr="007F7CCF">
        <w:rPr>
          <w:rFonts w:ascii="Bookman Old Style" w:hAnsi="Bookman Old Style" w:cs="Bookman Old Style"/>
        </w:rPr>
        <w:t xml:space="preserve">, </w:t>
      </w:r>
      <w:r w:rsidRPr="007F7CCF">
        <w:rPr>
          <w:rFonts w:ascii="Bookman Old Style" w:hAnsi="Bookman Old Style" w:cs="Bookman Old Style"/>
          <w:lang w:val="id-ID"/>
        </w:rPr>
        <w:t>p</w:t>
      </w:r>
      <w:r w:rsidRPr="007F7CCF">
        <w:rPr>
          <w:rFonts w:ascii="Bookman Old Style" w:hAnsi="Bookman Old Style" w:cs="Bookman Old Style"/>
        </w:rPr>
        <w:t xml:space="preserve">engendalian dan </w:t>
      </w:r>
      <w:r w:rsidRPr="007F7CCF">
        <w:rPr>
          <w:rFonts w:ascii="Bookman Old Style" w:hAnsi="Bookman Old Style" w:cs="Bookman Old Style"/>
          <w:lang w:val="id-ID"/>
        </w:rPr>
        <w:t>pel</w:t>
      </w:r>
      <w:r w:rsidRPr="007F7CCF">
        <w:rPr>
          <w:rFonts w:ascii="Bookman Old Style" w:hAnsi="Bookman Old Style" w:cs="Bookman Old Style"/>
        </w:rPr>
        <w:t>aksanaan kegiatan pengembangan dan pembangunan jalan</w:t>
      </w:r>
      <w:r w:rsidRPr="007F7CCF">
        <w:rPr>
          <w:rFonts w:ascii="Bookman Old Style" w:hAnsi="Bookman Old Style"/>
          <w:szCs w:val="24"/>
          <w:lang w:val="en-ID" w:eastAsia="id-ID"/>
        </w:rPr>
        <w:t xml:space="preserve"> serta</w:t>
      </w:r>
      <w:r w:rsidRPr="007F7CCF">
        <w:rPr>
          <w:rFonts w:ascii="Bookman Old Style" w:hAnsi="Bookman Old Style" w:cs="Bookman-Light"/>
          <w:szCs w:val="24"/>
          <w:lang w:eastAsia="id-ID"/>
        </w:rPr>
        <w:t xml:space="preserve"> </w:t>
      </w:r>
      <w:r w:rsidRPr="007F7CCF">
        <w:rPr>
          <w:rFonts w:ascii="Bookman Old Style" w:hAnsi="Bookman Old Style" w:cs="Bookman-Light"/>
          <w:szCs w:val="24"/>
          <w:lang w:val="id-ID" w:eastAsia="id-ID"/>
        </w:rPr>
        <w:t xml:space="preserve">pelaksanaan </w:t>
      </w:r>
      <w:r w:rsidRPr="007F7CCF">
        <w:rPr>
          <w:rFonts w:ascii="Bookman Old Style" w:hAnsi="Bookman Old Style" w:cs="Bookman-Light"/>
          <w:szCs w:val="24"/>
          <w:lang w:val="en-ID" w:eastAsia="id-ID"/>
        </w:rPr>
        <w:t>tugas</w:t>
      </w:r>
      <w:r w:rsidRPr="007F7CCF">
        <w:rPr>
          <w:rFonts w:ascii="Bookman Old Style" w:hAnsi="Bookman Old Style" w:cs="Bookman-Light"/>
          <w:szCs w:val="24"/>
          <w:lang w:val="id-ID" w:eastAsia="id-ID"/>
        </w:rPr>
        <w:t xml:space="preserve"> kedinasan lain yang diberikan oleh </w:t>
      </w:r>
      <w:r w:rsidRPr="007F7CCF">
        <w:rPr>
          <w:rFonts w:ascii="Bookman Old Style" w:hAnsi="Bookman Old Style" w:cs="Bookman-Light"/>
          <w:szCs w:val="24"/>
          <w:lang w:val="en-ID" w:eastAsia="id-ID"/>
        </w:rPr>
        <w:t>Kepala Bidang</w:t>
      </w:r>
      <w:r w:rsidRPr="007F7CCF">
        <w:rPr>
          <w:rFonts w:ascii="Bookman Old Style" w:hAnsi="Bookman Old Style" w:cs="Bookman-Light"/>
          <w:szCs w:val="24"/>
          <w:lang w:eastAsia="id-ID"/>
        </w:rPr>
        <w:t xml:space="preserve"> </w:t>
      </w:r>
      <w:r w:rsidRPr="007F7CCF">
        <w:rPr>
          <w:rFonts w:ascii="Bookman Old Style" w:hAnsi="Bookman Old Style" w:cs="Bookman-Light"/>
          <w:szCs w:val="24"/>
          <w:lang w:val="id-ID" w:eastAsia="id-ID"/>
        </w:rPr>
        <w:t>sesuai dengan fungsinya</w:t>
      </w:r>
      <w:r w:rsidRPr="007F7CCF">
        <w:rPr>
          <w:rFonts w:ascii="Bookman Old Style" w:hAnsi="Bookman Old Style" w:cs="Bookman-Light"/>
          <w:szCs w:val="24"/>
          <w:lang w:val="en-ID" w:eastAsia="id-ID"/>
        </w:rPr>
        <w:t>.</w:t>
      </w:r>
    </w:p>
    <w:p w:rsidR="00E21A46" w:rsidRPr="007F7CCF" w:rsidRDefault="00E21A46" w:rsidP="00E21A46">
      <w:pPr>
        <w:pStyle w:val="BlockText"/>
        <w:spacing w:before="120" w:after="120" w:line="264" w:lineRule="auto"/>
        <w:ind w:left="0" w:right="0" w:firstLine="0"/>
        <w:jc w:val="center"/>
        <w:rPr>
          <w:rFonts w:ascii="Bookman Old Style" w:hAnsi="Bookman Old Style" w:cs="Bookman Old Style"/>
          <w:szCs w:val="24"/>
        </w:rPr>
      </w:pPr>
      <w:r w:rsidRPr="007F7CCF">
        <w:rPr>
          <w:rFonts w:ascii="Bookman Old Style" w:hAnsi="Bookman Old Style" w:cs="Bookman Old Style"/>
          <w:szCs w:val="24"/>
        </w:rPr>
        <w:t>Pasal 14</w:t>
      </w:r>
    </w:p>
    <w:p w:rsidR="00E21A46" w:rsidRPr="007F7CCF" w:rsidRDefault="00E21A46" w:rsidP="00E21A46">
      <w:pPr>
        <w:pStyle w:val="BlockText"/>
        <w:spacing w:before="60" w:line="264" w:lineRule="auto"/>
        <w:ind w:left="0" w:right="0" w:firstLine="0"/>
        <w:rPr>
          <w:rFonts w:ascii="Bookman Old Style" w:hAnsi="Bookman Old Style" w:cs="Bookman-Light"/>
          <w:szCs w:val="24"/>
          <w:lang w:val="en-ID" w:eastAsia="id-ID"/>
        </w:rPr>
      </w:pPr>
      <w:r w:rsidRPr="007F7CCF">
        <w:rPr>
          <w:rFonts w:ascii="Bookman Old Style" w:hAnsi="Bookman Old Style" w:cs="Bookman Old Style"/>
          <w:bCs/>
          <w:szCs w:val="24"/>
          <w:lang w:val="en-ID"/>
        </w:rPr>
        <w:t>Seksi Jembatan</w:t>
      </w:r>
      <w:r w:rsidRPr="007F7CCF">
        <w:rPr>
          <w:rFonts w:ascii="Bookman Old Style" w:hAnsi="Bookman Old Style" w:cs="Bookman-Light"/>
          <w:szCs w:val="24"/>
          <w:lang w:val="id-ID" w:eastAsia="id-ID"/>
        </w:rPr>
        <w:t xml:space="preserve"> sebagaimana dimaksud dalam Pasal 1</w:t>
      </w:r>
      <w:r w:rsidRPr="007F7CCF">
        <w:rPr>
          <w:rFonts w:ascii="Bookman Old Style" w:hAnsi="Bookman Old Style" w:cs="Bookman-Light"/>
          <w:szCs w:val="24"/>
          <w:lang w:val="en-ID" w:eastAsia="id-ID"/>
        </w:rPr>
        <w:t>2</w:t>
      </w:r>
      <w:r w:rsidRPr="007F7CCF">
        <w:rPr>
          <w:rFonts w:ascii="Bookman Old Style" w:hAnsi="Bookman Old Style" w:cs="Bookman-Light"/>
          <w:szCs w:val="24"/>
          <w:lang w:val="id-ID" w:eastAsia="id-ID"/>
        </w:rPr>
        <w:t xml:space="preserve"> ayat (</w:t>
      </w:r>
      <w:r w:rsidRPr="007F7CCF">
        <w:rPr>
          <w:rFonts w:ascii="Bookman Old Style" w:hAnsi="Bookman Old Style" w:cs="Bookman-Light"/>
          <w:szCs w:val="24"/>
          <w:lang w:val="en-ID" w:eastAsia="id-ID"/>
        </w:rPr>
        <w:t>3</w:t>
      </w:r>
      <w:r w:rsidRPr="007F7CCF">
        <w:rPr>
          <w:rFonts w:ascii="Bookman Old Style" w:hAnsi="Bookman Old Style" w:cs="Bookman-Light"/>
          <w:szCs w:val="24"/>
          <w:lang w:val="id-ID" w:eastAsia="id-ID"/>
        </w:rPr>
        <w:t>) huruf b</w:t>
      </w:r>
      <w:r w:rsidRPr="007F7CCF">
        <w:rPr>
          <w:rFonts w:ascii="Bookman Old Style" w:hAnsi="Bookman Old Style" w:cs="Bookman-Light"/>
          <w:szCs w:val="24"/>
          <w:lang w:val="en-ID" w:eastAsia="id-ID"/>
        </w:rPr>
        <w:t xml:space="preserve"> </w:t>
      </w:r>
      <w:r w:rsidRPr="007F7CCF">
        <w:rPr>
          <w:rFonts w:ascii="Bookman Old Style" w:hAnsi="Bookman Old Style"/>
          <w:szCs w:val="24"/>
          <w:lang w:val="id-ID" w:eastAsia="id-ID"/>
        </w:rPr>
        <w:t xml:space="preserve">mempunyai tugas </w:t>
      </w:r>
      <w:r w:rsidRPr="007F7CCF">
        <w:rPr>
          <w:rFonts w:ascii="Bookman Old Style" w:hAnsi="Bookman Old Style" w:cs="Bookman Old Style"/>
          <w:lang w:val="id-ID"/>
        </w:rPr>
        <w:t xml:space="preserve">melakukan </w:t>
      </w:r>
      <w:r w:rsidRPr="007F7CCF">
        <w:rPr>
          <w:rFonts w:ascii="Bookman Old Style" w:hAnsi="Bookman Old Style"/>
          <w:bCs/>
        </w:rPr>
        <w:t>penyiapan bahan</w:t>
      </w:r>
      <w:r w:rsidRPr="007F7CCF">
        <w:rPr>
          <w:rFonts w:ascii="Bookman Old Style" w:hAnsi="Bookman Old Style"/>
          <w:bCs/>
          <w:lang w:val="id-ID"/>
        </w:rPr>
        <w:t>,</w:t>
      </w:r>
      <w:r w:rsidRPr="007F7CCF">
        <w:rPr>
          <w:rFonts w:ascii="Bookman Old Style" w:hAnsi="Bookman Old Style"/>
          <w:bCs/>
        </w:rPr>
        <w:t xml:space="preserve"> perumusan, pengkoordinasian, pelaksanaan, pemantauan, evaluasi serta pelaporan</w:t>
      </w:r>
      <w:r w:rsidRPr="007F7CCF">
        <w:rPr>
          <w:rFonts w:ascii="Bookman Old Style" w:hAnsi="Bookman Old Style"/>
          <w:bCs/>
          <w:lang w:val="id-ID"/>
        </w:rPr>
        <w:t xml:space="preserve"> </w:t>
      </w:r>
      <w:r w:rsidRPr="007F7CCF">
        <w:rPr>
          <w:rFonts w:ascii="Bookman Old Style" w:hAnsi="Bookman Old Style" w:cs="Bookman Old Style"/>
          <w:lang w:val="id-ID"/>
        </w:rPr>
        <w:t>meliputi</w:t>
      </w:r>
      <w:r w:rsidRPr="007F7CCF">
        <w:rPr>
          <w:rFonts w:ascii="Bookman Old Style" w:hAnsi="Bookman Old Style" w:cs="Bookman Old Style"/>
        </w:rPr>
        <w:t xml:space="preserve"> </w:t>
      </w:r>
      <w:r w:rsidRPr="007F7CCF">
        <w:rPr>
          <w:rFonts w:ascii="Bookman Old Style" w:hAnsi="Bookman Old Style" w:cs="Bookman Old Style"/>
          <w:lang w:val="id-ID"/>
        </w:rPr>
        <w:t xml:space="preserve">pendataan </w:t>
      </w:r>
      <w:r w:rsidRPr="007F7CCF">
        <w:rPr>
          <w:rFonts w:ascii="Bookman Old Style" w:hAnsi="Bookman Old Style" w:cs="Bookman Old Style"/>
        </w:rPr>
        <w:t xml:space="preserve"> </w:t>
      </w:r>
      <w:r w:rsidRPr="007F7CCF">
        <w:rPr>
          <w:rFonts w:ascii="Bookman Old Style" w:hAnsi="Bookman Old Style" w:cs="Bookman Old Style"/>
          <w:lang w:val="id-ID"/>
        </w:rPr>
        <w:t>dan p</w:t>
      </w:r>
      <w:r w:rsidRPr="007F7CCF">
        <w:rPr>
          <w:rFonts w:ascii="Bookman Old Style" w:hAnsi="Bookman Old Style" w:cs="Bookman Old Style"/>
        </w:rPr>
        <w:t>emutahirkan data</w:t>
      </w:r>
      <w:r w:rsidRPr="007F7CCF">
        <w:rPr>
          <w:rFonts w:ascii="Bookman Old Style" w:hAnsi="Bookman Old Style" w:cs="Bookman Old Style"/>
          <w:lang w:val="id-ID"/>
        </w:rPr>
        <w:t xml:space="preserve"> jembatan beserta jaringan dan bangunan pelengkapnya</w:t>
      </w:r>
      <w:r w:rsidRPr="007F7CCF">
        <w:rPr>
          <w:rFonts w:ascii="Bookman Old Style" w:hAnsi="Bookman Old Style" w:cs="Bookman Old Style"/>
        </w:rPr>
        <w:t xml:space="preserve"> </w:t>
      </w:r>
      <w:r w:rsidRPr="007F7CCF">
        <w:rPr>
          <w:rFonts w:ascii="Bookman Old Style" w:hAnsi="Bookman Old Style" w:cs="Bookman Old Style"/>
          <w:lang w:val="id-ID"/>
        </w:rPr>
        <w:t>dalam bentuk sistem informasi managemen</w:t>
      </w:r>
      <w:r w:rsidRPr="007F7CCF">
        <w:rPr>
          <w:rFonts w:ascii="Bookman Old Style" w:hAnsi="Bookman Old Style" w:cs="Bookman Old Style"/>
        </w:rPr>
        <w:t xml:space="preserve"> jembatan</w:t>
      </w:r>
      <w:r w:rsidRPr="007F7CCF">
        <w:rPr>
          <w:rFonts w:ascii="Bookman Old Style" w:hAnsi="Bookman Old Style" w:cs="Bookman Old Style"/>
          <w:lang w:val="id-ID"/>
        </w:rPr>
        <w:t xml:space="preserve">, </w:t>
      </w:r>
      <w:r w:rsidRPr="007F7CCF">
        <w:rPr>
          <w:rFonts w:ascii="Bookman Old Style" w:hAnsi="Bookman Old Style" w:cs="Bookman Old Style"/>
        </w:rPr>
        <w:t>perencanaan teknis</w:t>
      </w:r>
      <w:r w:rsidRPr="007F7CCF">
        <w:rPr>
          <w:rFonts w:ascii="Bookman Old Style" w:hAnsi="Bookman Old Style" w:cs="Bookman Old Style"/>
          <w:lang w:val="id-ID"/>
        </w:rPr>
        <w:t xml:space="preserve">, </w:t>
      </w:r>
      <w:r w:rsidRPr="007F7CCF">
        <w:rPr>
          <w:rFonts w:ascii="Bookman Old Style" w:hAnsi="Bookman Old Style" w:cs="Bookman Old Style"/>
        </w:rPr>
        <w:t xml:space="preserve">penyusunan analisa biaya pekerjaan pembangunan, </w:t>
      </w:r>
      <w:r w:rsidRPr="007F7CCF">
        <w:rPr>
          <w:rFonts w:ascii="Bookman Old Style" w:hAnsi="Bookman Old Style" w:cs="Bookman Old Style"/>
          <w:lang w:val="id-ID"/>
        </w:rPr>
        <w:t xml:space="preserve"> p</w:t>
      </w:r>
      <w:r w:rsidRPr="007F7CCF">
        <w:rPr>
          <w:rFonts w:ascii="Bookman Old Style" w:hAnsi="Bookman Old Style" w:cs="Bookman Old Style"/>
        </w:rPr>
        <w:t>engembangan prasarana jembatan</w:t>
      </w:r>
      <w:r w:rsidRPr="007F7CCF">
        <w:rPr>
          <w:rFonts w:ascii="Bookman Old Style" w:hAnsi="Bookman Old Style" w:cs="Bookman Old Style"/>
          <w:lang w:val="id-ID"/>
        </w:rPr>
        <w:t xml:space="preserve">, </w:t>
      </w:r>
      <w:r w:rsidRPr="007F7CCF">
        <w:rPr>
          <w:rFonts w:ascii="Bookman Old Style" w:hAnsi="Bookman Old Style" w:cs="Bookman Old Style"/>
        </w:rPr>
        <w:t>pembina</w:t>
      </w:r>
      <w:r w:rsidRPr="007F7CCF">
        <w:rPr>
          <w:rFonts w:ascii="Bookman Old Style" w:hAnsi="Bookman Old Style" w:cs="Bookman Old Style"/>
          <w:lang w:val="id-ID"/>
        </w:rPr>
        <w:t>an</w:t>
      </w:r>
      <w:r w:rsidRPr="007F7CCF">
        <w:rPr>
          <w:rFonts w:ascii="Bookman Old Style" w:hAnsi="Bookman Old Style" w:cs="Bookman Old Style"/>
        </w:rPr>
        <w:t xml:space="preserve">, </w:t>
      </w:r>
      <w:r w:rsidRPr="007F7CCF">
        <w:rPr>
          <w:rFonts w:ascii="Bookman Old Style" w:hAnsi="Bookman Old Style" w:cs="Bookman Old Style"/>
          <w:lang w:val="id-ID"/>
        </w:rPr>
        <w:t>p</w:t>
      </w:r>
      <w:r w:rsidRPr="007F7CCF">
        <w:rPr>
          <w:rFonts w:ascii="Bookman Old Style" w:hAnsi="Bookman Old Style" w:cs="Bookman Old Style"/>
        </w:rPr>
        <w:t>engawa</w:t>
      </w:r>
      <w:r w:rsidRPr="007F7CCF">
        <w:rPr>
          <w:rFonts w:ascii="Bookman Old Style" w:hAnsi="Bookman Old Style" w:cs="Bookman Old Style"/>
          <w:lang w:val="id-ID"/>
        </w:rPr>
        <w:t>san</w:t>
      </w:r>
      <w:r w:rsidRPr="007F7CCF">
        <w:rPr>
          <w:rFonts w:ascii="Bookman Old Style" w:hAnsi="Bookman Old Style" w:cs="Bookman Old Style"/>
        </w:rPr>
        <w:t xml:space="preserve">, </w:t>
      </w:r>
      <w:r w:rsidRPr="007F7CCF">
        <w:rPr>
          <w:rFonts w:ascii="Bookman Old Style" w:hAnsi="Bookman Old Style" w:cs="Bookman Old Style"/>
          <w:lang w:val="id-ID"/>
        </w:rPr>
        <w:t>p</w:t>
      </w:r>
      <w:r w:rsidRPr="007F7CCF">
        <w:rPr>
          <w:rFonts w:ascii="Bookman Old Style" w:hAnsi="Bookman Old Style" w:cs="Bookman Old Style"/>
        </w:rPr>
        <w:t xml:space="preserve">engendalian serta </w:t>
      </w:r>
      <w:r w:rsidRPr="007F7CCF">
        <w:rPr>
          <w:rFonts w:ascii="Bookman Old Style" w:hAnsi="Bookman Old Style" w:cs="Bookman Old Style"/>
          <w:lang w:val="id-ID"/>
        </w:rPr>
        <w:t>p</w:t>
      </w:r>
      <w:r w:rsidRPr="007F7CCF">
        <w:rPr>
          <w:rFonts w:ascii="Bookman Old Style" w:hAnsi="Bookman Old Style" w:cs="Bookman Old Style"/>
        </w:rPr>
        <w:t>elaksanaan kegiatan</w:t>
      </w:r>
      <w:r w:rsidRPr="007F7CCF">
        <w:rPr>
          <w:rFonts w:ascii="Bookman Old Style" w:hAnsi="Bookman Old Style" w:cs="Bookman Old Style"/>
          <w:lang w:val="id-ID"/>
        </w:rPr>
        <w:t xml:space="preserve"> </w:t>
      </w:r>
      <w:r w:rsidRPr="007F7CCF">
        <w:rPr>
          <w:rFonts w:ascii="Bookman Old Style" w:hAnsi="Bookman Old Style" w:cs="Bookman Old Style"/>
        </w:rPr>
        <w:t xml:space="preserve">pengembangan dan pembangunan jembatan </w:t>
      </w:r>
      <w:r w:rsidRPr="007F7CCF">
        <w:rPr>
          <w:rFonts w:ascii="Bookman Old Style" w:hAnsi="Bookman Old Style"/>
          <w:szCs w:val="24"/>
          <w:lang w:val="en-ID" w:eastAsia="id-ID"/>
        </w:rPr>
        <w:t>serta</w:t>
      </w:r>
      <w:r w:rsidRPr="007F7CCF">
        <w:rPr>
          <w:rFonts w:ascii="Bookman Old Style" w:hAnsi="Bookman Old Style" w:cs="Bookman-Light"/>
          <w:szCs w:val="24"/>
          <w:lang w:eastAsia="id-ID"/>
        </w:rPr>
        <w:t xml:space="preserve"> </w:t>
      </w:r>
      <w:r w:rsidRPr="007F7CCF">
        <w:rPr>
          <w:rFonts w:ascii="Bookman Old Style" w:hAnsi="Bookman Old Style" w:cs="Bookman-Light"/>
          <w:szCs w:val="24"/>
          <w:lang w:val="id-ID" w:eastAsia="id-ID"/>
        </w:rPr>
        <w:t xml:space="preserve">pelaksanaan </w:t>
      </w:r>
      <w:r w:rsidRPr="007F7CCF">
        <w:rPr>
          <w:rFonts w:ascii="Bookman Old Style" w:hAnsi="Bookman Old Style" w:cs="Bookman-Light"/>
          <w:szCs w:val="24"/>
          <w:lang w:val="en-ID" w:eastAsia="id-ID"/>
        </w:rPr>
        <w:t>tugas</w:t>
      </w:r>
      <w:r w:rsidRPr="007F7CCF">
        <w:rPr>
          <w:rFonts w:ascii="Bookman Old Style" w:hAnsi="Bookman Old Style" w:cs="Bookman-Light"/>
          <w:szCs w:val="24"/>
          <w:lang w:val="id-ID" w:eastAsia="id-ID"/>
        </w:rPr>
        <w:t xml:space="preserve"> kedinasan lain yang diberikan oleh </w:t>
      </w:r>
      <w:r w:rsidRPr="007F7CCF">
        <w:rPr>
          <w:rFonts w:ascii="Bookman Old Style" w:hAnsi="Bookman Old Style" w:cs="Bookman-Light"/>
          <w:szCs w:val="24"/>
          <w:lang w:val="en-ID" w:eastAsia="id-ID"/>
        </w:rPr>
        <w:t>Kepala Bidang</w:t>
      </w:r>
      <w:r w:rsidRPr="007F7CCF">
        <w:rPr>
          <w:rFonts w:ascii="Bookman Old Style" w:hAnsi="Bookman Old Style" w:cs="Bookman-Light"/>
          <w:szCs w:val="24"/>
          <w:lang w:eastAsia="id-ID"/>
        </w:rPr>
        <w:t xml:space="preserve"> </w:t>
      </w:r>
      <w:r w:rsidRPr="007F7CCF">
        <w:rPr>
          <w:rFonts w:ascii="Bookman Old Style" w:hAnsi="Bookman Old Style" w:cs="Bookman-Light"/>
          <w:szCs w:val="24"/>
          <w:lang w:val="id-ID" w:eastAsia="id-ID"/>
        </w:rPr>
        <w:t>sesuai dengan fungsinya</w:t>
      </w:r>
      <w:r w:rsidRPr="007F7CCF">
        <w:rPr>
          <w:rFonts w:ascii="Bookman Old Style" w:hAnsi="Bookman Old Style" w:cs="Bookman-Light"/>
          <w:szCs w:val="24"/>
          <w:lang w:val="en-ID" w:eastAsia="id-ID"/>
        </w:rPr>
        <w:t>.</w:t>
      </w:r>
    </w:p>
    <w:p w:rsidR="00E21A46" w:rsidRPr="007F7CCF" w:rsidRDefault="00E21A46" w:rsidP="00E21A46">
      <w:pPr>
        <w:pStyle w:val="BlockText"/>
        <w:spacing w:before="120" w:after="120" w:line="264" w:lineRule="auto"/>
        <w:ind w:left="0" w:right="0" w:firstLine="0"/>
        <w:jc w:val="center"/>
        <w:rPr>
          <w:rFonts w:ascii="Bookman Old Style" w:hAnsi="Bookman Old Style" w:cs="Bookman Old Style"/>
          <w:szCs w:val="24"/>
        </w:rPr>
      </w:pPr>
      <w:r w:rsidRPr="007F7CCF">
        <w:rPr>
          <w:rFonts w:ascii="Bookman Old Style" w:hAnsi="Bookman Old Style" w:cs="Bookman Old Style"/>
          <w:szCs w:val="24"/>
        </w:rPr>
        <w:t>Pasal 15</w:t>
      </w:r>
    </w:p>
    <w:p w:rsidR="00E21A46" w:rsidRPr="007F7CCF" w:rsidRDefault="00E21A46" w:rsidP="00E21A46">
      <w:pPr>
        <w:pStyle w:val="BlockText"/>
        <w:spacing w:before="60" w:line="264" w:lineRule="auto"/>
        <w:ind w:left="0" w:right="0" w:firstLine="0"/>
        <w:rPr>
          <w:rFonts w:ascii="Bookman Old Style" w:hAnsi="Bookman Old Style" w:cs="Bookman-Light"/>
          <w:szCs w:val="24"/>
          <w:lang w:val="en-ID" w:eastAsia="id-ID"/>
        </w:rPr>
      </w:pPr>
      <w:r w:rsidRPr="007F7CCF">
        <w:rPr>
          <w:rFonts w:ascii="Bookman Old Style" w:hAnsi="Bookman Old Style" w:cs="Bookman Old Style"/>
          <w:bCs/>
          <w:szCs w:val="24"/>
          <w:lang w:val="id-ID"/>
        </w:rPr>
        <w:t xml:space="preserve">Seksi </w:t>
      </w:r>
      <w:r>
        <w:rPr>
          <w:rFonts w:ascii="Bookman Old Style" w:hAnsi="Bookman Old Style" w:cs="Bookman Old Style"/>
          <w:bCs/>
          <w:szCs w:val="24"/>
          <w:lang w:val="id-ID"/>
        </w:rPr>
        <w:t>Perencanaan dan pengawasan</w:t>
      </w:r>
      <w:r w:rsidRPr="007F7CCF">
        <w:rPr>
          <w:rFonts w:ascii="Bookman Old Style" w:hAnsi="Bookman Old Style" w:cs="Bookman-Light"/>
          <w:szCs w:val="24"/>
          <w:lang w:val="id-ID" w:eastAsia="id-ID"/>
        </w:rPr>
        <w:t xml:space="preserve"> sebagaimana dimaksud dalam Pasal 1</w:t>
      </w:r>
      <w:r w:rsidRPr="007F7CCF">
        <w:rPr>
          <w:rFonts w:ascii="Bookman Old Style" w:hAnsi="Bookman Old Style" w:cs="Bookman-Light"/>
          <w:szCs w:val="24"/>
          <w:lang w:val="en-ID" w:eastAsia="id-ID"/>
        </w:rPr>
        <w:t>2</w:t>
      </w:r>
      <w:r w:rsidRPr="007F7CCF">
        <w:rPr>
          <w:rFonts w:ascii="Bookman Old Style" w:hAnsi="Bookman Old Style" w:cs="Bookman-Light"/>
          <w:szCs w:val="24"/>
          <w:lang w:val="id-ID" w:eastAsia="id-ID"/>
        </w:rPr>
        <w:t xml:space="preserve"> ayat (</w:t>
      </w:r>
      <w:r w:rsidRPr="007F7CCF">
        <w:rPr>
          <w:rFonts w:ascii="Bookman Old Style" w:hAnsi="Bookman Old Style" w:cs="Bookman-Light"/>
          <w:szCs w:val="24"/>
          <w:lang w:val="en-ID" w:eastAsia="id-ID"/>
        </w:rPr>
        <w:t>3</w:t>
      </w:r>
      <w:r w:rsidRPr="007F7CCF">
        <w:rPr>
          <w:rFonts w:ascii="Bookman Old Style" w:hAnsi="Bookman Old Style" w:cs="Bookman-Light"/>
          <w:szCs w:val="24"/>
          <w:lang w:val="id-ID" w:eastAsia="id-ID"/>
        </w:rPr>
        <w:t xml:space="preserve">) huruf </w:t>
      </w:r>
      <w:r w:rsidRPr="007F7CCF">
        <w:rPr>
          <w:rFonts w:ascii="Bookman Old Style" w:hAnsi="Bookman Old Style" w:cs="Bookman-Light"/>
          <w:szCs w:val="24"/>
          <w:lang w:val="en-ID" w:eastAsia="id-ID"/>
        </w:rPr>
        <w:t xml:space="preserve">c </w:t>
      </w:r>
      <w:r w:rsidRPr="007F7CCF">
        <w:rPr>
          <w:rFonts w:ascii="Bookman Old Style" w:hAnsi="Bookman Old Style"/>
          <w:szCs w:val="24"/>
          <w:lang w:val="id-ID" w:eastAsia="id-ID"/>
        </w:rPr>
        <w:t xml:space="preserve">mempunyai tugas </w:t>
      </w:r>
      <w:r w:rsidRPr="007F7CCF">
        <w:rPr>
          <w:rFonts w:ascii="Bookman Old Style" w:hAnsi="Bookman Old Style" w:cs="Bookman Old Style"/>
          <w:lang w:val="id-ID"/>
        </w:rPr>
        <w:t xml:space="preserve">melakukan </w:t>
      </w:r>
      <w:r w:rsidRPr="007F7CCF">
        <w:rPr>
          <w:rFonts w:ascii="Bookman Old Style" w:hAnsi="Bookman Old Style"/>
          <w:bCs/>
        </w:rPr>
        <w:t>penyiapan bahan perumusan, pengkoordinasian, pelaksanaan, pemantauan, evaluasi serta pelaporan</w:t>
      </w:r>
      <w:r w:rsidRPr="007F7CCF">
        <w:rPr>
          <w:rFonts w:ascii="Bookman Old Style" w:hAnsi="Bookman Old Style"/>
          <w:bCs/>
          <w:lang w:val="id-ID"/>
        </w:rPr>
        <w:t xml:space="preserve"> </w:t>
      </w:r>
      <w:r w:rsidRPr="007F7CCF">
        <w:rPr>
          <w:rFonts w:ascii="Bookman Old Style" w:hAnsi="Bookman Old Style" w:cs="Bookman Old Style"/>
          <w:lang w:val="id-ID"/>
        </w:rPr>
        <w:t>p</w:t>
      </w:r>
      <w:r w:rsidRPr="007F7CCF">
        <w:rPr>
          <w:rFonts w:ascii="Bookman Old Style" w:hAnsi="Bookman Old Style" w:cs="Bookman Old Style"/>
        </w:rPr>
        <w:t xml:space="preserve">enyelenggaraan pembinaan, </w:t>
      </w:r>
      <w:r>
        <w:rPr>
          <w:rFonts w:ascii="Bookman Old Style" w:hAnsi="Bookman Old Style" w:cs="Bookman Old Style"/>
          <w:lang w:val="id-ID"/>
        </w:rPr>
        <w:t xml:space="preserve">perencanaan, </w:t>
      </w:r>
      <w:r w:rsidRPr="007F7CCF">
        <w:rPr>
          <w:rFonts w:ascii="Bookman Old Style" w:hAnsi="Bookman Old Style" w:cs="Bookman Old Style"/>
        </w:rPr>
        <w:t>pengawasan, pengendalian</w:t>
      </w:r>
      <w:r w:rsidRPr="007F7CCF">
        <w:rPr>
          <w:rFonts w:ascii="Bookman Old Style" w:hAnsi="Bookman Old Style" w:cs="Bookman Old Style"/>
          <w:lang w:val="id-ID"/>
        </w:rPr>
        <w:t>,</w:t>
      </w:r>
      <w:r w:rsidRPr="007F7CCF">
        <w:rPr>
          <w:rFonts w:ascii="Bookman Old Style" w:hAnsi="Bookman Old Style" w:cs="Bookman Old Style"/>
        </w:rPr>
        <w:t xml:space="preserve"> pelaksanaan operasional kegiatan </w:t>
      </w:r>
      <w:r>
        <w:rPr>
          <w:rFonts w:ascii="Bookman Old Style" w:hAnsi="Bookman Old Style" w:cs="Bookman Old Style"/>
          <w:lang w:val="id-ID"/>
        </w:rPr>
        <w:t>perencanaan dan pengawasan</w:t>
      </w:r>
      <w:r w:rsidRPr="007F7CCF">
        <w:rPr>
          <w:rFonts w:ascii="Bookman Old Style" w:hAnsi="Bookman Old Style" w:cs="Bookman Old Style"/>
          <w:lang w:val="id-ID"/>
        </w:rPr>
        <w:t xml:space="preserve">,  rekomendasi </w:t>
      </w:r>
      <w:r w:rsidRPr="007F7CCF">
        <w:rPr>
          <w:rFonts w:ascii="Bookman Old Style" w:hAnsi="Bookman Old Style" w:cs="Bookman Old Style"/>
        </w:rPr>
        <w:t>perijinan pemanfaatan prasarana jalan dan jembatan</w:t>
      </w:r>
      <w:r w:rsidRPr="007F7CCF">
        <w:rPr>
          <w:rFonts w:ascii="Bookman Old Style" w:hAnsi="Bookman Old Style" w:cs="Bookman Old Style"/>
          <w:lang w:val="id-ID"/>
        </w:rPr>
        <w:t xml:space="preserve">, </w:t>
      </w:r>
      <w:r w:rsidRPr="007F7CCF">
        <w:rPr>
          <w:rFonts w:ascii="Bookman Old Style" w:hAnsi="Bookman Old Style" w:cs="Bookman Old Style"/>
        </w:rPr>
        <w:t xml:space="preserve"> penanggulangan bencana alam dibidang prasarana jalan dan jembatan</w:t>
      </w:r>
      <w:r w:rsidRPr="007F7CCF">
        <w:rPr>
          <w:rFonts w:ascii="Bookman Old Style" w:hAnsi="Bookman Old Style" w:cs="Bookman Old Style"/>
          <w:lang w:val="id-ID"/>
        </w:rPr>
        <w:t xml:space="preserve">, pelaksanaan inventarisasi aset dan data pada lingkup </w:t>
      </w:r>
      <w:r w:rsidRPr="007F7CCF">
        <w:rPr>
          <w:rFonts w:ascii="Bookman Old Style" w:hAnsi="Bookman Old Style" w:cs="Bookman Old Style"/>
        </w:rPr>
        <w:t xml:space="preserve">jalan </w:t>
      </w:r>
      <w:r w:rsidRPr="007F7CCF">
        <w:rPr>
          <w:rFonts w:ascii="Bookman Old Style" w:hAnsi="Bookman Old Style" w:cs="Bookman Old Style"/>
        </w:rPr>
        <w:lastRenderedPageBreak/>
        <w:t xml:space="preserve">dan jembatan </w:t>
      </w:r>
      <w:r w:rsidRPr="007F7CCF">
        <w:rPr>
          <w:rFonts w:ascii="Bookman Old Style" w:hAnsi="Bookman Old Style"/>
          <w:szCs w:val="24"/>
          <w:lang w:val="en-ID" w:eastAsia="id-ID"/>
        </w:rPr>
        <w:t>serta</w:t>
      </w:r>
      <w:r w:rsidRPr="007F7CCF">
        <w:rPr>
          <w:rFonts w:ascii="Bookman Old Style" w:hAnsi="Bookman Old Style" w:cs="Bookman-Light"/>
          <w:szCs w:val="24"/>
          <w:lang w:eastAsia="id-ID"/>
        </w:rPr>
        <w:t xml:space="preserve"> </w:t>
      </w:r>
      <w:r w:rsidRPr="007F7CCF">
        <w:rPr>
          <w:rFonts w:ascii="Bookman Old Style" w:hAnsi="Bookman Old Style" w:cs="Bookman-Light"/>
          <w:szCs w:val="24"/>
          <w:lang w:val="id-ID" w:eastAsia="id-ID"/>
        </w:rPr>
        <w:t xml:space="preserve">pelaksanaan </w:t>
      </w:r>
      <w:r w:rsidRPr="007F7CCF">
        <w:rPr>
          <w:rFonts w:ascii="Bookman Old Style" w:hAnsi="Bookman Old Style" w:cs="Bookman-Light"/>
          <w:szCs w:val="24"/>
          <w:lang w:val="en-ID" w:eastAsia="id-ID"/>
        </w:rPr>
        <w:t>tugas</w:t>
      </w:r>
      <w:r w:rsidRPr="007F7CCF">
        <w:rPr>
          <w:rFonts w:ascii="Bookman Old Style" w:hAnsi="Bookman Old Style" w:cs="Bookman-Light"/>
          <w:szCs w:val="24"/>
          <w:lang w:val="id-ID" w:eastAsia="id-ID"/>
        </w:rPr>
        <w:t xml:space="preserve"> kedinasan lain yang diberikan oleh </w:t>
      </w:r>
      <w:r w:rsidRPr="007F7CCF">
        <w:rPr>
          <w:rFonts w:ascii="Bookman Old Style" w:hAnsi="Bookman Old Style" w:cs="Bookman-Light"/>
          <w:szCs w:val="24"/>
          <w:lang w:val="en-ID" w:eastAsia="id-ID"/>
        </w:rPr>
        <w:t>Kepala Bidang</w:t>
      </w:r>
      <w:r w:rsidRPr="007F7CCF">
        <w:rPr>
          <w:rFonts w:ascii="Bookman Old Style" w:hAnsi="Bookman Old Style" w:cs="Bookman-Light"/>
          <w:szCs w:val="24"/>
          <w:lang w:eastAsia="id-ID"/>
        </w:rPr>
        <w:t xml:space="preserve"> </w:t>
      </w:r>
      <w:r w:rsidRPr="007F7CCF">
        <w:rPr>
          <w:rFonts w:ascii="Bookman Old Style" w:hAnsi="Bookman Old Style" w:cs="Bookman-Light"/>
          <w:szCs w:val="24"/>
          <w:lang w:val="id-ID" w:eastAsia="id-ID"/>
        </w:rPr>
        <w:t>sesuai dengan fungsinya</w:t>
      </w:r>
      <w:r w:rsidRPr="007F7CCF">
        <w:rPr>
          <w:rFonts w:ascii="Bookman Old Style" w:hAnsi="Bookman Old Style" w:cs="Bookman-Light"/>
          <w:szCs w:val="24"/>
          <w:lang w:val="en-ID" w:eastAsia="id-ID"/>
        </w:rPr>
        <w:t>.</w:t>
      </w:r>
    </w:p>
    <w:p w:rsidR="00E21A46" w:rsidRPr="007F7CCF" w:rsidRDefault="00E21A46" w:rsidP="00E21A46">
      <w:pPr>
        <w:pStyle w:val="BlockText"/>
        <w:spacing w:before="60" w:line="264" w:lineRule="auto"/>
        <w:ind w:left="0" w:right="0" w:firstLine="0"/>
        <w:jc w:val="center"/>
        <w:rPr>
          <w:rFonts w:ascii="Bookman Old Style" w:hAnsi="Bookman Old Style" w:cs="Bookman Old Style"/>
          <w:szCs w:val="24"/>
        </w:rPr>
      </w:pPr>
      <w:r w:rsidRPr="007F7CCF">
        <w:rPr>
          <w:rFonts w:ascii="Bookman Old Style" w:hAnsi="Bookman Old Style" w:cs="Bookman Old Style"/>
          <w:szCs w:val="24"/>
        </w:rPr>
        <w:t>Bagian Keempat</w:t>
      </w:r>
    </w:p>
    <w:p w:rsidR="00E21A46" w:rsidRPr="007F7CCF" w:rsidRDefault="00E21A46" w:rsidP="00E21A46">
      <w:pPr>
        <w:pStyle w:val="BodyText2"/>
        <w:tabs>
          <w:tab w:val="left" w:pos="0"/>
          <w:tab w:val="left" w:pos="90"/>
        </w:tabs>
        <w:spacing w:before="40" w:line="264" w:lineRule="auto"/>
        <w:jc w:val="center"/>
        <w:rPr>
          <w:rFonts w:ascii="Bookman Old Style" w:hAnsi="Bookman Old Style" w:cs="Bookman Old Style"/>
          <w:sz w:val="24"/>
          <w:szCs w:val="24"/>
          <w:lang w:val="en-ID"/>
        </w:rPr>
      </w:pPr>
      <w:r w:rsidRPr="007F7CCF">
        <w:rPr>
          <w:rFonts w:ascii="Bookman Old Style" w:hAnsi="Bookman Old Style" w:cs="Bookman Old Style"/>
          <w:sz w:val="24"/>
          <w:szCs w:val="24"/>
        </w:rPr>
        <w:t>Bidang</w:t>
      </w:r>
      <w:r w:rsidRPr="007F7CCF">
        <w:rPr>
          <w:rFonts w:ascii="Bookman Old Style" w:hAnsi="Bookman Old Style" w:cs="Bookman Old Style"/>
          <w:bCs/>
          <w:sz w:val="24"/>
          <w:szCs w:val="24"/>
        </w:rPr>
        <w:t xml:space="preserve"> </w:t>
      </w:r>
      <w:r w:rsidRPr="007F7CCF">
        <w:rPr>
          <w:rFonts w:ascii="Bookman Old Style" w:hAnsi="Bookman Old Style" w:cs="Bookman Old Style"/>
          <w:bCs/>
          <w:sz w:val="24"/>
          <w:szCs w:val="24"/>
          <w:lang w:val="en-ID"/>
        </w:rPr>
        <w:t>Sumber Daya Air</w:t>
      </w:r>
    </w:p>
    <w:p w:rsidR="00E21A46" w:rsidRPr="007F7CCF" w:rsidRDefault="00E21A46" w:rsidP="00E21A46">
      <w:pPr>
        <w:pStyle w:val="BodyText2"/>
        <w:tabs>
          <w:tab w:val="left" w:pos="0"/>
          <w:tab w:val="left" w:pos="90"/>
        </w:tabs>
        <w:spacing w:before="40" w:after="120" w:line="264" w:lineRule="auto"/>
        <w:jc w:val="center"/>
        <w:rPr>
          <w:rFonts w:ascii="Bookman Old Style" w:hAnsi="Bookman Old Style" w:cs="Bookman Old Style"/>
          <w:sz w:val="24"/>
          <w:szCs w:val="24"/>
          <w:lang w:val="en-ID"/>
        </w:rPr>
      </w:pPr>
      <w:r w:rsidRPr="007F7CCF">
        <w:rPr>
          <w:rFonts w:ascii="Bookman Old Style" w:hAnsi="Bookman Old Style" w:cs="Bookman Old Style"/>
          <w:sz w:val="24"/>
          <w:szCs w:val="24"/>
        </w:rPr>
        <w:t>Pasal 1</w:t>
      </w:r>
      <w:r w:rsidRPr="007F7CCF">
        <w:rPr>
          <w:rFonts w:ascii="Bookman Old Style" w:hAnsi="Bookman Old Style" w:cs="Bookman Old Style"/>
          <w:sz w:val="24"/>
          <w:szCs w:val="24"/>
          <w:lang w:val="en-ID"/>
        </w:rPr>
        <w:t>6</w:t>
      </w:r>
    </w:p>
    <w:p w:rsidR="00E21A46" w:rsidRPr="007F7CCF" w:rsidRDefault="00E21A46" w:rsidP="00E21A46">
      <w:pPr>
        <w:pStyle w:val="BlockText"/>
        <w:spacing w:line="269" w:lineRule="auto"/>
        <w:ind w:left="0" w:right="0" w:firstLine="0"/>
        <w:rPr>
          <w:rFonts w:ascii="Bookman Old Style" w:hAnsi="Bookman Old Style" w:cs="Bookman Old Style"/>
          <w:color w:val="FF0000"/>
          <w:szCs w:val="24"/>
        </w:rPr>
      </w:pPr>
      <w:r w:rsidRPr="007F7CCF">
        <w:rPr>
          <w:rFonts w:ascii="Bookman Old Style" w:hAnsi="Bookman Old Style" w:cs="Bookman Old Style"/>
          <w:szCs w:val="24"/>
        </w:rPr>
        <w:t>Bidang</w:t>
      </w:r>
      <w:r w:rsidRPr="007F7CCF">
        <w:rPr>
          <w:rFonts w:ascii="Bookman Old Style" w:hAnsi="Bookman Old Style" w:cs="Bookman Old Style"/>
          <w:bCs/>
          <w:szCs w:val="24"/>
        </w:rPr>
        <w:t xml:space="preserve"> </w:t>
      </w:r>
      <w:r w:rsidRPr="007F7CCF">
        <w:rPr>
          <w:rFonts w:ascii="Bookman Old Style" w:hAnsi="Bookman Old Style" w:cs="Bookman Old Style"/>
          <w:bCs/>
          <w:szCs w:val="24"/>
          <w:lang w:val="en-ID"/>
        </w:rPr>
        <w:t>Sumber Daya Air</w:t>
      </w:r>
      <w:r w:rsidRPr="007F7CCF">
        <w:rPr>
          <w:rFonts w:ascii="Bookman Old Style" w:hAnsi="Bookman Old Style" w:cs="Arial"/>
          <w:spacing w:val="-6"/>
          <w:szCs w:val="24"/>
          <w:lang w:val="id-ID" w:eastAsia="id-ID"/>
        </w:rPr>
        <w:t xml:space="preserve"> mempunyai tugas </w:t>
      </w:r>
      <w:r w:rsidRPr="007F7CCF">
        <w:rPr>
          <w:rFonts w:ascii="Bookman Old Style" w:hAnsi="Bookman Old Style" w:cs="Bookman Old Style"/>
          <w:lang w:val="id-ID"/>
        </w:rPr>
        <w:t>perumusan konsep, pelaksanaan kebijakan, pengkoordinasian, pemantauan, evaluasi serta pelaporan</w:t>
      </w:r>
      <w:r w:rsidRPr="007F7CCF">
        <w:rPr>
          <w:rFonts w:ascii="Bookman Old Style" w:hAnsi="Bookman Old Style" w:cs="Bookman Old Style"/>
        </w:rPr>
        <w:t xml:space="preserve"> </w:t>
      </w:r>
      <w:r w:rsidRPr="007F7CCF">
        <w:rPr>
          <w:rFonts w:ascii="Bookman Old Style" w:hAnsi="Bookman Old Style"/>
          <w:lang w:val="id-ID"/>
        </w:rPr>
        <w:t>pembangunan dan re</w:t>
      </w:r>
      <w:r w:rsidRPr="007F7CCF">
        <w:rPr>
          <w:rFonts w:ascii="Bookman Old Style" w:hAnsi="Bookman Old Style"/>
        </w:rPr>
        <w:t>h</w:t>
      </w:r>
      <w:r w:rsidRPr="007F7CCF">
        <w:rPr>
          <w:rFonts w:ascii="Bookman Old Style" w:hAnsi="Bookman Old Style"/>
          <w:lang w:val="id-ID"/>
        </w:rPr>
        <w:t>a</w:t>
      </w:r>
      <w:r w:rsidRPr="007F7CCF">
        <w:rPr>
          <w:rFonts w:ascii="Bookman Old Style" w:hAnsi="Bookman Old Style"/>
        </w:rPr>
        <w:t>bili</w:t>
      </w:r>
      <w:r w:rsidRPr="007F7CCF">
        <w:rPr>
          <w:rFonts w:ascii="Bookman Old Style" w:hAnsi="Bookman Old Style"/>
          <w:lang w:val="id-ID"/>
        </w:rPr>
        <w:t>t</w:t>
      </w:r>
      <w:r w:rsidRPr="007F7CCF">
        <w:rPr>
          <w:rFonts w:ascii="Bookman Old Style" w:hAnsi="Bookman Old Style"/>
        </w:rPr>
        <w:t>asi</w:t>
      </w:r>
      <w:r w:rsidRPr="007F7CCF">
        <w:rPr>
          <w:rFonts w:ascii="Bookman Old Style" w:hAnsi="Bookman Old Style"/>
          <w:lang w:val="id-ID"/>
        </w:rPr>
        <w:t xml:space="preserve"> bendung dan irigasi</w:t>
      </w:r>
      <w:r w:rsidRPr="007F7CCF">
        <w:rPr>
          <w:rFonts w:ascii="Bookman Old Style" w:hAnsi="Bookman Old Style" w:cs="Bookman Old Style"/>
        </w:rPr>
        <w:t xml:space="preserve">, </w:t>
      </w:r>
      <w:r w:rsidRPr="007F7CCF">
        <w:rPr>
          <w:rFonts w:ascii="Bookman Old Style" w:hAnsi="Bookman Old Style"/>
          <w:lang w:val="id-ID"/>
        </w:rPr>
        <w:t xml:space="preserve">, pengelolaan dan penataan sumber daya air </w:t>
      </w:r>
      <w:r w:rsidRPr="007F7CCF">
        <w:rPr>
          <w:rFonts w:ascii="Bookman Old Style" w:hAnsi="Bookman Old Style" w:cs="Bookman Old Style"/>
        </w:rPr>
        <w:t>meliputi</w:t>
      </w:r>
      <w:r w:rsidRPr="007F7CCF">
        <w:rPr>
          <w:rFonts w:ascii="Bookman Old Style" w:hAnsi="Bookman Old Style" w:cs="Bookman Old Style"/>
          <w:lang w:val="id-ID"/>
        </w:rPr>
        <w:t xml:space="preserve"> pendataan, perencanaan, penyusunan, pembangunan, pengelolaan, pemeliharaan, pembinaan, pengawasan,  bendung</w:t>
      </w:r>
      <w:r>
        <w:rPr>
          <w:rFonts w:ascii="Bookman Old Style" w:hAnsi="Bookman Old Style" w:cs="Bookman Old Style"/>
          <w:lang w:val="id-ID"/>
        </w:rPr>
        <w:t>,</w:t>
      </w:r>
      <w:r w:rsidRPr="007F7CCF">
        <w:rPr>
          <w:rFonts w:ascii="Bookman Old Style" w:hAnsi="Bookman Old Style" w:cs="Bookman Old Style"/>
          <w:lang w:val="id-ID"/>
        </w:rPr>
        <w:t xml:space="preserve"> irigasi</w:t>
      </w:r>
      <w:r>
        <w:rPr>
          <w:rFonts w:ascii="Bookman Old Style" w:hAnsi="Bookman Old Style" w:cs="Bookman Old Style"/>
          <w:lang w:val="id-ID"/>
        </w:rPr>
        <w:t xml:space="preserve">, </w:t>
      </w:r>
      <w:r w:rsidRPr="00C05920">
        <w:rPr>
          <w:rFonts w:ascii="Bookman Old Style" w:hAnsi="Bookman Old Style" w:cs="Bookman Old Style"/>
          <w:szCs w:val="24"/>
        </w:rPr>
        <w:t xml:space="preserve"> </w:t>
      </w:r>
      <w:r w:rsidRPr="00694D5A">
        <w:rPr>
          <w:rFonts w:ascii="Bookman Old Style" w:hAnsi="Bookman Old Style" w:cs="Bookman Old Style"/>
          <w:szCs w:val="24"/>
        </w:rPr>
        <w:t>sistem drainase,</w:t>
      </w:r>
      <w:r w:rsidRPr="007F7CCF">
        <w:rPr>
          <w:rFonts w:ascii="Bookman Old Style" w:hAnsi="Bookman Old Style" w:cs="Bookman Old Style"/>
          <w:lang w:val="id-ID"/>
        </w:rPr>
        <w:t xml:space="preserve">  dan penataan sumber daya airnya.</w:t>
      </w:r>
    </w:p>
    <w:p w:rsidR="00E21A46" w:rsidRPr="007F7CCF" w:rsidRDefault="00E21A46" w:rsidP="00E21A46">
      <w:pPr>
        <w:pStyle w:val="BlockText"/>
        <w:spacing w:before="120" w:after="120" w:line="264" w:lineRule="auto"/>
        <w:ind w:left="0" w:right="0" w:firstLine="0"/>
        <w:jc w:val="center"/>
        <w:rPr>
          <w:rFonts w:ascii="Bookman Old Style" w:hAnsi="Bookman Old Style" w:cs="Bookman Old Style"/>
          <w:szCs w:val="24"/>
        </w:rPr>
      </w:pPr>
      <w:r w:rsidRPr="007F7CCF">
        <w:rPr>
          <w:rFonts w:ascii="Bookman Old Style" w:hAnsi="Bookman Old Style" w:cs="Bookman Old Style"/>
          <w:szCs w:val="24"/>
          <w:lang w:val="id-ID"/>
        </w:rPr>
        <w:t>Pasal 15</w:t>
      </w:r>
    </w:p>
    <w:p w:rsidR="00E21A46" w:rsidRPr="007F7CCF" w:rsidRDefault="00E21A46" w:rsidP="00E21A46">
      <w:pPr>
        <w:pStyle w:val="BlockText"/>
        <w:spacing w:before="60" w:line="264" w:lineRule="auto"/>
        <w:ind w:left="0" w:right="0" w:firstLine="0"/>
        <w:rPr>
          <w:rFonts w:ascii="Bookman Old Style" w:hAnsi="Bookman Old Style" w:cs="Bookman Old Style"/>
          <w:szCs w:val="24"/>
        </w:rPr>
      </w:pPr>
      <w:r w:rsidRPr="007F7CCF">
        <w:rPr>
          <w:rFonts w:ascii="Bookman Old Style" w:hAnsi="Bookman Old Style" w:cs="Arial"/>
          <w:szCs w:val="24"/>
          <w:lang w:eastAsia="id-ID"/>
        </w:rPr>
        <w:t>Dalam melaksanakan tugas</w:t>
      </w:r>
      <w:r w:rsidRPr="007F7CCF">
        <w:rPr>
          <w:rFonts w:ascii="Bookman Old Style" w:hAnsi="Bookman Old Style" w:cs="Arial"/>
          <w:szCs w:val="24"/>
          <w:lang w:val="id-ID" w:eastAsia="id-ID"/>
        </w:rPr>
        <w:t>,</w:t>
      </w:r>
      <w:r w:rsidRPr="007F7CCF">
        <w:rPr>
          <w:rFonts w:ascii="Bookman Old Style" w:hAnsi="Bookman Old Style" w:cs="Bookman Old Style"/>
          <w:szCs w:val="24"/>
        </w:rPr>
        <w:t xml:space="preserve"> Bidang</w:t>
      </w:r>
      <w:r w:rsidRPr="007F7CCF">
        <w:rPr>
          <w:rFonts w:ascii="Bookman Old Style" w:hAnsi="Bookman Old Style" w:cs="Bookman Old Style"/>
          <w:bCs/>
          <w:szCs w:val="24"/>
        </w:rPr>
        <w:t xml:space="preserve"> </w:t>
      </w:r>
      <w:r w:rsidRPr="007F7CCF">
        <w:rPr>
          <w:rFonts w:ascii="Bookman Old Style" w:hAnsi="Bookman Old Style" w:cs="Bookman Old Style"/>
          <w:bCs/>
          <w:szCs w:val="24"/>
          <w:lang w:val="en-ID"/>
        </w:rPr>
        <w:t>Sumber Daya Air</w:t>
      </w:r>
      <w:r w:rsidRPr="007F7CCF">
        <w:rPr>
          <w:rFonts w:ascii="Bookman Old Style" w:hAnsi="Bookman Old Style" w:cs="Bookman Old Style"/>
          <w:szCs w:val="24"/>
          <w:lang w:val="id-ID"/>
        </w:rPr>
        <w:t xml:space="preserve"> sebagaimana dimaksud dalam Pasal 14 </w:t>
      </w:r>
      <w:r w:rsidRPr="007F7CCF">
        <w:rPr>
          <w:rFonts w:ascii="Bookman Old Style" w:hAnsi="Bookman Old Style" w:cs="Bookman Old Style"/>
          <w:szCs w:val="24"/>
        </w:rPr>
        <w:t>mempunyai fungsi:</w:t>
      </w:r>
    </w:p>
    <w:p w:rsidR="00E21A46" w:rsidRPr="007F7CCF" w:rsidRDefault="00E21A46" w:rsidP="00E21A46">
      <w:pPr>
        <w:numPr>
          <w:ilvl w:val="0"/>
          <w:numId w:val="13"/>
        </w:numPr>
        <w:tabs>
          <w:tab w:val="left" w:pos="360"/>
        </w:tabs>
        <w:spacing w:before="60" w:line="264" w:lineRule="auto"/>
        <w:ind w:left="360"/>
        <w:jc w:val="both"/>
        <w:rPr>
          <w:rFonts w:ascii="Bookman Old Style" w:hAnsi="Bookman Old Style" w:cs="Bookman Old Style"/>
          <w:sz w:val="24"/>
          <w:szCs w:val="24"/>
        </w:rPr>
      </w:pPr>
      <w:r w:rsidRPr="007F7CCF">
        <w:rPr>
          <w:rFonts w:ascii="Bookman Old Style" w:hAnsi="Bookman Old Style" w:cs="Bookman Old Style"/>
          <w:sz w:val="24"/>
          <w:szCs w:val="24"/>
        </w:rPr>
        <w:t>pendataan bendung, irigasi</w:t>
      </w:r>
      <w:r>
        <w:rPr>
          <w:rFonts w:ascii="Bookman Old Style" w:hAnsi="Bookman Old Style" w:cs="Bookman Old Style"/>
          <w:sz w:val="24"/>
          <w:szCs w:val="24"/>
        </w:rPr>
        <w:t xml:space="preserve">, </w:t>
      </w:r>
      <w:r w:rsidRPr="00694D5A">
        <w:rPr>
          <w:rFonts w:ascii="Bookman Old Style" w:hAnsi="Bookman Old Style" w:cs="Bookman Old Style"/>
          <w:sz w:val="24"/>
          <w:szCs w:val="24"/>
        </w:rPr>
        <w:t>sistem drainase</w:t>
      </w:r>
      <w:r w:rsidRPr="007F7CCF">
        <w:rPr>
          <w:rFonts w:ascii="Bookman Old Style" w:hAnsi="Bookman Old Style" w:cs="Bookman Old Style"/>
          <w:sz w:val="24"/>
          <w:szCs w:val="24"/>
        </w:rPr>
        <w:t xml:space="preserve"> dalam bentuk sistem informasi  managemen bendung, irigasi</w:t>
      </w:r>
      <w:r w:rsidRPr="00C05920">
        <w:rPr>
          <w:rFonts w:ascii="Bookman Old Style" w:hAnsi="Bookman Old Style" w:cs="Bookman Old Style"/>
          <w:sz w:val="24"/>
          <w:szCs w:val="24"/>
        </w:rPr>
        <w:t xml:space="preserve"> </w:t>
      </w:r>
      <w:r>
        <w:rPr>
          <w:rFonts w:ascii="Bookman Old Style" w:hAnsi="Bookman Old Style" w:cs="Bookman Old Style"/>
          <w:sz w:val="24"/>
          <w:szCs w:val="24"/>
        </w:rPr>
        <w:t xml:space="preserve">dan </w:t>
      </w:r>
      <w:r w:rsidRPr="00694D5A">
        <w:rPr>
          <w:rFonts w:ascii="Bookman Old Style" w:hAnsi="Bookman Old Style" w:cs="Bookman Old Style"/>
          <w:sz w:val="24"/>
          <w:szCs w:val="24"/>
        </w:rPr>
        <w:t>sistem drainase</w:t>
      </w:r>
      <w:r>
        <w:rPr>
          <w:rFonts w:ascii="Bookman Old Style" w:hAnsi="Bookman Old Style" w:cs="Bookman Old Style"/>
          <w:sz w:val="24"/>
          <w:szCs w:val="24"/>
        </w:rPr>
        <w:t xml:space="preserve"> </w:t>
      </w:r>
      <w:r w:rsidRPr="007F7CCF">
        <w:rPr>
          <w:rFonts w:ascii="Bookman Old Style" w:hAnsi="Bookman Old Style" w:cs="Bookman Old Style"/>
          <w:sz w:val="24"/>
          <w:szCs w:val="24"/>
        </w:rPr>
        <w:t xml:space="preserve">; </w:t>
      </w:r>
    </w:p>
    <w:p w:rsidR="00E21A46" w:rsidRPr="007F7CCF" w:rsidRDefault="00E21A46" w:rsidP="00E21A46">
      <w:pPr>
        <w:numPr>
          <w:ilvl w:val="0"/>
          <w:numId w:val="13"/>
        </w:numPr>
        <w:tabs>
          <w:tab w:val="left" w:pos="360"/>
        </w:tabs>
        <w:spacing w:before="60" w:line="264" w:lineRule="auto"/>
        <w:ind w:left="360"/>
        <w:jc w:val="both"/>
        <w:rPr>
          <w:rFonts w:ascii="Bookman Old Style" w:hAnsi="Bookman Old Style" w:cs="Bookman Old Style"/>
          <w:sz w:val="24"/>
          <w:szCs w:val="24"/>
        </w:rPr>
      </w:pPr>
      <w:r w:rsidRPr="007F7CCF">
        <w:rPr>
          <w:rFonts w:ascii="Bookman Old Style" w:hAnsi="Bookman Old Style" w:cs="Bookman Old Style"/>
          <w:sz w:val="24"/>
          <w:szCs w:val="24"/>
        </w:rPr>
        <w:t>penyusunan rencana, progam kerja, kebijakan teknis dan pengelolaan sumber daya air;</w:t>
      </w:r>
    </w:p>
    <w:p w:rsidR="00E21A46" w:rsidRPr="007F7CCF" w:rsidRDefault="00E21A46" w:rsidP="00E21A46">
      <w:pPr>
        <w:numPr>
          <w:ilvl w:val="0"/>
          <w:numId w:val="13"/>
        </w:numPr>
        <w:tabs>
          <w:tab w:val="left" w:pos="360"/>
        </w:tabs>
        <w:spacing w:before="60" w:line="264" w:lineRule="auto"/>
        <w:ind w:left="360"/>
        <w:jc w:val="both"/>
        <w:rPr>
          <w:rFonts w:ascii="Bookman Old Style" w:hAnsi="Bookman Old Style" w:cs="Bookman Old Style"/>
          <w:sz w:val="24"/>
          <w:szCs w:val="24"/>
        </w:rPr>
      </w:pPr>
      <w:r w:rsidRPr="007F7CCF">
        <w:rPr>
          <w:rFonts w:ascii="Bookman Old Style" w:hAnsi="Bookman Old Style" w:cs="Bookman Old Style"/>
          <w:sz w:val="24"/>
          <w:szCs w:val="24"/>
        </w:rPr>
        <w:t xml:space="preserve">perencanaan teknis, peningkatan dan pengembangan serta operasional pemeliharaan dan pengawasan bendung </w:t>
      </w:r>
      <w:r>
        <w:rPr>
          <w:rFonts w:ascii="Bookman Old Style" w:hAnsi="Bookman Old Style" w:cs="Bookman Old Style"/>
          <w:sz w:val="24"/>
          <w:szCs w:val="24"/>
        </w:rPr>
        <w:t>,</w:t>
      </w:r>
      <w:r w:rsidRPr="007F7CCF">
        <w:rPr>
          <w:rFonts w:ascii="Bookman Old Style" w:hAnsi="Bookman Old Style" w:cs="Bookman Old Style"/>
          <w:sz w:val="24"/>
          <w:szCs w:val="24"/>
        </w:rPr>
        <w:t xml:space="preserve"> irigasi</w:t>
      </w:r>
      <w:r>
        <w:rPr>
          <w:rFonts w:ascii="Bookman Old Style" w:hAnsi="Bookman Old Style" w:cs="Bookman Old Style"/>
          <w:sz w:val="24"/>
          <w:szCs w:val="24"/>
        </w:rPr>
        <w:t xml:space="preserve">, dan </w:t>
      </w:r>
      <w:r w:rsidRPr="00694D5A">
        <w:rPr>
          <w:rFonts w:ascii="Bookman Old Style" w:hAnsi="Bookman Old Style" w:cs="Bookman Old Style"/>
          <w:sz w:val="24"/>
          <w:szCs w:val="24"/>
        </w:rPr>
        <w:t>sistem drainase</w:t>
      </w:r>
      <w:r w:rsidRPr="007F7CCF">
        <w:rPr>
          <w:rFonts w:ascii="Bookman Old Style" w:hAnsi="Bookman Old Style" w:cs="Bookman Old Style"/>
          <w:sz w:val="24"/>
          <w:szCs w:val="24"/>
        </w:rPr>
        <w:t>;</w:t>
      </w:r>
    </w:p>
    <w:p w:rsidR="00E21A46" w:rsidRPr="007F7CCF" w:rsidRDefault="00E21A46" w:rsidP="00E21A46">
      <w:pPr>
        <w:numPr>
          <w:ilvl w:val="0"/>
          <w:numId w:val="13"/>
        </w:numPr>
        <w:tabs>
          <w:tab w:val="left" w:pos="360"/>
        </w:tabs>
        <w:spacing w:before="60" w:line="264" w:lineRule="auto"/>
        <w:ind w:left="360"/>
        <w:jc w:val="both"/>
        <w:rPr>
          <w:rFonts w:ascii="Bookman Old Style" w:hAnsi="Bookman Old Style" w:cs="Bookman Old Style"/>
          <w:sz w:val="24"/>
          <w:szCs w:val="24"/>
        </w:rPr>
      </w:pPr>
      <w:r w:rsidRPr="007F7CCF">
        <w:rPr>
          <w:rFonts w:ascii="Bookman Old Style" w:hAnsi="Bookman Old Style" w:cs="Bookman Old Style"/>
          <w:sz w:val="24"/>
          <w:szCs w:val="24"/>
        </w:rPr>
        <w:t>pelaksanaan pekerjaan pembangunan dan pemeliharaan bendung dan irigasi</w:t>
      </w:r>
      <w:r>
        <w:rPr>
          <w:rFonts w:ascii="Bookman Old Style" w:hAnsi="Bookman Old Style" w:cs="Bookman Old Style"/>
          <w:sz w:val="24"/>
          <w:szCs w:val="24"/>
        </w:rPr>
        <w:t xml:space="preserve">, </w:t>
      </w:r>
      <w:r w:rsidRPr="00694D5A">
        <w:rPr>
          <w:rFonts w:ascii="Bookman Old Style" w:hAnsi="Bookman Old Style" w:cs="Bookman Old Style"/>
          <w:sz w:val="24"/>
          <w:szCs w:val="24"/>
        </w:rPr>
        <w:t>sistem drainase</w:t>
      </w:r>
      <w:r w:rsidRPr="007F7CCF">
        <w:rPr>
          <w:rFonts w:ascii="Bookman Old Style" w:hAnsi="Bookman Old Style" w:cs="Bookman Old Style"/>
          <w:sz w:val="24"/>
          <w:szCs w:val="24"/>
        </w:rPr>
        <w:t>;</w:t>
      </w:r>
    </w:p>
    <w:p w:rsidR="00E21A46" w:rsidRPr="007F7CCF" w:rsidRDefault="00E21A46" w:rsidP="00E21A46">
      <w:pPr>
        <w:numPr>
          <w:ilvl w:val="0"/>
          <w:numId w:val="13"/>
        </w:numPr>
        <w:tabs>
          <w:tab w:val="left" w:pos="360"/>
        </w:tabs>
        <w:spacing w:before="60" w:line="264" w:lineRule="auto"/>
        <w:ind w:left="360"/>
        <w:jc w:val="both"/>
        <w:rPr>
          <w:rFonts w:ascii="Bookman Old Style" w:hAnsi="Bookman Old Style" w:cs="Bookman Old Style"/>
          <w:sz w:val="24"/>
          <w:szCs w:val="24"/>
        </w:rPr>
      </w:pPr>
      <w:r w:rsidRPr="007F7CCF">
        <w:rPr>
          <w:rFonts w:ascii="Bookman Old Style" w:hAnsi="Bookman Old Style" w:cs="Bookman Old Style"/>
          <w:sz w:val="24"/>
          <w:szCs w:val="24"/>
        </w:rPr>
        <w:t>pengelolaan rekomendasi perijinan dan pengamanan peran air permukaan dan atau sumber air;</w:t>
      </w:r>
    </w:p>
    <w:p w:rsidR="00E21A46" w:rsidRPr="007F7CCF" w:rsidRDefault="00E21A46" w:rsidP="00E21A46">
      <w:pPr>
        <w:numPr>
          <w:ilvl w:val="0"/>
          <w:numId w:val="13"/>
        </w:numPr>
        <w:tabs>
          <w:tab w:val="left" w:pos="360"/>
        </w:tabs>
        <w:spacing w:before="60" w:line="264" w:lineRule="auto"/>
        <w:ind w:left="360"/>
        <w:jc w:val="both"/>
        <w:rPr>
          <w:rFonts w:ascii="Bookman Old Style" w:hAnsi="Bookman Old Style" w:cs="Bookman Old Style"/>
          <w:sz w:val="24"/>
          <w:szCs w:val="24"/>
        </w:rPr>
      </w:pPr>
      <w:r w:rsidRPr="007F7CCF">
        <w:rPr>
          <w:rFonts w:ascii="Bookman Old Style" w:hAnsi="Bookman Old Style" w:cs="Bookman Old Style"/>
          <w:sz w:val="24"/>
          <w:szCs w:val="24"/>
        </w:rPr>
        <w:t>pembinaan, pengawasan, dan pemberian rekomendasi izin pemanfaatan irigasi;</w:t>
      </w:r>
    </w:p>
    <w:p w:rsidR="00E21A46" w:rsidRPr="007F7CCF" w:rsidRDefault="00E21A46" w:rsidP="00E21A46">
      <w:pPr>
        <w:pStyle w:val="ListParagraph"/>
        <w:numPr>
          <w:ilvl w:val="0"/>
          <w:numId w:val="13"/>
        </w:numPr>
        <w:tabs>
          <w:tab w:val="left" w:pos="360"/>
        </w:tabs>
        <w:spacing w:before="60" w:line="264" w:lineRule="auto"/>
        <w:ind w:left="360"/>
        <w:contextualSpacing w:val="0"/>
        <w:jc w:val="both"/>
        <w:rPr>
          <w:rFonts w:ascii="Bookman Old Style" w:hAnsi="Bookman Old Style"/>
          <w:sz w:val="24"/>
          <w:szCs w:val="24"/>
          <w:lang w:eastAsia="id-ID"/>
        </w:rPr>
      </w:pPr>
      <w:r w:rsidRPr="007F7CCF">
        <w:rPr>
          <w:rFonts w:ascii="Bookman Old Style" w:hAnsi="Bookman Old Style" w:cs="Bookman Old Style"/>
          <w:sz w:val="24"/>
          <w:szCs w:val="24"/>
        </w:rPr>
        <w:t>pembinaan petani pemakai air;</w:t>
      </w:r>
      <w:r w:rsidRPr="007F7CCF">
        <w:rPr>
          <w:rFonts w:ascii="Bookman Old Style" w:hAnsi="Bookman Old Style" w:cs="Bookman Old Style"/>
          <w:sz w:val="24"/>
          <w:szCs w:val="24"/>
          <w:lang w:val="en-ID"/>
        </w:rPr>
        <w:t xml:space="preserve"> dan</w:t>
      </w:r>
    </w:p>
    <w:p w:rsidR="00E21A46" w:rsidRPr="007F7CCF" w:rsidRDefault="00E21A46" w:rsidP="00E21A46">
      <w:pPr>
        <w:pStyle w:val="Default"/>
        <w:numPr>
          <w:ilvl w:val="0"/>
          <w:numId w:val="13"/>
        </w:numPr>
        <w:tabs>
          <w:tab w:val="left" w:pos="360"/>
        </w:tabs>
        <w:spacing w:before="60" w:line="264" w:lineRule="auto"/>
        <w:ind w:left="360"/>
        <w:jc w:val="both"/>
        <w:rPr>
          <w:rFonts w:cs="Bookman-Light"/>
          <w:color w:val="FF0000"/>
          <w:spacing w:val="6"/>
        </w:rPr>
      </w:pPr>
      <w:r w:rsidRPr="007F7CCF">
        <w:rPr>
          <w:rFonts w:cs="Bookman-Light"/>
          <w:lang w:eastAsia="id-ID"/>
        </w:rPr>
        <w:t xml:space="preserve">pelaksanaan </w:t>
      </w:r>
      <w:r w:rsidRPr="007F7CCF">
        <w:rPr>
          <w:rFonts w:cs="Bookman-Light"/>
          <w:lang w:val="en-ID" w:eastAsia="id-ID"/>
        </w:rPr>
        <w:t>tugas</w:t>
      </w:r>
      <w:r w:rsidRPr="007F7CCF">
        <w:rPr>
          <w:rFonts w:cs="Bookman-Light"/>
          <w:lang w:eastAsia="id-ID"/>
        </w:rPr>
        <w:t xml:space="preserve"> kedinasan lain yang diberikan oleh </w:t>
      </w:r>
      <w:r w:rsidRPr="007F7CCF">
        <w:rPr>
          <w:rFonts w:cs="Bookman-Light"/>
          <w:lang w:val="en-ID" w:eastAsia="id-ID"/>
        </w:rPr>
        <w:t>Kepala Dinas</w:t>
      </w:r>
      <w:r w:rsidRPr="007F7CCF">
        <w:rPr>
          <w:rFonts w:cs="Bookman-Light"/>
          <w:lang w:eastAsia="id-ID"/>
        </w:rPr>
        <w:t xml:space="preserve"> sesuai dengan fungsinya</w:t>
      </w:r>
      <w:r w:rsidRPr="007F7CCF">
        <w:rPr>
          <w:rFonts w:cs="Bookman-Light"/>
          <w:color w:val="FF0000"/>
          <w:lang w:val="en-US"/>
        </w:rPr>
        <w:t>.</w:t>
      </w:r>
    </w:p>
    <w:p w:rsidR="00E21A46" w:rsidRPr="00FE2887" w:rsidRDefault="00E21A46" w:rsidP="00E21A46">
      <w:pPr>
        <w:pStyle w:val="BodyText2"/>
        <w:spacing w:before="240" w:after="120" w:line="264" w:lineRule="auto"/>
        <w:ind w:left="360"/>
        <w:jc w:val="center"/>
        <w:rPr>
          <w:rFonts w:ascii="Bookman Old Style" w:hAnsi="Bookman Old Style" w:cs="Bookman Old Style"/>
          <w:sz w:val="24"/>
          <w:szCs w:val="24"/>
        </w:rPr>
      </w:pPr>
      <w:r w:rsidRPr="00FE2887">
        <w:rPr>
          <w:rFonts w:ascii="Bookman Old Style" w:hAnsi="Bookman Old Style" w:cs="Bookman Old Style"/>
          <w:sz w:val="24"/>
          <w:szCs w:val="24"/>
        </w:rPr>
        <w:t>Pasal 16</w:t>
      </w:r>
    </w:p>
    <w:p w:rsidR="00E21A46" w:rsidRPr="00FE2887" w:rsidRDefault="00E21A46" w:rsidP="00E21A46">
      <w:pPr>
        <w:pStyle w:val="BodyText2"/>
        <w:numPr>
          <w:ilvl w:val="0"/>
          <w:numId w:val="9"/>
        </w:numPr>
        <w:spacing w:before="60" w:line="264" w:lineRule="auto"/>
        <w:rPr>
          <w:rFonts w:ascii="Bookman Old Style" w:hAnsi="Bookman Old Style" w:cs="Bookman Old Style"/>
          <w:sz w:val="24"/>
          <w:szCs w:val="24"/>
        </w:rPr>
      </w:pPr>
      <w:r w:rsidRPr="00FE2887">
        <w:rPr>
          <w:rFonts w:ascii="Bookman Old Style" w:hAnsi="Bookman Old Style" w:cs="Bookman Old Style"/>
          <w:sz w:val="24"/>
          <w:szCs w:val="24"/>
        </w:rPr>
        <w:t>Bidang</w:t>
      </w:r>
      <w:r w:rsidRPr="00FE2887">
        <w:rPr>
          <w:rFonts w:ascii="Bookman Old Style" w:hAnsi="Bookman Old Style" w:cs="Bookman Old Style"/>
          <w:bCs/>
          <w:sz w:val="24"/>
          <w:szCs w:val="24"/>
        </w:rPr>
        <w:t xml:space="preserve"> </w:t>
      </w:r>
      <w:r w:rsidRPr="00FE2887">
        <w:rPr>
          <w:rFonts w:ascii="Bookman Old Style" w:hAnsi="Bookman Old Style" w:cs="Bookman Old Style"/>
          <w:bCs/>
          <w:sz w:val="24"/>
          <w:szCs w:val="24"/>
          <w:lang w:val="en-ID"/>
        </w:rPr>
        <w:t>Sumber Daya Air</w:t>
      </w:r>
      <w:r w:rsidRPr="00FE2887">
        <w:rPr>
          <w:rFonts w:ascii="Bookman Old Style" w:hAnsi="Bookman Old Style"/>
          <w:sz w:val="24"/>
          <w:szCs w:val="24"/>
          <w:lang w:eastAsia="id-ID"/>
        </w:rPr>
        <w:t xml:space="preserve"> adalah pelaksana fungsi </w:t>
      </w:r>
      <w:r w:rsidRPr="00FE2887">
        <w:rPr>
          <w:rFonts w:ascii="Bookman Old Style" w:hAnsi="Bookman Old Style"/>
          <w:sz w:val="24"/>
          <w:szCs w:val="24"/>
          <w:lang w:val="en-ID" w:eastAsia="id-ID"/>
        </w:rPr>
        <w:t xml:space="preserve">dibidang </w:t>
      </w:r>
      <w:r>
        <w:rPr>
          <w:rFonts w:ascii="Bookman Old Style" w:hAnsi="Bookman Old Style"/>
        </w:rPr>
        <w:t>p</w:t>
      </w:r>
      <w:r w:rsidRPr="005004FC">
        <w:rPr>
          <w:rFonts w:ascii="Bookman Old Style" w:hAnsi="Bookman Old Style"/>
        </w:rPr>
        <w:t xml:space="preserve">engelolaan dan </w:t>
      </w:r>
      <w:r>
        <w:rPr>
          <w:rFonts w:ascii="Bookman Old Style" w:hAnsi="Bookman Old Style"/>
        </w:rPr>
        <w:t>p</w:t>
      </w:r>
      <w:r w:rsidRPr="005004FC">
        <w:rPr>
          <w:rFonts w:ascii="Bookman Old Style" w:hAnsi="Bookman Old Style"/>
        </w:rPr>
        <w:t xml:space="preserve">enataan </w:t>
      </w:r>
      <w:r>
        <w:rPr>
          <w:rFonts w:ascii="Bookman Old Style" w:hAnsi="Bookman Old Style"/>
        </w:rPr>
        <w:t>s</w:t>
      </w:r>
      <w:r w:rsidRPr="005004FC">
        <w:rPr>
          <w:rFonts w:ascii="Bookman Old Style" w:hAnsi="Bookman Old Style"/>
        </w:rPr>
        <w:t xml:space="preserve">umber </w:t>
      </w:r>
      <w:r>
        <w:rPr>
          <w:rFonts w:ascii="Bookman Old Style" w:hAnsi="Bookman Old Style"/>
        </w:rPr>
        <w:t>d</w:t>
      </w:r>
      <w:r w:rsidRPr="005004FC">
        <w:rPr>
          <w:rFonts w:ascii="Bookman Old Style" w:hAnsi="Bookman Old Style"/>
        </w:rPr>
        <w:t xml:space="preserve">aya </w:t>
      </w:r>
      <w:r>
        <w:rPr>
          <w:rFonts w:ascii="Bookman Old Style" w:hAnsi="Bookman Old Style"/>
        </w:rPr>
        <w:t>a</w:t>
      </w:r>
      <w:r w:rsidRPr="005004FC">
        <w:rPr>
          <w:rFonts w:ascii="Bookman Old Style" w:hAnsi="Bookman Old Style"/>
        </w:rPr>
        <w:t>ir</w:t>
      </w:r>
      <w:r w:rsidRPr="00FE2887">
        <w:rPr>
          <w:rFonts w:ascii="Bookman Old Style" w:hAnsi="Bookman Old Style"/>
          <w:sz w:val="24"/>
          <w:szCs w:val="24"/>
          <w:lang w:val="en-ID" w:eastAsia="id-ID"/>
        </w:rPr>
        <w:t xml:space="preserve"> </w:t>
      </w:r>
      <w:r w:rsidRPr="00FE2887">
        <w:rPr>
          <w:rFonts w:ascii="Bookman Old Style" w:hAnsi="Bookman Old Style"/>
          <w:sz w:val="24"/>
          <w:szCs w:val="24"/>
          <w:lang w:eastAsia="id-ID"/>
        </w:rPr>
        <w:t>yang</w:t>
      </w:r>
      <w:r w:rsidRPr="00FE2887">
        <w:rPr>
          <w:rFonts w:ascii="Bookman Old Style" w:hAnsi="Bookman Old Style" w:cs="Bookman-Light"/>
          <w:sz w:val="24"/>
          <w:szCs w:val="24"/>
          <w:lang w:eastAsia="id-ID"/>
        </w:rPr>
        <w:t xml:space="preserve"> berada di bawah dan bertanggung jawab kepada Kepala Dinas melalui Sekretaris.</w:t>
      </w:r>
    </w:p>
    <w:p w:rsidR="00E21A46" w:rsidRPr="00FE2887" w:rsidRDefault="00E21A46" w:rsidP="00E21A46">
      <w:pPr>
        <w:pStyle w:val="BodyText2"/>
        <w:numPr>
          <w:ilvl w:val="0"/>
          <w:numId w:val="9"/>
        </w:numPr>
        <w:spacing w:before="120" w:line="264" w:lineRule="auto"/>
        <w:rPr>
          <w:rFonts w:ascii="Bookman Old Style" w:hAnsi="Bookman Old Style" w:cs="Bookman Old Style"/>
          <w:sz w:val="24"/>
          <w:szCs w:val="24"/>
        </w:rPr>
      </w:pPr>
      <w:r w:rsidRPr="00FE2887">
        <w:rPr>
          <w:rFonts w:ascii="Bookman Old Style" w:hAnsi="Bookman Old Style" w:cs="Bookman Old Style"/>
          <w:sz w:val="24"/>
          <w:szCs w:val="24"/>
        </w:rPr>
        <w:t>Bidang</w:t>
      </w:r>
      <w:r w:rsidRPr="00FE2887">
        <w:rPr>
          <w:rFonts w:ascii="Bookman Old Style" w:hAnsi="Bookman Old Style" w:cs="Bookman Old Style"/>
          <w:bCs/>
          <w:sz w:val="24"/>
          <w:szCs w:val="24"/>
        </w:rPr>
        <w:t xml:space="preserve"> </w:t>
      </w:r>
      <w:r w:rsidRPr="00FE2887">
        <w:rPr>
          <w:rFonts w:ascii="Bookman Old Style" w:hAnsi="Bookman Old Style" w:cs="Bookman Old Style"/>
          <w:bCs/>
          <w:sz w:val="24"/>
          <w:szCs w:val="24"/>
          <w:lang w:val="en-ID"/>
        </w:rPr>
        <w:t>Sumber Daya Air</w:t>
      </w:r>
      <w:r w:rsidRPr="00FE2887">
        <w:rPr>
          <w:rFonts w:ascii="Bookman Old Style" w:hAnsi="Bookman Old Style"/>
          <w:sz w:val="24"/>
          <w:szCs w:val="24"/>
          <w:lang w:eastAsia="id-ID"/>
        </w:rPr>
        <w:t xml:space="preserve"> dipimpin oleh Kepala Bidang.</w:t>
      </w:r>
    </w:p>
    <w:p w:rsidR="00E21A46" w:rsidRPr="00FE2887" w:rsidRDefault="00E21A46" w:rsidP="00E21A46">
      <w:pPr>
        <w:pStyle w:val="BodyText2"/>
        <w:numPr>
          <w:ilvl w:val="0"/>
          <w:numId w:val="9"/>
        </w:numPr>
        <w:spacing w:before="120" w:line="264" w:lineRule="auto"/>
        <w:rPr>
          <w:rFonts w:ascii="Bookman Old Style" w:hAnsi="Bookman Old Style" w:cs="Bookman Old Style"/>
          <w:bCs/>
          <w:sz w:val="24"/>
          <w:szCs w:val="24"/>
        </w:rPr>
      </w:pPr>
      <w:r w:rsidRPr="00FE2887">
        <w:rPr>
          <w:rFonts w:ascii="Bookman Old Style" w:hAnsi="Bookman Old Style" w:cs="Bookman Old Style"/>
          <w:sz w:val="24"/>
          <w:szCs w:val="24"/>
        </w:rPr>
        <w:t>Bidang</w:t>
      </w:r>
      <w:r w:rsidRPr="00FE2887">
        <w:rPr>
          <w:rFonts w:ascii="Bookman Old Style" w:hAnsi="Bookman Old Style" w:cs="Bookman Old Style"/>
          <w:bCs/>
          <w:sz w:val="24"/>
          <w:szCs w:val="24"/>
        </w:rPr>
        <w:t xml:space="preserve"> </w:t>
      </w:r>
      <w:r w:rsidRPr="00FE2887">
        <w:rPr>
          <w:rFonts w:ascii="Bookman Old Style" w:hAnsi="Bookman Old Style" w:cs="Bookman Old Style"/>
          <w:bCs/>
          <w:sz w:val="24"/>
          <w:szCs w:val="24"/>
          <w:lang w:val="en-ID"/>
        </w:rPr>
        <w:t>Sumber Daya Air</w:t>
      </w:r>
      <w:r w:rsidRPr="00FE2887">
        <w:rPr>
          <w:rFonts w:ascii="Bookman Old Style" w:hAnsi="Bookman Old Style" w:cs="Bookman Old Style"/>
          <w:bCs/>
          <w:sz w:val="24"/>
          <w:szCs w:val="24"/>
        </w:rPr>
        <w:t xml:space="preserve"> sebagaimana dimaksud pada ayat (1) membawahi :</w:t>
      </w:r>
    </w:p>
    <w:p w:rsidR="00E21A46" w:rsidRPr="00FE2887" w:rsidRDefault="00E21A46" w:rsidP="00E21A46">
      <w:pPr>
        <w:pStyle w:val="BlockText"/>
        <w:numPr>
          <w:ilvl w:val="0"/>
          <w:numId w:val="10"/>
        </w:numPr>
        <w:tabs>
          <w:tab w:val="clear" w:pos="2268"/>
          <w:tab w:val="clear" w:pos="2552"/>
        </w:tabs>
        <w:spacing w:before="60" w:line="264" w:lineRule="auto"/>
        <w:ind w:right="0"/>
        <w:rPr>
          <w:rFonts w:ascii="Bookman Old Style" w:hAnsi="Bookman Old Style" w:cs="Bookman Old Style"/>
          <w:bCs/>
          <w:szCs w:val="24"/>
          <w:lang w:val="id-ID"/>
        </w:rPr>
      </w:pPr>
      <w:r w:rsidRPr="00FE2887">
        <w:rPr>
          <w:rFonts w:ascii="Bookman Old Style" w:hAnsi="Bookman Old Style" w:cs="Bookman Old Style"/>
          <w:bCs/>
          <w:szCs w:val="24"/>
          <w:lang w:val="id-ID"/>
        </w:rPr>
        <w:t xml:space="preserve">Seksi </w:t>
      </w:r>
      <w:r w:rsidRPr="00FE2887">
        <w:rPr>
          <w:rFonts w:ascii="Bookman Old Style" w:hAnsi="Bookman Old Style" w:cs="Bookman Old Style"/>
          <w:bCs/>
          <w:szCs w:val="24"/>
          <w:lang w:val="en-ID"/>
        </w:rPr>
        <w:t>Bendung</w:t>
      </w:r>
      <w:r w:rsidRPr="00FE2887">
        <w:rPr>
          <w:rFonts w:ascii="Bookman Old Style" w:hAnsi="Bookman Old Style" w:cs="Bookman Old Style"/>
          <w:bCs/>
          <w:szCs w:val="24"/>
          <w:lang w:val="id-ID"/>
        </w:rPr>
        <w:t xml:space="preserve">; </w:t>
      </w:r>
    </w:p>
    <w:p w:rsidR="00E21A46" w:rsidRPr="00FE2887" w:rsidRDefault="00E21A46" w:rsidP="00E21A46">
      <w:pPr>
        <w:pStyle w:val="BlockText"/>
        <w:numPr>
          <w:ilvl w:val="0"/>
          <w:numId w:val="10"/>
        </w:numPr>
        <w:tabs>
          <w:tab w:val="clear" w:pos="2268"/>
          <w:tab w:val="clear" w:pos="2552"/>
        </w:tabs>
        <w:spacing w:before="60" w:line="264" w:lineRule="auto"/>
        <w:ind w:right="0"/>
        <w:rPr>
          <w:rFonts w:ascii="Bookman Old Style" w:hAnsi="Bookman Old Style" w:cs="Bookman Old Style"/>
          <w:bCs/>
          <w:szCs w:val="24"/>
          <w:lang w:val="id-ID"/>
        </w:rPr>
      </w:pPr>
      <w:r w:rsidRPr="00FE2887">
        <w:rPr>
          <w:rFonts w:ascii="Bookman Old Style" w:hAnsi="Bookman Old Style" w:cs="Bookman Old Style"/>
          <w:bCs/>
          <w:szCs w:val="24"/>
          <w:lang w:val="en-ID"/>
        </w:rPr>
        <w:t xml:space="preserve">Seksi Irigasi; </w:t>
      </w:r>
      <w:r w:rsidRPr="00FE2887">
        <w:rPr>
          <w:rFonts w:ascii="Bookman Old Style" w:hAnsi="Bookman Old Style" w:cs="Bookman Old Style"/>
          <w:bCs/>
          <w:szCs w:val="24"/>
          <w:lang w:val="id-ID"/>
        </w:rPr>
        <w:t>dan</w:t>
      </w:r>
    </w:p>
    <w:p w:rsidR="00E21A46" w:rsidRPr="00FE2887" w:rsidRDefault="00E21A46" w:rsidP="00E21A46">
      <w:pPr>
        <w:pStyle w:val="BlockText"/>
        <w:numPr>
          <w:ilvl w:val="0"/>
          <w:numId w:val="10"/>
        </w:numPr>
        <w:tabs>
          <w:tab w:val="clear" w:pos="2268"/>
          <w:tab w:val="clear" w:pos="2552"/>
        </w:tabs>
        <w:spacing w:before="60" w:line="264" w:lineRule="auto"/>
        <w:ind w:right="0"/>
        <w:rPr>
          <w:rFonts w:ascii="Bookman Old Style" w:hAnsi="Bookman Old Style" w:cs="Bookman-Light"/>
          <w:szCs w:val="24"/>
          <w:lang w:val="id-ID" w:eastAsia="id-ID"/>
        </w:rPr>
      </w:pPr>
      <w:r w:rsidRPr="00FE2887">
        <w:rPr>
          <w:rFonts w:ascii="Bookman Old Style" w:hAnsi="Bookman Old Style" w:cs="Bookman Old Style"/>
          <w:bCs/>
          <w:szCs w:val="24"/>
          <w:lang w:val="id-ID"/>
        </w:rPr>
        <w:t xml:space="preserve">Seksi </w:t>
      </w:r>
      <w:r w:rsidRPr="00FE2887">
        <w:rPr>
          <w:rFonts w:ascii="Bookman Old Style" w:hAnsi="Bookman Old Style" w:cs="Bookman Old Style"/>
          <w:bCs/>
          <w:szCs w:val="24"/>
          <w:lang w:val="en-ID"/>
        </w:rPr>
        <w:t>Pengelolaan dan Penataan Sumber Daya Air</w:t>
      </w:r>
      <w:r w:rsidRPr="00FE2887">
        <w:rPr>
          <w:rFonts w:ascii="Bookman Old Style" w:hAnsi="Bookman Old Style" w:cs="Bookman Old Style"/>
          <w:bCs/>
          <w:szCs w:val="24"/>
          <w:lang w:val="id-ID"/>
        </w:rPr>
        <w:t>.</w:t>
      </w:r>
    </w:p>
    <w:p w:rsidR="00E21A46" w:rsidRPr="00FE2887" w:rsidRDefault="00E21A46" w:rsidP="00E21A46">
      <w:pPr>
        <w:pStyle w:val="BodyText2"/>
        <w:numPr>
          <w:ilvl w:val="0"/>
          <w:numId w:val="9"/>
        </w:numPr>
        <w:spacing w:before="120" w:line="264" w:lineRule="auto"/>
        <w:rPr>
          <w:rFonts w:ascii="Bookman Old Style" w:hAnsi="Bookman Old Style" w:cs="Bookman-Light"/>
          <w:sz w:val="24"/>
          <w:szCs w:val="24"/>
          <w:lang w:eastAsia="id-ID"/>
        </w:rPr>
      </w:pPr>
      <w:r w:rsidRPr="00FE2887">
        <w:rPr>
          <w:rFonts w:ascii="Bookman Old Style" w:hAnsi="Bookman Old Style"/>
          <w:bCs/>
          <w:sz w:val="24"/>
          <w:szCs w:val="24"/>
          <w:lang w:eastAsia="id-ID"/>
        </w:rPr>
        <w:t>Seksi</w:t>
      </w:r>
      <w:r w:rsidRPr="00FE2887">
        <w:rPr>
          <w:rFonts w:ascii="Bookman Old Style" w:hAnsi="Bookman Old Style"/>
          <w:sz w:val="24"/>
          <w:szCs w:val="24"/>
          <w:lang w:eastAsia="id-ID"/>
        </w:rPr>
        <w:t>-seksi sebagaimana dimaksud pada ayat (3) huruf a</w:t>
      </w:r>
      <w:r w:rsidRPr="00FE2887">
        <w:rPr>
          <w:rFonts w:ascii="Bookman Old Style" w:hAnsi="Bookman Old Style"/>
          <w:sz w:val="24"/>
          <w:szCs w:val="24"/>
          <w:lang w:val="en-ID" w:eastAsia="id-ID"/>
        </w:rPr>
        <w:t xml:space="preserve">, huruf b </w:t>
      </w:r>
      <w:r w:rsidRPr="00FE2887">
        <w:rPr>
          <w:rFonts w:ascii="Bookman Old Style" w:hAnsi="Bookman Old Style"/>
          <w:sz w:val="24"/>
          <w:szCs w:val="24"/>
          <w:lang w:eastAsia="id-ID"/>
        </w:rPr>
        <w:t xml:space="preserve">dan huruf </w:t>
      </w:r>
      <w:r w:rsidRPr="00FE2887">
        <w:rPr>
          <w:rFonts w:ascii="Bookman Old Style" w:hAnsi="Bookman Old Style"/>
          <w:sz w:val="24"/>
          <w:szCs w:val="24"/>
          <w:lang w:val="en-ID" w:eastAsia="id-ID"/>
        </w:rPr>
        <w:t>c</w:t>
      </w:r>
      <w:r w:rsidRPr="00FE2887">
        <w:rPr>
          <w:rFonts w:ascii="Bookman Old Style" w:hAnsi="Bookman Old Style"/>
          <w:sz w:val="24"/>
          <w:szCs w:val="24"/>
          <w:lang w:eastAsia="id-ID"/>
        </w:rPr>
        <w:t xml:space="preserve">, masing-masing dipimpin oleh seorang Kepala Seksi yang </w:t>
      </w:r>
      <w:r w:rsidRPr="00FE2887">
        <w:rPr>
          <w:rFonts w:ascii="Bookman Old Style" w:hAnsi="Bookman Old Style"/>
          <w:sz w:val="24"/>
          <w:szCs w:val="24"/>
          <w:lang w:eastAsia="id-ID"/>
        </w:rPr>
        <w:lastRenderedPageBreak/>
        <w:t xml:space="preserve">berada dibawah dan bertanggung jawab kepada Kepala </w:t>
      </w:r>
      <w:r w:rsidRPr="00FE2887">
        <w:rPr>
          <w:rFonts w:ascii="Bookman Old Style" w:hAnsi="Bookman Old Style" w:cs="Bookman Old Style"/>
          <w:sz w:val="24"/>
          <w:szCs w:val="24"/>
        </w:rPr>
        <w:t>Bidang</w:t>
      </w:r>
      <w:r w:rsidRPr="00FE2887">
        <w:rPr>
          <w:rFonts w:ascii="Bookman Old Style" w:hAnsi="Bookman Old Style" w:cs="Bookman Old Style"/>
          <w:bCs/>
          <w:sz w:val="24"/>
          <w:szCs w:val="24"/>
        </w:rPr>
        <w:t xml:space="preserve"> </w:t>
      </w:r>
      <w:r w:rsidRPr="00FE2887">
        <w:rPr>
          <w:rFonts w:ascii="Bookman Old Style" w:hAnsi="Bookman Old Style" w:cs="Bookman Old Style"/>
          <w:bCs/>
          <w:sz w:val="24"/>
          <w:szCs w:val="24"/>
          <w:lang w:val="en-ID"/>
        </w:rPr>
        <w:t>Sumber Daya Air.</w:t>
      </w:r>
    </w:p>
    <w:p w:rsidR="00E21A46" w:rsidRPr="00FE2887" w:rsidRDefault="00E21A46" w:rsidP="00E21A46">
      <w:pPr>
        <w:pStyle w:val="BlockText"/>
        <w:spacing w:before="240" w:after="120" w:line="312" w:lineRule="auto"/>
        <w:ind w:left="0" w:right="0" w:firstLine="0"/>
        <w:jc w:val="center"/>
        <w:rPr>
          <w:rFonts w:ascii="Bookman Old Style" w:hAnsi="Bookman Old Style" w:cs="Bookman Old Style"/>
          <w:szCs w:val="24"/>
          <w:lang w:val="id-ID"/>
        </w:rPr>
      </w:pPr>
      <w:r w:rsidRPr="00FE2887">
        <w:rPr>
          <w:rFonts w:ascii="Bookman Old Style" w:hAnsi="Bookman Old Style" w:cs="Bookman Old Style"/>
          <w:szCs w:val="24"/>
          <w:lang w:val="id-ID"/>
        </w:rPr>
        <w:t>Pasal 17</w:t>
      </w:r>
    </w:p>
    <w:p w:rsidR="00E21A46" w:rsidRPr="00FE2887" w:rsidRDefault="00E21A46" w:rsidP="00E21A46">
      <w:pPr>
        <w:pStyle w:val="BlockText"/>
        <w:spacing w:before="60" w:line="312" w:lineRule="auto"/>
        <w:ind w:left="0" w:right="0" w:firstLine="0"/>
        <w:rPr>
          <w:rFonts w:ascii="Bookman Old Style" w:hAnsi="Bookman Old Style"/>
          <w:szCs w:val="24"/>
          <w:lang w:val="id-ID"/>
        </w:rPr>
      </w:pPr>
      <w:r w:rsidRPr="00FE2887">
        <w:rPr>
          <w:rFonts w:ascii="Bookman Old Style" w:hAnsi="Bookman Old Style" w:cs="Bookman Old Style"/>
          <w:bCs/>
          <w:szCs w:val="24"/>
          <w:lang w:val="id-ID"/>
        </w:rPr>
        <w:t xml:space="preserve">Seksi </w:t>
      </w:r>
      <w:r w:rsidRPr="00FE2887">
        <w:rPr>
          <w:rFonts w:ascii="Bookman Old Style" w:hAnsi="Bookman Old Style" w:cs="Bookman Old Style"/>
          <w:bCs/>
          <w:szCs w:val="24"/>
          <w:lang w:val="en-ID"/>
        </w:rPr>
        <w:t xml:space="preserve">Bendung </w:t>
      </w:r>
      <w:r w:rsidRPr="00FE2887">
        <w:rPr>
          <w:rFonts w:ascii="Bookman Old Style" w:hAnsi="Bookman Old Style" w:cs="Bookman Old Style"/>
          <w:szCs w:val="24"/>
          <w:lang w:val="id-ID"/>
        </w:rPr>
        <w:t>sebagaimana dimaksud dalam Pasal 16 Ayat (3) huruf a m</w:t>
      </w:r>
      <w:r w:rsidRPr="00FE2887">
        <w:rPr>
          <w:rFonts w:ascii="Bookman Old Style" w:hAnsi="Bookman Old Style" w:cs="Bookman Old Style"/>
          <w:szCs w:val="24"/>
        </w:rPr>
        <w:t>empunyai tugas</w:t>
      </w:r>
      <w:r w:rsidRPr="00FE2887">
        <w:rPr>
          <w:rFonts w:ascii="Bookman Old Style" w:hAnsi="Bookman Old Style" w:cs="Bookman Old Style"/>
          <w:szCs w:val="24"/>
          <w:lang w:val="id-ID"/>
        </w:rPr>
        <w:t xml:space="preserve"> </w:t>
      </w:r>
      <w:r w:rsidRPr="00FE2887">
        <w:rPr>
          <w:rFonts w:ascii="Bookman Old Style" w:hAnsi="Bookman Old Style" w:cs="Bookman Old Style"/>
          <w:lang w:val="id-ID"/>
        </w:rPr>
        <w:t xml:space="preserve">melakukan </w:t>
      </w:r>
      <w:r w:rsidRPr="00FE2887">
        <w:rPr>
          <w:rFonts w:ascii="Bookman Old Style" w:hAnsi="Bookman Old Style"/>
          <w:bCs/>
        </w:rPr>
        <w:t>penyiapan bahan perumusan, pengkoordinasian, pelaksanaan, pemantauan, evaluasi serta pelaporan</w:t>
      </w:r>
      <w:r w:rsidRPr="00FE2887">
        <w:rPr>
          <w:rFonts w:ascii="Bookman Old Style" w:hAnsi="Bookman Old Style"/>
          <w:bCs/>
          <w:lang w:val="id-ID"/>
        </w:rPr>
        <w:t xml:space="preserve">,  </w:t>
      </w:r>
      <w:r w:rsidRPr="00FE2887">
        <w:rPr>
          <w:rFonts w:ascii="Bookman Old Style" w:hAnsi="Bookman Old Style" w:cs="Bookman Old Style"/>
          <w:lang w:val="id-ID"/>
        </w:rPr>
        <w:t>meliputi</w:t>
      </w:r>
      <w:r w:rsidRPr="00FE2887">
        <w:rPr>
          <w:rFonts w:ascii="Bookman Old Style" w:hAnsi="Bookman Old Style"/>
          <w:bCs/>
          <w:lang w:val="id-ID"/>
        </w:rPr>
        <w:t xml:space="preserve"> </w:t>
      </w:r>
      <w:r w:rsidRPr="00FE2887">
        <w:rPr>
          <w:rFonts w:ascii="Bookman Old Style" w:hAnsi="Bookman Old Style"/>
          <w:lang w:val="id-ID"/>
        </w:rPr>
        <w:t>perencanaan teknis kegiatan pembangunan</w:t>
      </w:r>
      <w:r w:rsidRPr="00FE2887">
        <w:rPr>
          <w:rFonts w:ascii="Bookman Old Style" w:hAnsi="Bookman Old Style"/>
        </w:rPr>
        <w:t xml:space="preserve">, </w:t>
      </w:r>
      <w:r w:rsidRPr="00FE2887">
        <w:rPr>
          <w:rFonts w:ascii="Bookman Old Style" w:hAnsi="Bookman Old Style"/>
          <w:lang w:val="id-ID"/>
        </w:rPr>
        <w:t>p</w:t>
      </w:r>
      <w:r w:rsidRPr="00FE2887">
        <w:rPr>
          <w:rFonts w:ascii="Bookman Old Style" w:hAnsi="Bookman Old Style"/>
        </w:rPr>
        <w:t xml:space="preserve">eningkatan dan </w:t>
      </w:r>
      <w:r w:rsidRPr="00FE2887">
        <w:rPr>
          <w:rFonts w:ascii="Bookman Old Style" w:hAnsi="Bookman Old Style"/>
          <w:lang w:val="id-ID"/>
        </w:rPr>
        <w:t>r</w:t>
      </w:r>
      <w:r w:rsidRPr="00FE2887">
        <w:rPr>
          <w:rFonts w:ascii="Bookman Old Style" w:hAnsi="Bookman Old Style"/>
        </w:rPr>
        <w:t xml:space="preserve">ehabilitasi </w:t>
      </w:r>
      <w:r w:rsidRPr="00FE2887">
        <w:rPr>
          <w:rFonts w:ascii="Bookman Old Style" w:hAnsi="Bookman Old Style"/>
          <w:lang w:val="id-ID"/>
        </w:rPr>
        <w:t>s</w:t>
      </w:r>
      <w:r w:rsidRPr="00FE2887">
        <w:rPr>
          <w:rFonts w:ascii="Bookman Old Style" w:hAnsi="Bookman Old Style"/>
        </w:rPr>
        <w:t xml:space="preserve">arana dan </w:t>
      </w:r>
      <w:r w:rsidRPr="00FE2887">
        <w:rPr>
          <w:rFonts w:ascii="Bookman Old Style" w:hAnsi="Bookman Old Style"/>
          <w:lang w:val="id-ID"/>
        </w:rPr>
        <w:t>p</w:t>
      </w:r>
      <w:r w:rsidRPr="00FE2887">
        <w:rPr>
          <w:rFonts w:ascii="Bookman Old Style" w:hAnsi="Bookman Old Style"/>
        </w:rPr>
        <w:t xml:space="preserve">rasarana </w:t>
      </w:r>
      <w:r>
        <w:rPr>
          <w:rFonts w:ascii="Bookman Old Style" w:hAnsi="Bookman Old Style"/>
          <w:lang w:val="id-ID"/>
        </w:rPr>
        <w:t>bendung</w:t>
      </w:r>
      <w:r w:rsidRPr="00FE2887">
        <w:rPr>
          <w:rFonts w:ascii="Bookman Old Style" w:hAnsi="Bookman Old Style"/>
        </w:rPr>
        <w:t xml:space="preserve"> dan bangunan penampung air lainnya untuk keperluan irigasi</w:t>
      </w:r>
      <w:r w:rsidRPr="00FE2887">
        <w:rPr>
          <w:rFonts w:ascii="Bookman Old Style" w:hAnsi="Bookman Old Style"/>
          <w:lang w:val="id-ID"/>
        </w:rPr>
        <w:t>, p</w:t>
      </w:r>
      <w:r w:rsidRPr="00FE2887">
        <w:rPr>
          <w:rFonts w:ascii="Bookman Old Style" w:hAnsi="Bookman Old Style"/>
        </w:rPr>
        <w:t>enyusun</w:t>
      </w:r>
      <w:r w:rsidRPr="00FE2887">
        <w:rPr>
          <w:rFonts w:ascii="Bookman Old Style" w:hAnsi="Bookman Old Style"/>
          <w:lang w:val="id-ID"/>
        </w:rPr>
        <w:t>an</w:t>
      </w:r>
      <w:r w:rsidRPr="00FE2887">
        <w:rPr>
          <w:rFonts w:ascii="Bookman Old Style" w:hAnsi="Bookman Old Style"/>
        </w:rPr>
        <w:t xml:space="preserve"> kebijakan teknis pelaksanaan, </w:t>
      </w:r>
      <w:r w:rsidRPr="00FE2887">
        <w:rPr>
          <w:rFonts w:ascii="Bookman Old Style" w:hAnsi="Bookman Old Style"/>
          <w:lang w:val="id-ID"/>
        </w:rPr>
        <w:t>p</w:t>
      </w:r>
      <w:r w:rsidRPr="00FE2887">
        <w:rPr>
          <w:rFonts w:ascii="Bookman Old Style" w:hAnsi="Bookman Old Style"/>
        </w:rPr>
        <w:t xml:space="preserve">embangunan, </w:t>
      </w:r>
      <w:r w:rsidRPr="00FE2887">
        <w:rPr>
          <w:rFonts w:ascii="Bookman Old Style" w:hAnsi="Bookman Old Style"/>
          <w:lang w:val="id-ID"/>
        </w:rPr>
        <w:t>p</w:t>
      </w:r>
      <w:r w:rsidRPr="00FE2887">
        <w:rPr>
          <w:rFonts w:ascii="Bookman Old Style" w:hAnsi="Bookman Old Style"/>
        </w:rPr>
        <w:t xml:space="preserve">eningkatan dan </w:t>
      </w:r>
      <w:r w:rsidRPr="00FE2887">
        <w:rPr>
          <w:rFonts w:ascii="Bookman Old Style" w:hAnsi="Bookman Old Style"/>
          <w:lang w:val="id-ID"/>
        </w:rPr>
        <w:t>r</w:t>
      </w:r>
      <w:r w:rsidRPr="00FE2887">
        <w:rPr>
          <w:rFonts w:ascii="Bookman Old Style" w:hAnsi="Bookman Old Style"/>
        </w:rPr>
        <w:t xml:space="preserve">ehabilitasi </w:t>
      </w:r>
      <w:r>
        <w:rPr>
          <w:rFonts w:ascii="Bookman Old Style" w:hAnsi="Bookman Old Style"/>
          <w:lang w:val="id-ID"/>
        </w:rPr>
        <w:t>bendung</w:t>
      </w:r>
      <w:r w:rsidRPr="00FE2887">
        <w:rPr>
          <w:rFonts w:ascii="Bookman Old Style" w:hAnsi="Bookman Old Style"/>
          <w:lang w:val="id-ID"/>
        </w:rPr>
        <w:t xml:space="preserve">, </w:t>
      </w:r>
      <w:r w:rsidRPr="00FE2887">
        <w:rPr>
          <w:rFonts w:ascii="Bookman Old Style" w:hAnsi="Bookman Old Style"/>
        </w:rPr>
        <w:t xml:space="preserve"> </w:t>
      </w:r>
      <w:r w:rsidRPr="00FE2887">
        <w:rPr>
          <w:rFonts w:ascii="Bookman Old Style" w:hAnsi="Bookman Old Style"/>
          <w:lang w:val="id-ID"/>
        </w:rPr>
        <w:t>p</w:t>
      </w:r>
      <w:r w:rsidRPr="00FE2887">
        <w:rPr>
          <w:rFonts w:ascii="Bookman Old Style" w:hAnsi="Bookman Old Style"/>
        </w:rPr>
        <w:t xml:space="preserve">embinaan </w:t>
      </w:r>
      <w:r w:rsidRPr="00FE2887">
        <w:rPr>
          <w:rFonts w:ascii="Bookman Old Style" w:hAnsi="Bookman Old Style"/>
          <w:lang w:val="id-ID"/>
        </w:rPr>
        <w:t>dan p</w:t>
      </w:r>
      <w:r w:rsidRPr="00FE2887">
        <w:rPr>
          <w:rFonts w:ascii="Bookman Old Style" w:hAnsi="Bookman Old Style"/>
        </w:rPr>
        <w:t xml:space="preserve">engawasan </w:t>
      </w:r>
      <w:r w:rsidRPr="00FE2887">
        <w:rPr>
          <w:rFonts w:ascii="Bookman Old Style" w:hAnsi="Bookman Old Style"/>
          <w:lang w:val="id-ID"/>
        </w:rPr>
        <w:t>p</w:t>
      </w:r>
      <w:r w:rsidRPr="00FE2887">
        <w:rPr>
          <w:rFonts w:ascii="Bookman Old Style" w:hAnsi="Bookman Old Style"/>
        </w:rPr>
        <w:t xml:space="preserve">embangunan, </w:t>
      </w:r>
      <w:r w:rsidRPr="00FE2887">
        <w:rPr>
          <w:rFonts w:ascii="Bookman Old Style" w:hAnsi="Bookman Old Style"/>
          <w:lang w:val="id-ID"/>
        </w:rPr>
        <w:t>p</w:t>
      </w:r>
      <w:r w:rsidRPr="00FE2887">
        <w:rPr>
          <w:rFonts w:ascii="Bookman Old Style" w:hAnsi="Bookman Old Style"/>
        </w:rPr>
        <w:t xml:space="preserve">eningkatan dan </w:t>
      </w:r>
      <w:r w:rsidRPr="00FE2887">
        <w:rPr>
          <w:rFonts w:ascii="Bookman Old Style" w:hAnsi="Bookman Old Style"/>
          <w:lang w:val="id-ID"/>
        </w:rPr>
        <w:t>r</w:t>
      </w:r>
      <w:r w:rsidRPr="00FE2887">
        <w:rPr>
          <w:rFonts w:ascii="Bookman Old Style" w:hAnsi="Bookman Old Style"/>
        </w:rPr>
        <w:t xml:space="preserve">ehabilitasi </w:t>
      </w:r>
      <w:r w:rsidRPr="00FE2887">
        <w:rPr>
          <w:rFonts w:ascii="Bookman Old Style" w:hAnsi="Bookman Old Style"/>
          <w:lang w:val="id-ID"/>
        </w:rPr>
        <w:t>s</w:t>
      </w:r>
      <w:r w:rsidRPr="00FE2887">
        <w:rPr>
          <w:rFonts w:ascii="Bookman Old Style" w:hAnsi="Bookman Old Style"/>
        </w:rPr>
        <w:t xml:space="preserve">arana dan </w:t>
      </w:r>
      <w:r w:rsidRPr="00FE2887">
        <w:rPr>
          <w:rFonts w:ascii="Bookman Old Style" w:hAnsi="Bookman Old Style"/>
          <w:lang w:val="id-ID"/>
        </w:rPr>
        <w:t>p</w:t>
      </w:r>
      <w:r w:rsidRPr="00FE2887">
        <w:rPr>
          <w:rFonts w:ascii="Bookman Old Style" w:hAnsi="Bookman Old Style"/>
        </w:rPr>
        <w:t xml:space="preserve">rasarana </w:t>
      </w:r>
      <w:r>
        <w:rPr>
          <w:rFonts w:ascii="Bookman Old Style" w:hAnsi="Bookman Old Style"/>
          <w:lang w:val="id-ID"/>
        </w:rPr>
        <w:t>bendung</w:t>
      </w:r>
      <w:r w:rsidRPr="00FE2887">
        <w:rPr>
          <w:rFonts w:ascii="Bookman Old Style" w:hAnsi="Bookman Old Style"/>
          <w:lang w:val="id-ID"/>
        </w:rPr>
        <w:t xml:space="preserve">, </w:t>
      </w:r>
      <w:r w:rsidRPr="00FE2887">
        <w:rPr>
          <w:rFonts w:ascii="Bookman Old Style" w:hAnsi="Bookman Old Style"/>
        </w:rPr>
        <w:t xml:space="preserve">pengolahan dan pemutakhiran data </w:t>
      </w:r>
      <w:r w:rsidRPr="00FE2887">
        <w:rPr>
          <w:rFonts w:ascii="Bookman Old Style" w:hAnsi="Bookman Old Style"/>
          <w:lang w:val="id-ID"/>
        </w:rPr>
        <w:t>p</w:t>
      </w:r>
      <w:r w:rsidRPr="00FE2887">
        <w:rPr>
          <w:rFonts w:ascii="Bookman Old Style" w:hAnsi="Bookman Old Style"/>
        </w:rPr>
        <w:t xml:space="preserve">embangunan, </w:t>
      </w:r>
      <w:r w:rsidRPr="00FE2887">
        <w:rPr>
          <w:rFonts w:ascii="Bookman Old Style" w:hAnsi="Bookman Old Style"/>
          <w:lang w:val="id-ID"/>
        </w:rPr>
        <w:t>p</w:t>
      </w:r>
      <w:r w:rsidRPr="00FE2887">
        <w:rPr>
          <w:rFonts w:ascii="Bookman Old Style" w:hAnsi="Bookman Old Style"/>
        </w:rPr>
        <w:t xml:space="preserve">eningkatan dan </w:t>
      </w:r>
      <w:r w:rsidRPr="00FE2887">
        <w:rPr>
          <w:rFonts w:ascii="Bookman Old Style" w:hAnsi="Bookman Old Style"/>
          <w:lang w:val="id-ID"/>
        </w:rPr>
        <w:t>r</w:t>
      </w:r>
      <w:r w:rsidRPr="00FE2887">
        <w:rPr>
          <w:rFonts w:ascii="Bookman Old Style" w:hAnsi="Bookman Old Style"/>
        </w:rPr>
        <w:t xml:space="preserve">ehabilitasi </w:t>
      </w:r>
      <w:r w:rsidRPr="00FE2887">
        <w:rPr>
          <w:rFonts w:ascii="Bookman Old Style" w:hAnsi="Bookman Old Style"/>
          <w:lang w:val="id-ID"/>
        </w:rPr>
        <w:t>s</w:t>
      </w:r>
      <w:r w:rsidRPr="00FE2887">
        <w:rPr>
          <w:rFonts w:ascii="Bookman Old Style" w:hAnsi="Bookman Old Style"/>
        </w:rPr>
        <w:t xml:space="preserve">arana dan </w:t>
      </w:r>
      <w:r w:rsidRPr="00FE2887">
        <w:rPr>
          <w:rFonts w:ascii="Bookman Old Style" w:hAnsi="Bookman Old Style"/>
          <w:lang w:val="id-ID"/>
        </w:rPr>
        <w:t>p</w:t>
      </w:r>
      <w:r w:rsidRPr="00FE2887">
        <w:rPr>
          <w:rFonts w:ascii="Bookman Old Style" w:hAnsi="Bookman Old Style"/>
        </w:rPr>
        <w:t xml:space="preserve">rasarana </w:t>
      </w:r>
      <w:r>
        <w:rPr>
          <w:rFonts w:ascii="Bookman Old Style" w:hAnsi="Bookman Old Style"/>
          <w:lang w:val="id-ID"/>
        </w:rPr>
        <w:t xml:space="preserve">bendug </w:t>
      </w:r>
      <w:r w:rsidRPr="00FE2887">
        <w:rPr>
          <w:rFonts w:ascii="Bookman Old Style" w:hAnsi="Bookman Old Style" w:cs="Bookman Old Style"/>
          <w:lang w:val="id-ID"/>
        </w:rPr>
        <w:t>dalam bentuk sistem</w:t>
      </w:r>
      <w:r w:rsidRPr="00FE2887">
        <w:rPr>
          <w:rFonts w:ascii="Bookman Old Style" w:hAnsi="Bookman Old Style" w:cs="Bookman Old Style"/>
        </w:rPr>
        <w:t xml:space="preserve"> informasi  </w:t>
      </w:r>
      <w:r w:rsidRPr="00FE2887">
        <w:rPr>
          <w:rFonts w:ascii="Bookman Old Style" w:hAnsi="Bookman Old Style" w:cs="Bookman Old Style"/>
          <w:lang w:val="id-ID"/>
        </w:rPr>
        <w:t xml:space="preserve">managemen bendung, </w:t>
      </w:r>
      <w:r w:rsidRPr="00FE2887">
        <w:rPr>
          <w:rFonts w:ascii="Bookman Old Style" w:hAnsi="Bookman Old Style"/>
          <w:szCs w:val="24"/>
          <w:lang w:val="en-ID" w:eastAsia="id-ID"/>
        </w:rPr>
        <w:t>serta</w:t>
      </w:r>
      <w:r w:rsidRPr="00FE2887">
        <w:rPr>
          <w:rFonts w:ascii="Bookman Old Style" w:hAnsi="Bookman Old Style" w:cs="Bookman-Light"/>
          <w:szCs w:val="24"/>
          <w:lang w:eastAsia="id-ID"/>
        </w:rPr>
        <w:t xml:space="preserve"> </w:t>
      </w:r>
      <w:r w:rsidRPr="00FE2887">
        <w:rPr>
          <w:rFonts w:ascii="Bookman Old Style" w:hAnsi="Bookman Old Style" w:cs="Bookman-Light"/>
          <w:szCs w:val="24"/>
          <w:lang w:val="id-ID" w:eastAsia="id-ID"/>
        </w:rPr>
        <w:t xml:space="preserve">pelaksanaan </w:t>
      </w:r>
      <w:r w:rsidRPr="00FE2887">
        <w:rPr>
          <w:rFonts w:ascii="Bookman Old Style" w:hAnsi="Bookman Old Style" w:cs="Bookman-Light"/>
          <w:szCs w:val="24"/>
          <w:lang w:val="en-ID" w:eastAsia="id-ID"/>
        </w:rPr>
        <w:t>tugas</w:t>
      </w:r>
      <w:r w:rsidRPr="00FE2887">
        <w:rPr>
          <w:rFonts w:ascii="Bookman Old Style" w:hAnsi="Bookman Old Style" w:cs="Bookman-Light"/>
          <w:szCs w:val="24"/>
          <w:lang w:val="id-ID" w:eastAsia="id-ID"/>
        </w:rPr>
        <w:t xml:space="preserve"> kedinasan lain yang diberikan oleh </w:t>
      </w:r>
      <w:r w:rsidRPr="00FE2887">
        <w:rPr>
          <w:rFonts w:ascii="Bookman Old Style" w:hAnsi="Bookman Old Style" w:cs="Bookman-Light"/>
          <w:szCs w:val="24"/>
          <w:lang w:val="en-ID" w:eastAsia="id-ID"/>
        </w:rPr>
        <w:t>Kepala Bidang</w:t>
      </w:r>
      <w:r w:rsidRPr="00FE2887">
        <w:rPr>
          <w:rFonts w:ascii="Bookman Old Style" w:hAnsi="Bookman Old Style" w:cs="Bookman-Light"/>
          <w:szCs w:val="24"/>
          <w:lang w:eastAsia="id-ID"/>
        </w:rPr>
        <w:t xml:space="preserve"> </w:t>
      </w:r>
      <w:r w:rsidRPr="00FE2887">
        <w:rPr>
          <w:rFonts w:ascii="Bookman Old Style" w:hAnsi="Bookman Old Style" w:cs="Bookman-Light"/>
          <w:szCs w:val="24"/>
          <w:lang w:val="id-ID" w:eastAsia="id-ID"/>
        </w:rPr>
        <w:t>sesuai dengan fungsinya</w:t>
      </w:r>
      <w:r w:rsidRPr="00FE2887">
        <w:rPr>
          <w:rFonts w:ascii="Bookman Old Style" w:hAnsi="Bookman Old Style" w:cs="Bookman-Light"/>
          <w:szCs w:val="24"/>
          <w:lang w:val="en-ID" w:eastAsia="id-ID"/>
        </w:rPr>
        <w:t>.</w:t>
      </w:r>
    </w:p>
    <w:p w:rsidR="00E21A46" w:rsidRPr="00FE2887" w:rsidRDefault="00E21A46" w:rsidP="00E21A46">
      <w:pPr>
        <w:pStyle w:val="BlockText"/>
        <w:spacing w:before="240" w:after="120" w:line="312" w:lineRule="auto"/>
        <w:ind w:left="0" w:right="0" w:firstLine="0"/>
        <w:jc w:val="center"/>
        <w:rPr>
          <w:rFonts w:ascii="Bookman Old Style" w:hAnsi="Bookman Old Style" w:cs="Bookman Old Style"/>
          <w:szCs w:val="24"/>
          <w:lang w:val="id-ID"/>
        </w:rPr>
      </w:pPr>
      <w:r w:rsidRPr="00FE2887">
        <w:rPr>
          <w:rFonts w:ascii="Bookman Old Style" w:hAnsi="Bookman Old Style" w:cs="Bookman Old Style"/>
          <w:szCs w:val="24"/>
          <w:lang w:val="id-ID"/>
        </w:rPr>
        <w:t>Pasal 18</w:t>
      </w:r>
    </w:p>
    <w:p w:rsidR="00E21A46" w:rsidRPr="00FE2887" w:rsidRDefault="00E21A46" w:rsidP="00E21A46">
      <w:pPr>
        <w:pStyle w:val="ListParagraph"/>
        <w:spacing w:line="312" w:lineRule="auto"/>
        <w:ind w:left="0"/>
        <w:contextualSpacing w:val="0"/>
        <w:jc w:val="both"/>
        <w:rPr>
          <w:rFonts w:ascii="Bookman Old Style" w:hAnsi="Bookman Old Style"/>
          <w:sz w:val="24"/>
          <w:szCs w:val="24"/>
          <w:lang w:eastAsia="id-ID"/>
        </w:rPr>
      </w:pPr>
      <w:r w:rsidRPr="00FE2887">
        <w:rPr>
          <w:rFonts w:ascii="Bookman Old Style" w:hAnsi="Bookman Old Style" w:cs="Bookman Old Style"/>
          <w:bCs/>
          <w:sz w:val="24"/>
          <w:szCs w:val="24"/>
          <w:lang w:val="en-ID"/>
        </w:rPr>
        <w:t>Seksi Irigasi</w:t>
      </w:r>
      <w:r w:rsidRPr="00FE2887">
        <w:rPr>
          <w:rFonts w:ascii="Bookman Old Style" w:hAnsi="Bookman Old Style" w:cs="Bookman Old Style"/>
          <w:sz w:val="24"/>
          <w:szCs w:val="24"/>
        </w:rPr>
        <w:t xml:space="preserve"> sebagaimana dimaksud dalam Pasal 16 Ayat (3) huruf b mempunyai tugas </w:t>
      </w:r>
      <w:r w:rsidRPr="00FE2887">
        <w:rPr>
          <w:rFonts w:ascii="Bookman Old Style" w:hAnsi="Bookman Old Style"/>
          <w:bCs/>
          <w:sz w:val="24"/>
          <w:szCs w:val="24"/>
        </w:rPr>
        <w:t xml:space="preserve">penyiapan bahan perumusan, pengkoordinasian, pelaksanaan, pemantauan, evaluasi serta pelaporan,  </w:t>
      </w:r>
      <w:r w:rsidRPr="00FE2887">
        <w:rPr>
          <w:rFonts w:ascii="Bookman Old Style" w:hAnsi="Bookman Old Style" w:cs="Bookman Old Style"/>
          <w:sz w:val="24"/>
          <w:szCs w:val="24"/>
        </w:rPr>
        <w:t>meliputi</w:t>
      </w:r>
      <w:r w:rsidRPr="00FE2887">
        <w:rPr>
          <w:rFonts w:ascii="Bookman Old Style" w:hAnsi="Bookman Old Style"/>
          <w:bCs/>
          <w:sz w:val="24"/>
          <w:szCs w:val="24"/>
        </w:rPr>
        <w:t xml:space="preserve"> </w:t>
      </w:r>
      <w:r w:rsidRPr="00FE2887">
        <w:rPr>
          <w:rFonts w:ascii="Bookman Old Style" w:hAnsi="Bookman Old Style"/>
          <w:sz w:val="24"/>
          <w:szCs w:val="24"/>
        </w:rPr>
        <w:t xml:space="preserve">penyusunan kebijakan teknis pelaksanaan </w:t>
      </w:r>
      <w:r>
        <w:rPr>
          <w:rFonts w:ascii="Bookman Old Style" w:hAnsi="Bookman Old Style"/>
          <w:sz w:val="24"/>
          <w:szCs w:val="24"/>
        </w:rPr>
        <w:t>pembangunan</w:t>
      </w:r>
      <w:r w:rsidRPr="00FE2887">
        <w:rPr>
          <w:rFonts w:ascii="Bookman Old Style" w:hAnsi="Bookman Old Style"/>
          <w:sz w:val="24"/>
          <w:szCs w:val="24"/>
        </w:rPr>
        <w:t xml:space="preserve"> irigasi dan rencana pola tanam dan tata tanam, pelaksanaan dan pengembangan jaringan irigasi pada daerah irigasi, pembinaan</w:t>
      </w:r>
      <w:r>
        <w:rPr>
          <w:rFonts w:ascii="Bookman Old Style" w:hAnsi="Bookman Old Style"/>
          <w:sz w:val="24"/>
          <w:szCs w:val="24"/>
        </w:rPr>
        <w:t>,</w:t>
      </w:r>
      <w:r w:rsidRPr="00FE2887">
        <w:rPr>
          <w:rFonts w:ascii="Bookman Old Style" w:hAnsi="Bookman Old Style"/>
          <w:sz w:val="24"/>
          <w:szCs w:val="24"/>
        </w:rPr>
        <w:t xml:space="preserve"> pengawasan sarana dan prasarana irigasi,  pengolahan dan pemutakhiran data operasi dan pemelihaaan </w:t>
      </w:r>
      <w:r w:rsidRPr="00FE2887">
        <w:rPr>
          <w:rFonts w:ascii="Bookman Old Style" w:hAnsi="Bookman Old Style" w:cs="Bookman Old Style"/>
          <w:sz w:val="24"/>
          <w:szCs w:val="24"/>
        </w:rPr>
        <w:t>irigasi</w:t>
      </w:r>
      <w:r>
        <w:rPr>
          <w:rFonts w:ascii="Bookman Old Style" w:hAnsi="Bookman Old Style" w:cs="Bookman Old Style"/>
          <w:sz w:val="24"/>
          <w:szCs w:val="24"/>
        </w:rPr>
        <w:t xml:space="preserve">, </w:t>
      </w:r>
      <w:r w:rsidRPr="00FE2887">
        <w:rPr>
          <w:rFonts w:ascii="Bookman Old Style" w:hAnsi="Bookman Old Style"/>
          <w:sz w:val="24"/>
          <w:szCs w:val="24"/>
          <w:lang w:val="en-ID" w:eastAsia="id-ID"/>
        </w:rPr>
        <w:t>serta</w:t>
      </w:r>
      <w:r w:rsidRPr="00FE2887">
        <w:rPr>
          <w:rFonts w:ascii="Bookman Old Style" w:hAnsi="Bookman Old Style" w:cs="Bookman-Light"/>
          <w:sz w:val="24"/>
          <w:szCs w:val="24"/>
          <w:lang w:eastAsia="id-ID"/>
        </w:rPr>
        <w:t xml:space="preserve"> pelaksanaan </w:t>
      </w:r>
      <w:r w:rsidRPr="00FE2887">
        <w:rPr>
          <w:rFonts w:ascii="Bookman Old Style" w:hAnsi="Bookman Old Style" w:cs="Bookman-Light"/>
          <w:sz w:val="24"/>
          <w:szCs w:val="24"/>
          <w:lang w:val="en-ID" w:eastAsia="id-ID"/>
        </w:rPr>
        <w:t>tugas</w:t>
      </w:r>
      <w:r w:rsidRPr="00FE2887">
        <w:rPr>
          <w:rFonts w:ascii="Bookman Old Style" w:hAnsi="Bookman Old Style" w:cs="Bookman-Light"/>
          <w:sz w:val="24"/>
          <w:szCs w:val="24"/>
          <w:lang w:eastAsia="id-ID"/>
        </w:rPr>
        <w:t xml:space="preserve"> kedinasan lain yang diberikan oleh </w:t>
      </w:r>
      <w:r w:rsidRPr="00FE2887">
        <w:rPr>
          <w:rFonts w:ascii="Bookman Old Style" w:hAnsi="Bookman Old Style" w:cs="Bookman-Light"/>
          <w:sz w:val="24"/>
          <w:szCs w:val="24"/>
          <w:lang w:val="en-ID" w:eastAsia="id-ID"/>
        </w:rPr>
        <w:t>Kepala Bidang</w:t>
      </w:r>
      <w:r w:rsidRPr="00FE2887">
        <w:rPr>
          <w:rFonts w:ascii="Bookman Old Style" w:hAnsi="Bookman Old Style" w:cs="Bookman-Light"/>
          <w:sz w:val="24"/>
          <w:szCs w:val="24"/>
          <w:lang w:eastAsia="id-ID"/>
        </w:rPr>
        <w:t xml:space="preserve"> sesuai dengan fungsinya</w:t>
      </w:r>
      <w:r w:rsidRPr="00FE2887">
        <w:rPr>
          <w:rFonts w:ascii="Bookman Old Style" w:hAnsi="Bookman Old Style" w:cs="Bookman-Light"/>
          <w:sz w:val="24"/>
          <w:szCs w:val="24"/>
          <w:lang w:val="en-ID" w:eastAsia="id-ID"/>
        </w:rPr>
        <w:t>.</w:t>
      </w:r>
    </w:p>
    <w:p w:rsidR="00E21A46" w:rsidRPr="00FE2887" w:rsidRDefault="00E21A46" w:rsidP="00E21A46">
      <w:pPr>
        <w:pStyle w:val="BlockText"/>
        <w:spacing w:before="240" w:after="120" w:line="312" w:lineRule="auto"/>
        <w:ind w:left="0" w:right="0" w:firstLine="0"/>
        <w:jc w:val="center"/>
        <w:rPr>
          <w:rFonts w:ascii="Bookman Old Style" w:hAnsi="Bookman Old Style" w:cs="Bookman Old Style"/>
          <w:szCs w:val="24"/>
          <w:lang w:val="en-ID"/>
        </w:rPr>
      </w:pPr>
      <w:r w:rsidRPr="00FE2887">
        <w:rPr>
          <w:rFonts w:ascii="Bookman Old Style" w:hAnsi="Bookman Old Style" w:cs="Bookman Old Style"/>
          <w:szCs w:val="24"/>
          <w:lang w:val="id-ID"/>
        </w:rPr>
        <w:t>Pasal 1</w:t>
      </w:r>
      <w:r w:rsidRPr="00FE2887">
        <w:rPr>
          <w:rFonts w:ascii="Bookman Old Style" w:hAnsi="Bookman Old Style" w:cs="Bookman Old Style"/>
          <w:szCs w:val="24"/>
          <w:lang w:val="en-ID"/>
        </w:rPr>
        <w:t>9</w:t>
      </w:r>
    </w:p>
    <w:p w:rsidR="00E21A46" w:rsidRPr="00694D5A" w:rsidRDefault="00E21A46" w:rsidP="00E21A46">
      <w:pPr>
        <w:pStyle w:val="BlockText"/>
        <w:spacing w:line="312" w:lineRule="auto"/>
        <w:ind w:left="0" w:right="0" w:firstLine="0"/>
        <w:rPr>
          <w:rFonts w:ascii="Bookman Old Style" w:hAnsi="Bookman Old Style" w:cs="Bookman Old Style"/>
          <w:bCs/>
          <w:szCs w:val="24"/>
          <w:lang w:val="en-ID"/>
        </w:rPr>
      </w:pPr>
      <w:r w:rsidRPr="000A6CE1">
        <w:rPr>
          <w:rFonts w:ascii="Bookman Old Style" w:hAnsi="Bookman Old Style" w:cs="Bookman Old Style"/>
          <w:bCs/>
          <w:szCs w:val="24"/>
          <w:lang w:val="id-ID"/>
        </w:rPr>
        <w:t xml:space="preserve">Seksi </w:t>
      </w:r>
      <w:r w:rsidRPr="000A6CE1">
        <w:rPr>
          <w:rFonts w:ascii="Bookman Old Style" w:hAnsi="Bookman Old Style" w:cs="Bookman Old Style"/>
          <w:bCs/>
          <w:szCs w:val="24"/>
          <w:lang w:val="en-ID"/>
        </w:rPr>
        <w:t>Pengelolaan dan Penataan Sumber Daya Air</w:t>
      </w:r>
      <w:r w:rsidRPr="000A6CE1">
        <w:rPr>
          <w:rFonts w:ascii="Bookman Old Style" w:hAnsi="Bookman Old Style" w:cs="Bookman Old Style"/>
          <w:szCs w:val="24"/>
        </w:rPr>
        <w:t xml:space="preserve"> sebagaimana dimaksud dalam Pasal 16 Ayat (3) huruf c mempunyai tugas </w:t>
      </w:r>
      <w:r w:rsidRPr="000A6CE1">
        <w:rPr>
          <w:rFonts w:ascii="Bookman Old Style" w:hAnsi="Bookman Old Style"/>
          <w:bCs/>
        </w:rPr>
        <w:t>penyiapan bahan perumusan, pengkoordinasian, pelaksanaan, pemantauan, evaluasi serta pelaporan</w:t>
      </w:r>
      <w:r w:rsidRPr="000A6CE1">
        <w:rPr>
          <w:rFonts w:ascii="Bookman Old Style" w:hAnsi="Bookman Old Style"/>
          <w:bCs/>
          <w:lang w:val="id-ID"/>
        </w:rPr>
        <w:t xml:space="preserve">,  </w:t>
      </w:r>
      <w:r w:rsidRPr="000A6CE1">
        <w:rPr>
          <w:rFonts w:ascii="Bookman Old Style" w:hAnsi="Bookman Old Style" w:cs="Bookman Old Style"/>
          <w:lang w:val="id-ID"/>
        </w:rPr>
        <w:t>meliputi</w:t>
      </w:r>
      <w:r w:rsidRPr="000A6CE1">
        <w:rPr>
          <w:rFonts w:ascii="Bookman Old Style" w:hAnsi="Bookman Old Style"/>
          <w:bCs/>
          <w:lang w:val="id-ID"/>
        </w:rPr>
        <w:t xml:space="preserve"> </w:t>
      </w:r>
      <w:r w:rsidRPr="000A6CE1">
        <w:rPr>
          <w:rFonts w:ascii="Bookman Old Style" w:hAnsi="Bookman Old Style" w:cs="Bookman Old Style"/>
          <w:lang w:val="id-ID"/>
        </w:rPr>
        <w:t>p</w:t>
      </w:r>
      <w:r w:rsidRPr="000A6CE1">
        <w:rPr>
          <w:rFonts w:ascii="Bookman Old Style" w:hAnsi="Bookman Old Style" w:cs="Bookman Old Style"/>
        </w:rPr>
        <w:t xml:space="preserve">erencanaan pengelolaan </w:t>
      </w:r>
      <w:r w:rsidRPr="000A6CE1">
        <w:rPr>
          <w:rFonts w:ascii="Bookman Old Style" w:hAnsi="Bookman Old Style" w:cs="Bookman Old Style"/>
          <w:lang w:val="id-ID"/>
        </w:rPr>
        <w:t>s</w:t>
      </w:r>
      <w:r w:rsidRPr="000A6CE1">
        <w:rPr>
          <w:rFonts w:ascii="Bookman Old Style" w:hAnsi="Bookman Old Style" w:cs="Bookman Old Style"/>
        </w:rPr>
        <w:t xml:space="preserve">umber </w:t>
      </w:r>
      <w:r w:rsidRPr="000A6CE1">
        <w:rPr>
          <w:rFonts w:ascii="Bookman Old Style" w:hAnsi="Bookman Old Style" w:cs="Bookman Old Style"/>
          <w:lang w:val="id-ID"/>
        </w:rPr>
        <w:t>d</w:t>
      </w:r>
      <w:r w:rsidRPr="000A6CE1">
        <w:rPr>
          <w:rFonts w:ascii="Bookman Old Style" w:hAnsi="Bookman Old Style" w:cs="Bookman Old Style"/>
        </w:rPr>
        <w:t xml:space="preserve">aya </w:t>
      </w:r>
      <w:r w:rsidRPr="000A6CE1">
        <w:rPr>
          <w:rFonts w:ascii="Bookman Old Style" w:hAnsi="Bookman Old Style" w:cs="Bookman Old Style"/>
          <w:lang w:val="id-ID"/>
        </w:rPr>
        <w:t>a</w:t>
      </w:r>
      <w:r w:rsidRPr="000A6CE1">
        <w:rPr>
          <w:rFonts w:ascii="Bookman Old Style" w:hAnsi="Bookman Old Style" w:cs="Bookman Old Style"/>
        </w:rPr>
        <w:t>ir</w:t>
      </w:r>
      <w:r w:rsidRPr="000A6CE1">
        <w:rPr>
          <w:rFonts w:ascii="Bookman Old Style" w:hAnsi="Bookman Old Style" w:cs="Bookman Old Style"/>
          <w:lang w:val="id-ID"/>
        </w:rPr>
        <w:t>, p</w:t>
      </w:r>
      <w:r w:rsidRPr="000A6CE1">
        <w:rPr>
          <w:rFonts w:ascii="Bookman Old Style" w:hAnsi="Bookman Old Style" w:cs="Bookman Old Style"/>
        </w:rPr>
        <w:t>embentuk</w:t>
      </w:r>
      <w:r w:rsidRPr="000A6CE1">
        <w:rPr>
          <w:rFonts w:ascii="Bookman Old Style" w:hAnsi="Bookman Old Style" w:cs="Bookman Old Style"/>
          <w:lang w:val="id-ID"/>
        </w:rPr>
        <w:t>an</w:t>
      </w:r>
      <w:r w:rsidRPr="000A6CE1">
        <w:rPr>
          <w:rFonts w:ascii="Bookman Old Style" w:hAnsi="Bookman Old Style" w:cs="Bookman Old Style"/>
        </w:rPr>
        <w:t xml:space="preserve"> wadah koordinasi sumber daya air di tingkat </w:t>
      </w:r>
      <w:r w:rsidRPr="000A6CE1">
        <w:rPr>
          <w:rFonts w:ascii="Bookman Old Style" w:hAnsi="Bookman Old Style" w:cs="Bookman Old Style"/>
          <w:lang w:val="id-ID"/>
        </w:rPr>
        <w:t>k</w:t>
      </w:r>
      <w:r w:rsidRPr="000A6CE1">
        <w:rPr>
          <w:rFonts w:ascii="Bookman Old Style" w:hAnsi="Bookman Old Style" w:cs="Bookman Old Style"/>
        </w:rPr>
        <w:t>abupaten</w:t>
      </w:r>
      <w:r w:rsidRPr="000A6CE1">
        <w:rPr>
          <w:rFonts w:ascii="Bookman Old Style" w:hAnsi="Bookman Old Style" w:cs="Bookman Old Style"/>
          <w:lang w:val="id-ID"/>
        </w:rPr>
        <w:t>, p</w:t>
      </w:r>
      <w:r w:rsidRPr="000A6CE1">
        <w:rPr>
          <w:rFonts w:ascii="Bookman Old Style" w:hAnsi="Bookman Old Style" w:cs="Bookman Old Style"/>
        </w:rPr>
        <w:t>enyelenggaraan sistem informasi sumber daya air</w:t>
      </w:r>
      <w:r w:rsidRPr="000A6CE1">
        <w:rPr>
          <w:rFonts w:ascii="Bookman Old Style" w:hAnsi="Bookman Old Style" w:cs="Bookman Old Style"/>
          <w:lang w:val="id-ID"/>
        </w:rPr>
        <w:t>, p</w:t>
      </w:r>
      <w:r w:rsidRPr="000A6CE1">
        <w:rPr>
          <w:rFonts w:ascii="Bookman Old Style" w:hAnsi="Bookman Old Style" w:cs="Bookman Old Style"/>
        </w:rPr>
        <w:t xml:space="preserve">enetapan dan </w:t>
      </w:r>
      <w:r w:rsidRPr="000A6CE1">
        <w:rPr>
          <w:rFonts w:ascii="Bookman Old Style" w:hAnsi="Bookman Old Style" w:cs="Bookman Old Style"/>
          <w:lang w:val="id-ID"/>
        </w:rPr>
        <w:t>p</w:t>
      </w:r>
      <w:r w:rsidRPr="000A6CE1">
        <w:rPr>
          <w:rFonts w:ascii="Bookman Old Style" w:hAnsi="Bookman Old Style" w:cs="Bookman Old Style"/>
        </w:rPr>
        <w:t xml:space="preserve">emberian </w:t>
      </w:r>
      <w:r w:rsidRPr="000A6CE1">
        <w:rPr>
          <w:rFonts w:ascii="Bookman Old Style" w:hAnsi="Bookman Old Style" w:cs="Bookman Old Style"/>
          <w:lang w:val="id-ID"/>
        </w:rPr>
        <w:t xml:space="preserve">rekomendasi </w:t>
      </w:r>
      <w:r w:rsidRPr="000A6CE1">
        <w:rPr>
          <w:rFonts w:ascii="Bookman Old Style" w:hAnsi="Bookman Old Style" w:cs="Bookman Old Style"/>
        </w:rPr>
        <w:t xml:space="preserve">ijin pemanfaatan </w:t>
      </w:r>
      <w:r w:rsidRPr="000A6CE1">
        <w:rPr>
          <w:rFonts w:ascii="Bookman Old Style" w:hAnsi="Bookman Old Style" w:cs="Bookman Old Style"/>
          <w:lang w:val="id-ID"/>
        </w:rPr>
        <w:t>jaringan irigasi, p</w:t>
      </w:r>
      <w:r w:rsidRPr="000A6CE1">
        <w:rPr>
          <w:rFonts w:ascii="Bookman Old Style" w:hAnsi="Bookman Old Style" w:cs="Bookman Old Style"/>
        </w:rPr>
        <w:t>emberdayaan para pemilik kepentingan dalam pengelolaan sumber daya air</w:t>
      </w:r>
      <w:r w:rsidRPr="000A6CE1">
        <w:rPr>
          <w:rFonts w:ascii="Bookman Old Style" w:hAnsi="Bookman Old Style" w:cs="Bookman Old Style"/>
          <w:lang w:val="id-ID"/>
        </w:rPr>
        <w:t>, pembinaan petani pemakai air, pelaksanaan inventarisasi aset,</w:t>
      </w:r>
      <w:r w:rsidRPr="000A6CE1">
        <w:rPr>
          <w:rFonts w:ascii="Bookman Old Style" w:hAnsi="Bookman Old Style" w:cs="Bookman Old Style"/>
          <w:szCs w:val="24"/>
        </w:rPr>
        <w:t xml:space="preserve"> sistem drainase, </w:t>
      </w:r>
      <w:r w:rsidRPr="000A6CE1">
        <w:rPr>
          <w:rFonts w:ascii="Bookman Old Style" w:hAnsi="Bookman Old Style" w:cs="Bookman Old Style"/>
          <w:lang w:val="id-ID"/>
        </w:rPr>
        <w:t xml:space="preserve"> dan data pada lingkup Sumber Daya Air</w:t>
      </w:r>
      <w:r w:rsidRPr="000A6CE1">
        <w:rPr>
          <w:rFonts w:ascii="Bookman Old Style" w:hAnsi="Bookman Old Style" w:cs="Bookman Old Style"/>
          <w:lang w:val="en-ID"/>
        </w:rPr>
        <w:t xml:space="preserve"> </w:t>
      </w:r>
      <w:r w:rsidRPr="000A6CE1">
        <w:rPr>
          <w:rFonts w:ascii="Bookman Old Style" w:hAnsi="Bookman Old Style"/>
          <w:szCs w:val="24"/>
          <w:lang w:val="en-ID" w:eastAsia="id-ID"/>
        </w:rPr>
        <w:t>serta</w:t>
      </w:r>
      <w:r w:rsidRPr="000A6CE1">
        <w:rPr>
          <w:rFonts w:ascii="Bookman Old Style" w:hAnsi="Bookman Old Style" w:cs="Bookman-Light"/>
          <w:szCs w:val="24"/>
          <w:lang w:eastAsia="id-ID"/>
        </w:rPr>
        <w:t xml:space="preserve"> pelaksanaan </w:t>
      </w:r>
      <w:r w:rsidRPr="000A6CE1">
        <w:rPr>
          <w:rFonts w:ascii="Bookman Old Style" w:hAnsi="Bookman Old Style" w:cs="Bookman-Light"/>
          <w:szCs w:val="24"/>
          <w:lang w:val="en-ID" w:eastAsia="id-ID"/>
        </w:rPr>
        <w:t>tugas</w:t>
      </w:r>
      <w:r w:rsidRPr="000A6CE1">
        <w:rPr>
          <w:rFonts w:ascii="Bookman Old Style" w:hAnsi="Bookman Old Style" w:cs="Bookman-Light"/>
          <w:szCs w:val="24"/>
          <w:lang w:eastAsia="id-ID"/>
        </w:rPr>
        <w:t xml:space="preserve"> kedinasan lain yang diberikan oleh </w:t>
      </w:r>
      <w:r w:rsidRPr="000A6CE1">
        <w:rPr>
          <w:rFonts w:ascii="Bookman Old Style" w:hAnsi="Bookman Old Style" w:cs="Bookman-Light"/>
          <w:szCs w:val="24"/>
          <w:lang w:val="en-ID" w:eastAsia="id-ID"/>
        </w:rPr>
        <w:t>Kepala Bidang</w:t>
      </w:r>
      <w:r w:rsidRPr="000A6CE1">
        <w:rPr>
          <w:rFonts w:ascii="Bookman Old Style" w:hAnsi="Bookman Old Style" w:cs="Bookman-Light"/>
          <w:szCs w:val="24"/>
          <w:lang w:eastAsia="id-ID"/>
        </w:rPr>
        <w:t xml:space="preserve"> sesuai dengan fungsinya</w:t>
      </w:r>
      <w:r w:rsidRPr="000A6CE1">
        <w:rPr>
          <w:rFonts w:ascii="Bookman Old Style" w:hAnsi="Bookman Old Style" w:cs="Bookman-Light"/>
          <w:szCs w:val="24"/>
          <w:lang w:val="en-ID" w:eastAsia="id-ID"/>
        </w:rPr>
        <w:t>.</w:t>
      </w:r>
    </w:p>
    <w:p w:rsidR="00E21A46" w:rsidRDefault="00E21A46" w:rsidP="00E21A46">
      <w:pPr>
        <w:pStyle w:val="BlockText"/>
        <w:spacing w:before="60" w:line="264" w:lineRule="auto"/>
        <w:ind w:left="0" w:right="0" w:firstLine="0"/>
        <w:jc w:val="center"/>
        <w:rPr>
          <w:rFonts w:ascii="Bookman Old Style" w:hAnsi="Bookman Old Style" w:cs="Bookman Old Style"/>
          <w:bCs/>
          <w:szCs w:val="24"/>
          <w:lang w:val="id-ID"/>
        </w:rPr>
      </w:pPr>
    </w:p>
    <w:p w:rsidR="00E21A46" w:rsidRPr="00694D5A" w:rsidRDefault="00E21A46" w:rsidP="00E21A46">
      <w:pPr>
        <w:pStyle w:val="BlockText"/>
        <w:spacing w:before="60" w:line="264" w:lineRule="auto"/>
        <w:ind w:left="0" w:right="0" w:firstLine="0"/>
        <w:jc w:val="center"/>
        <w:rPr>
          <w:rFonts w:ascii="Bookman Old Style" w:hAnsi="Bookman Old Style" w:cs="Bookman Old Style"/>
          <w:bCs/>
          <w:szCs w:val="24"/>
          <w:lang w:val="en-ID"/>
        </w:rPr>
      </w:pPr>
      <w:r w:rsidRPr="00694D5A">
        <w:rPr>
          <w:rFonts w:ascii="Bookman Old Style" w:hAnsi="Bookman Old Style" w:cs="Bookman Old Style"/>
          <w:bCs/>
          <w:szCs w:val="24"/>
          <w:lang w:val="id-ID"/>
        </w:rPr>
        <w:lastRenderedPageBreak/>
        <w:t>Bagian Ke</w:t>
      </w:r>
      <w:r w:rsidRPr="00694D5A">
        <w:rPr>
          <w:rFonts w:ascii="Bookman Old Style" w:hAnsi="Bookman Old Style" w:cs="Bookman Old Style"/>
          <w:bCs/>
          <w:szCs w:val="24"/>
          <w:lang w:val="en-ID"/>
        </w:rPr>
        <w:t>lima</w:t>
      </w:r>
    </w:p>
    <w:p w:rsidR="00E21A46" w:rsidRPr="00694D5A" w:rsidRDefault="00E21A46" w:rsidP="00E21A46">
      <w:pPr>
        <w:pStyle w:val="BlockText"/>
        <w:spacing w:before="40" w:line="264" w:lineRule="auto"/>
        <w:ind w:left="0" w:right="0" w:firstLine="0"/>
        <w:jc w:val="center"/>
        <w:rPr>
          <w:rFonts w:ascii="Bookman Old Style" w:hAnsi="Bookman Old Style" w:cs="Bookman Old Style"/>
          <w:bCs/>
          <w:szCs w:val="24"/>
          <w:lang w:val="en-ID"/>
        </w:rPr>
      </w:pPr>
      <w:r w:rsidRPr="00694D5A">
        <w:rPr>
          <w:rFonts w:ascii="Bookman Old Style" w:hAnsi="Bookman Old Style" w:cs="Bookman Old Style"/>
          <w:bCs/>
          <w:szCs w:val="24"/>
        </w:rPr>
        <w:t xml:space="preserve">Bidang </w:t>
      </w:r>
      <w:r w:rsidRPr="00694D5A">
        <w:rPr>
          <w:rFonts w:ascii="Bookman Old Style" w:hAnsi="Bookman Old Style" w:cs="Bookman Old Style"/>
          <w:bCs/>
          <w:szCs w:val="24"/>
          <w:lang w:val="en-ID"/>
        </w:rPr>
        <w:t>Cipta Karya, Perumahan dan Kawasan Pemukiman</w:t>
      </w:r>
    </w:p>
    <w:p w:rsidR="00E21A46" w:rsidRPr="00694D5A" w:rsidRDefault="00E21A46" w:rsidP="00E21A46">
      <w:pPr>
        <w:pStyle w:val="BlockText"/>
        <w:spacing w:before="40" w:after="120" w:line="264" w:lineRule="auto"/>
        <w:ind w:left="0" w:right="0" w:firstLine="0"/>
        <w:jc w:val="center"/>
        <w:rPr>
          <w:rFonts w:ascii="Bookman Old Style" w:hAnsi="Bookman Old Style" w:cs="Bookman Old Style"/>
          <w:bCs/>
          <w:szCs w:val="24"/>
          <w:lang w:val="en-ID"/>
        </w:rPr>
      </w:pPr>
      <w:r w:rsidRPr="00694D5A">
        <w:rPr>
          <w:rFonts w:ascii="Bookman Old Style" w:hAnsi="Bookman Old Style" w:cs="Bookman Old Style"/>
          <w:bCs/>
          <w:szCs w:val="24"/>
          <w:lang w:val="id-ID"/>
        </w:rPr>
        <w:t xml:space="preserve">Pasal </w:t>
      </w:r>
      <w:r w:rsidRPr="00694D5A">
        <w:rPr>
          <w:rFonts w:ascii="Bookman Old Style" w:hAnsi="Bookman Old Style" w:cs="Bookman Old Style"/>
          <w:bCs/>
          <w:szCs w:val="24"/>
          <w:lang w:val="en-ID"/>
        </w:rPr>
        <w:t>20</w:t>
      </w:r>
    </w:p>
    <w:p w:rsidR="00E21A46" w:rsidRPr="00694D5A" w:rsidRDefault="00E21A46" w:rsidP="00E21A46">
      <w:pPr>
        <w:autoSpaceDE w:val="0"/>
        <w:autoSpaceDN w:val="0"/>
        <w:adjustRightInd w:val="0"/>
        <w:spacing w:line="264" w:lineRule="auto"/>
        <w:jc w:val="both"/>
        <w:rPr>
          <w:rFonts w:ascii="Bookman Old Style" w:hAnsi="Bookman Old Style" w:cs="Bookman Old Style"/>
          <w:color w:val="FF0000"/>
          <w:sz w:val="24"/>
          <w:szCs w:val="24"/>
        </w:rPr>
      </w:pPr>
      <w:r w:rsidRPr="00694D5A">
        <w:rPr>
          <w:rFonts w:ascii="Bookman Old Style" w:hAnsi="Bookman Old Style" w:cs="Bookman Old Style"/>
          <w:bCs/>
          <w:sz w:val="24"/>
          <w:szCs w:val="24"/>
        </w:rPr>
        <w:t xml:space="preserve">Bidang </w:t>
      </w:r>
      <w:r w:rsidRPr="00694D5A">
        <w:rPr>
          <w:rFonts w:ascii="Bookman Old Style" w:hAnsi="Bookman Old Style" w:cs="Bookman Old Style"/>
          <w:bCs/>
          <w:sz w:val="24"/>
          <w:szCs w:val="24"/>
          <w:lang w:val="en-ID"/>
        </w:rPr>
        <w:t>Cipta Karya, Perumahan dan Kawasan Pemukiman</w:t>
      </w:r>
      <w:r w:rsidRPr="00694D5A">
        <w:rPr>
          <w:rFonts w:ascii="Bookman Old Style" w:hAnsi="Bookman Old Style" w:cs="Arial"/>
          <w:spacing w:val="-6"/>
          <w:sz w:val="24"/>
          <w:szCs w:val="24"/>
          <w:lang w:eastAsia="id-ID"/>
        </w:rPr>
        <w:t xml:space="preserve"> mempunyai tugas </w:t>
      </w:r>
      <w:r w:rsidRPr="00694D5A">
        <w:rPr>
          <w:rFonts w:ascii="Bookman Old Style" w:hAnsi="Bookman Old Style" w:cs="Bookman Old Style"/>
          <w:sz w:val="24"/>
          <w:szCs w:val="24"/>
        </w:rPr>
        <w:t>melaksanakan perumusan konsep, pelaksanaan kebijakan, pengkoordinasian, pemantauan, evaluasi serta pelaporan tentang penataan b</w:t>
      </w:r>
      <w:r>
        <w:rPr>
          <w:rFonts w:ascii="Bookman Old Style" w:hAnsi="Bookman Old Style" w:cs="Bookman Old Style"/>
          <w:sz w:val="24"/>
          <w:szCs w:val="24"/>
        </w:rPr>
        <w:t>angunan, pengembangan air minum</w:t>
      </w:r>
      <w:r w:rsidRPr="00694D5A">
        <w:rPr>
          <w:rFonts w:ascii="Bookman Old Style" w:hAnsi="Bookman Old Style" w:cs="Bookman Old Style"/>
          <w:sz w:val="24"/>
          <w:szCs w:val="24"/>
        </w:rPr>
        <w:t>, pengembangan perumahan dan permukiman yang meliputi pendataan, perencanaan, pembangunan, pengelolaan, pemeliharaan, pengawasan terhadap   bangunan gedung, penyehatan lingkungan, pengembangan air minum, perumahan, permukiman dan trotoar</w:t>
      </w:r>
      <w:r w:rsidRPr="00694D5A">
        <w:rPr>
          <w:rFonts w:ascii="Bookman Old Style" w:hAnsi="Bookman Old Style" w:cs="Arial"/>
          <w:color w:val="000000"/>
          <w:sz w:val="24"/>
          <w:szCs w:val="24"/>
          <w:lang w:eastAsia="id-ID"/>
        </w:rPr>
        <w:t>.</w:t>
      </w:r>
    </w:p>
    <w:p w:rsidR="00E21A46" w:rsidRPr="00694D5A" w:rsidRDefault="00E21A46" w:rsidP="00E21A46">
      <w:pPr>
        <w:pStyle w:val="BodyText2"/>
        <w:spacing w:before="240" w:after="120" w:line="264" w:lineRule="auto"/>
        <w:ind w:left="360"/>
        <w:jc w:val="center"/>
        <w:rPr>
          <w:rFonts w:ascii="Bookman Old Style" w:hAnsi="Bookman Old Style" w:cs="Bookman-Light"/>
          <w:sz w:val="24"/>
          <w:szCs w:val="24"/>
          <w:lang w:val="en-ID" w:eastAsia="id-ID"/>
        </w:rPr>
      </w:pPr>
      <w:r w:rsidRPr="00694D5A">
        <w:rPr>
          <w:rFonts w:ascii="Bookman Old Style" w:hAnsi="Bookman Old Style" w:cs="Bookman-Light"/>
          <w:sz w:val="24"/>
          <w:szCs w:val="24"/>
          <w:lang w:eastAsia="id-ID"/>
        </w:rPr>
        <w:t xml:space="preserve">Pasal </w:t>
      </w:r>
      <w:r w:rsidRPr="00694D5A">
        <w:rPr>
          <w:rFonts w:ascii="Bookman Old Style" w:hAnsi="Bookman Old Style" w:cs="Bookman-Light"/>
          <w:sz w:val="24"/>
          <w:szCs w:val="24"/>
          <w:lang w:val="en-ID" w:eastAsia="id-ID"/>
        </w:rPr>
        <w:t>21</w:t>
      </w:r>
    </w:p>
    <w:p w:rsidR="00E21A46" w:rsidRPr="00694D5A" w:rsidRDefault="00E21A46" w:rsidP="00E21A46">
      <w:pPr>
        <w:pStyle w:val="BodyText2"/>
        <w:spacing w:before="60" w:line="264" w:lineRule="auto"/>
        <w:rPr>
          <w:rFonts w:ascii="Bookman Old Style" w:hAnsi="Bookman Old Style"/>
          <w:sz w:val="24"/>
          <w:szCs w:val="24"/>
          <w:lang w:eastAsia="id-ID"/>
        </w:rPr>
      </w:pPr>
      <w:r w:rsidRPr="00694D5A">
        <w:rPr>
          <w:rFonts w:ascii="Bookman Old Style" w:hAnsi="Bookman Old Style" w:cs="Bookman-Light"/>
          <w:sz w:val="24"/>
          <w:szCs w:val="24"/>
          <w:lang w:eastAsia="id-ID"/>
        </w:rPr>
        <w:t xml:space="preserve">Dalam melaksanakan tugas, </w:t>
      </w:r>
      <w:r w:rsidRPr="00694D5A">
        <w:rPr>
          <w:rFonts w:ascii="Bookman Old Style" w:hAnsi="Bookman Old Style" w:cs="Bookman Old Style"/>
          <w:bCs/>
          <w:sz w:val="24"/>
          <w:szCs w:val="24"/>
        </w:rPr>
        <w:t xml:space="preserve">Bidang </w:t>
      </w:r>
      <w:r w:rsidRPr="00694D5A">
        <w:rPr>
          <w:rFonts w:ascii="Bookman Old Style" w:hAnsi="Bookman Old Style" w:cs="Bookman Old Style"/>
          <w:bCs/>
          <w:sz w:val="24"/>
          <w:szCs w:val="24"/>
          <w:lang w:val="en-ID"/>
        </w:rPr>
        <w:t>Cipta Karya, Perumahan dan Kawasan Pemukiman</w:t>
      </w:r>
      <w:r w:rsidRPr="00694D5A">
        <w:rPr>
          <w:rFonts w:ascii="Bookman Old Style" w:hAnsi="Bookman Old Style" w:cs="Bookman-Light"/>
          <w:sz w:val="24"/>
          <w:szCs w:val="24"/>
          <w:lang w:eastAsia="id-ID"/>
        </w:rPr>
        <w:t xml:space="preserve"> sebagaimana dimaksud dalam Pasal </w:t>
      </w:r>
      <w:r w:rsidRPr="00694D5A">
        <w:rPr>
          <w:rFonts w:ascii="Bookman Old Style" w:hAnsi="Bookman Old Style" w:cs="Bookman-Light"/>
          <w:sz w:val="24"/>
          <w:szCs w:val="24"/>
          <w:lang w:val="en-ID" w:eastAsia="id-ID"/>
        </w:rPr>
        <w:t>20</w:t>
      </w:r>
      <w:r w:rsidRPr="00694D5A">
        <w:rPr>
          <w:rFonts w:ascii="Bookman Old Style" w:hAnsi="Bookman Old Style" w:cs="Bookman-Light"/>
          <w:sz w:val="24"/>
          <w:szCs w:val="24"/>
          <w:lang w:eastAsia="id-ID"/>
        </w:rPr>
        <w:t xml:space="preserve"> </w:t>
      </w:r>
      <w:r w:rsidRPr="00694D5A">
        <w:rPr>
          <w:rFonts w:ascii="Bookman Old Style" w:hAnsi="Bookman Old Style"/>
          <w:spacing w:val="-8"/>
          <w:sz w:val="24"/>
          <w:szCs w:val="24"/>
          <w:lang w:eastAsia="id-ID"/>
        </w:rPr>
        <w:t>mempunyai</w:t>
      </w:r>
      <w:r w:rsidRPr="00694D5A">
        <w:rPr>
          <w:rFonts w:ascii="Bookman Old Style" w:hAnsi="Bookman Old Style" w:cs="Bookman-Light"/>
          <w:sz w:val="24"/>
          <w:szCs w:val="24"/>
          <w:lang w:eastAsia="id-ID"/>
        </w:rPr>
        <w:t xml:space="preserve"> fungsi:</w:t>
      </w:r>
    </w:p>
    <w:p w:rsidR="00E21A46" w:rsidRPr="000A6CE1" w:rsidRDefault="00E21A46" w:rsidP="00E21A46">
      <w:pPr>
        <w:numPr>
          <w:ilvl w:val="0"/>
          <w:numId w:val="19"/>
        </w:numPr>
        <w:spacing w:before="120" w:line="264" w:lineRule="auto"/>
        <w:ind w:left="360"/>
        <w:jc w:val="both"/>
        <w:rPr>
          <w:rFonts w:ascii="Bookman Old Style" w:hAnsi="Bookman Old Style" w:cs="Bookman Old Style"/>
          <w:sz w:val="24"/>
          <w:szCs w:val="24"/>
        </w:rPr>
      </w:pPr>
      <w:r w:rsidRPr="00694D5A">
        <w:rPr>
          <w:rFonts w:ascii="Bookman Old Style" w:hAnsi="Bookman Old Style" w:cs="Bookman Old Style"/>
          <w:sz w:val="24"/>
          <w:szCs w:val="24"/>
        </w:rPr>
        <w:t>pendataan bangunan, dalam bentuk sistem informasi managemen bangunan gedung, perumahan, permukiman, penyehatan lingkungan, sistem jaringan air minum</w:t>
      </w:r>
      <w:r>
        <w:rPr>
          <w:rFonts w:ascii="Bookman Old Style" w:hAnsi="Bookman Old Style" w:cs="Bookman Old Style"/>
          <w:sz w:val="24"/>
          <w:szCs w:val="24"/>
        </w:rPr>
        <w:t xml:space="preserve"> </w:t>
      </w:r>
      <w:r w:rsidRPr="000A6CE1">
        <w:rPr>
          <w:rFonts w:ascii="Bookman Old Style" w:hAnsi="Bookman Old Style" w:cs="Bookman Old Style"/>
          <w:sz w:val="24"/>
          <w:szCs w:val="24"/>
        </w:rPr>
        <w:t>dan trotoar;</w:t>
      </w:r>
    </w:p>
    <w:p w:rsidR="00E21A46" w:rsidRPr="000A6CE1" w:rsidRDefault="00E21A46" w:rsidP="00E21A46">
      <w:pPr>
        <w:numPr>
          <w:ilvl w:val="0"/>
          <w:numId w:val="19"/>
        </w:numPr>
        <w:spacing w:before="120" w:line="264" w:lineRule="auto"/>
        <w:ind w:left="360"/>
        <w:jc w:val="both"/>
        <w:rPr>
          <w:rFonts w:ascii="Bookman Old Style" w:hAnsi="Bookman Old Style" w:cs="Bookman Old Style"/>
          <w:sz w:val="24"/>
          <w:szCs w:val="24"/>
        </w:rPr>
      </w:pPr>
      <w:r w:rsidRPr="000A6CE1">
        <w:rPr>
          <w:rFonts w:ascii="Bookman Old Style" w:hAnsi="Bookman Old Style" w:cs="Bookman Old Style"/>
          <w:sz w:val="24"/>
          <w:szCs w:val="24"/>
        </w:rPr>
        <w:t>perencanaan pembangunan gedung, perumahan, permukiman, penyehatan lingkungan, dan sistem jaringan air minum dan trotoar;</w:t>
      </w:r>
    </w:p>
    <w:p w:rsidR="00E21A46" w:rsidRPr="000A6CE1" w:rsidRDefault="00E21A46" w:rsidP="00E21A46">
      <w:pPr>
        <w:numPr>
          <w:ilvl w:val="0"/>
          <w:numId w:val="19"/>
        </w:numPr>
        <w:spacing w:before="120" w:line="264" w:lineRule="auto"/>
        <w:ind w:left="360"/>
        <w:jc w:val="both"/>
        <w:rPr>
          <w:rFonts w:ascii="Bookman Old Style" w:hAnsi="Bookman Old Style" w:cs="Bookman Old Style"/>
          <w:sz w:val="24"/>
          <w:szCs w:val="24"/>
        </w:rPr>
      </w:pPr>
      <w:r w:rsidRPr="000A6CE1">
        <w:rPr>
          <w:rFonts w:ascii="Bookman Old Style" w:hAnsi="Bookman Old Style" w:cs="Bookman Old Style"/>
          <w:sz w:val="24"/>
          <w:szCs w:val="24"/>
        </w:rPr>
        <w:t>pelaksanaan  pembangunan, pembinaan teknis atas pembangunan gedung, perumahan, permukiman, penyehatan lingkungan, sistem jaringan air minum dan trotoar;</w:t>
      </w:r>
    </w:p>
    <w:p w:rsidR="00E21A46" w:rsidRPr="00694D5A" w:rsidRDefault="00E21A46" w:rsidP="00E21A46">
      <w:pPr>
        <w:numPr>
          <w:ilvl w:val="0"/>
          <w:numId w:val="19"/>
        </w:numPr>
        <w:spacing w:before="120" w:line="264" w:lineRule="auto"/>
        <w:ind w:left="360"/>
        <w:jc w:val="both"/>
        <w:rPr>
          <w:rFonts w:ascii="Bookman Old Style" w:hAnsi="Bookman Old Style" w:cs="Bookman Old Style"/>
          <w:sz w:val="24"/>
          <w:szCs w:val="24"/>
        </w:rPr>
      </w:pPr>
      <w:r w:rsidRPr="000A6CE1">
        <w:rPr>
          <w:rFonts w:ascii="Bookman Old Style" w:hAnsi="Bookman Old Style" w:cs="Bookman Old Style"/>
          <w:sz w:val="24"/>
          <w:szCs w:val="24"/>
        </w:rPr>
        <w:t>pelaksanaan pembangunan dan pemeliharaan bangunan gedung milik</w:t>
      </w:r>
      <w:r w:rsidRPr="00694D5A">
        <w:rPr>
          <w:rFonts w:ascii="Bookman Old Style" w:hAnsi="Bookman Old Style" w:cs="Bookman Old Style"/>
          <w:sz w:val="24"/>
          <w:szCs w:val="24"/>
        </w:rPr>
        <w:t xml:space="preserve"> pemda serta pembinaan atas pengaturan dan pengawasan terhadap bangunan, pemeliharaan dan pemanfaatan bangunan gedung;</w:t>
      </w:r>
    </w:p>
    <w:p w:rsidR="00E21A46" w:rsidRPr="00694D5A" w:rsidRDefault="00E21A46" w:rsidP="00E21A46">
      <w:pPr>
        <w:numPr>
          <w:ilvl w:val="0"/>
          <w:numId w:val="19"/>
        </w:numPr>
        <w:spacing w:before="120" w:line="264" w:lineRule="auto"/>
        <w:ind w:left="360"/>
        <w:jc w:val="both"/>
        <w:rPr>
          <w:rFonts w:ascii="Bookman Old Style" w:hAnsi="Bookman Old Style" w:cs="Bookman Old Style"/>
          <w:sz w:val="24"/>
          <w:szCs w:val="24"/>
        </w:rPr>
      </w:pPr>
      <w:r w:rsidRPr="00694D5A">
        <w:rPr>
          <w:rFonts w:ascii="Bookman Old Style" w:hAnsi="Bookman Old Style" w:cs="Bookman Old Style"/>
          <w:sz w:val="24"/>
          <w:szCs w:val="24"/>
        </w:rPr>
        <w:t>pelaksanaan  pengawasan atas pembangunan gedung, perumahan, permukiman, penyehatan lingkungan, sistem jaringan air minum;</w:t>
      </w:r>
    </w:p>
    <w:p w:rsidR="00E21A46" w:rsidRPr="00694D5A" w:rsidRDefault="00E21A46" w:rsidP="00E21A46">
      <w:pPr>
        <w:numPr>
          <w:ilvl w:val="0"/>
          <w:numId w:val="19"/>
        </w:numPr>
        <w:spacing w:before="120" w:line="264" w:lineRule="auto"/>
        <w:ind w:left="360"/>
        <w:jc w:val="both"/>
        <w:rPr>
          <w:rFonts w:ascii="Bookman Old Style" w:hAnsi="Bookman Old Style" w:cs="Bookman Old Style"/>
          <w:sz w:val="24"/>
          <w:szCs w:val="24"/>
        </w:rPr>
      </w:pPr>
      <w:r w:rsidRPr="00694D5A">
        <w:rPr>
          <w:rFonts w:ascii="Bookman Old Style" w:eastAsia="Calibri" w:hAnsi="Bookman Old Style" w:cs="Bookman Old Style"/>
          <w:sz w:val="24"/>
          <w:szCs w:val="24"/>
          <w:lang w:eastAsia="id-ID"/>
        </w:rPr>
        <w:t>penyelenggaraan bangunan</w:t>
      </w:r>
      <w:r w:rsidRPr="00694D5A">
        <w:rPr>
          <w:rFonts w:ascii="Bookman Old Style" w:hAnsi="Bookman Old Style" w:cs="Bookman Old Style"/>
          <w:sz w:val="24"/>
          <w:szCs w:val="24"/>
        </w:rPr>
        <w:t xml:space="preserve"> </w:t>
      </w:r>
      <w:r w:rsidRPr="00694D5A">
        <w:rPr>
          <w:rFonts w:ascii="Bookman Old Style" w:eastAsia="Calibri" w:hAnsi="Bookman Old Style" w:cs="Bookman Old Style"/>
          <w:sz w:val="24"/>
          <w:szCs w:val="24"/>
          <w:lang w:eastAsia="id-ID"/>
        </w:rPr>
        <w:t>gedung di wilayah daerah</w:t>
      </w:r>
      <w:r w:rsidRPr="00694D5A">
        <w:rPr>
          <w:rFonts w:ascii="Bookman Old Style" w:hAnsi="Bookman Old Style" w:cs="Bookman Old Style"/>
          <w:sz w:val="24"/>
          <w:szCs w:val="24"/>
        </w:rPr>
        <w:t xml:space="preserve"> </w:t>
      </w:r>
      <w:r w:rsidRPr="00694D5A">
        <w:rPr>
          <w:rFonts w:ascii="Bookman Old Style" w:eastAsia="Calibri" w:hAnsi="Bookman Old Style" w:cs="Bookman Old Style"/>
          <w:sz w:val="24"/>
          <w:szCs w:val="24"/>
          <w:lang w:eastAsia="id-ID"/>
        </w:rPr>
        <w:t>kabupaten, termasuk</w:t>
      </w:r>
      <w:r w:rsidRPr="00694D5A">
        <w:rPr>
          <w:rFonts w:ascii="Bookman Old Style" w:hAnsi="Bookman Old Style" w:cs="Bookman Old Style"/>
          <w:sz w:val="24"/>
          <w:szCs w:val="24"/>
        </w:rPr>
        <w:t xml:space="preserve"> rekomendasi </w:t>
      </w:r>
      <w:r w:rsidRPr="00694D5A">
        <w:rPr>
          <w:rFonts w:ascii="Bookman Old Style" w:eastAsia="Calibri" w:hAnsi="Bookman Old Style" w:cs="Bookman Old Style"/>
          <w:sz w:val="24"/>
          <w:szCs w:val="24"/>
          <w:lang w:eastAsia="id-ID"/>
        </w:rPr>
        <w:t>pemberian izin mendirikan</w:t>
      </w:r>
      <w:r w:rsidRPr="00694D5A">
        <w:rPr>
          <w:rFonts w:ascii="Bookman Old Style" w:hAnsi="Bookman Old Style" w:cs="Bookman Old Style"/>
          <w:sz w:val="24"/>
          <w:szCs w:val="24"/>
        </w:rPr>
        <w:t xml:space="preserve"> </w:t>
      </w:r>
      <w:r w:rsidRPr="00694D5A">
        <w:rPr>
          <w:rFonts w:ascii="Bookman Old Style" w:eastAsia="Calibri" w:hAnsi="Bookman Old Style" w:cs="Bookman Old Style"/>
          <w:sz w:val="24"/>
          <w:szCs w:val="24"/>
          <w:lang w:eastAsia="id-ID"/>
        </w:rPr>
        <w:t>bangunan dan</w:t>
      </w:r>
      <w:r w:rsidRPr="00694D5A">
        <w:rPr>
          <w:rFonts w:ascii="Bookman Old Style" w:hAnsi="Bookman Old Style" w:cs="Bookman Old Style"/>
          <w:sz w:val="24"/>
          <w:szCs w:val="24"/>
        </w:rPr>
        <w:t xml:space="preserve"> </w:t>
      </w:r>
      <w:r w:rsidRPr="00694D5A">
        <w:rPr>
          <w:rFonts w:ascii="Bookman Old Style" w:eastAsia="Calibri" w:hAnsi="Bookman Old Style" w:cs="Bookman Old Style"/>
          <w:sz w:val="24"/>
          <w:szCs w:val="24"/>
          <w:lang w:eastAsia="id-ID"/>
        </w:rPr>
        <w:t>sertifikat laik fungsi</w:t>
      </w:r>
      <w:r w:rsidRPr="00694D5A">
        <w:rPr>
          <w:rFonts w:ascii="Bookman Old Style" w:hAnsi="Bookman Old Style" w:cs="Bookman Old Style"/>
          <w:sz w:val="24"/>
          <w:szCs w:val="24"/>
        </w:rPr>
        <w:t xml:space="preserve"> </w:t>
      </w:r>
      <w:r w:rsidRPr="00694D5A">
        <w:rPr>
          <w:rFonts w:ascii="Bookman Old Style" w:eastAsia="Calibri" w:hAnsi="Bookman Old Style" w:cs="Bookman Old Style"/>
          <w:sz w:val="24"/>
          <w:szCs w:val="24"/>
          <w:lang w:eastAsia="id-ID"/>
        </w:rPr>
        <w:t>bangunan gedung;</w:t>
      </w:r>
    </w:p>
    <w:p w:rsidR="00E21A46" w:rsidRPr="00694D5A" w:rsidRDefault="00E21A46" w:rsidP="00E21A46">
      <w:pPr>
        <w:numPr>
          <w:ilvl w:val="0"/>
          <w:numId w:val="19"/>
        </w:numPr>
        <w:spacing w:before="120" w:line="264" w:lineRule="auto"/>
        <w:ind w:left="360"/>
        <w:jc w:val="both"/>
        <w:rPr>
          <w:rFonts w:ascii="Bookman Old Style" w:eastAsia="Calibri" w:hAnsi="Bookman Old Style" w:cs="Bookman Old Style"/>
          <w:sz w:val="24"/>
          <w:szCs w:val="24"/>
          <w:lang w:eastAsia="id-ID"/>
        </w:rPr>
      </w:pPr>
      <w:r w:rsidRPr="00694D5A">
        <w:rPr>
          <w:rFonts w:ascii="Bookman Old Style" w:eastAsia="Calibri" w:hAnsi="Bookman Old Style" w:cs="Bookman Old Style"/>
          <w:sz w:val="24"/>
          <w:szCs w:val="24"/>
          <w:lang w:eastAsia="id-ID"/>
        </w:rPr>
        <w:t>penyelenggaraan p</w:t>
      </w:r>
      <w:r>
        <w:rPr>
          <w:rFonts w:ascii="Bookman Old Style" w:eastAsia="Calibri" w:hAnsi="Bookman Old Style" w:cs="Bookman Old Style"/>
          <w:sz w:val="24"/>
          <w:szCs w:val="24"/>
          <w:lang w:eastAsia="id-ID"/>
        </w:rPr>
        <w:t>enataan bangunan dan lingkungan</w:t>
      </w:r>
      <w:r w:rsidRPr="00694D5A">
        <w:rPr>
          <w:rFonts w:ascii="Bookman Old Style" w:eastAsia="Calibri" w:hAnsi="Bookman Old Style" w:cs="Bookman Old Style"/>
          <w:sz w:val="24"/>
          <w:szCs w:val="24"/>
          <w:lang w:eastAsia="id-ID"/>
        </w:rPr>
        <w:t>;</w:t>
      </w:r>
    </w:p>
    <w:p w:rsidR="00E21A46" w:rsidRPr="00694D5A" w:rsidRDefault="00E21A46" w:rsidP="00E21A46">
      <w:pPr>
        <w:numPr>
          <w:ilvl w:val="0"/>
          <w:numId w:val="19"/>
        </w:numPr>
        <w:spacing w:before="120" w:line="264" w:lineRule="auto"/>
        <w:ind w:left="360"/>
        <w:jc w:val="both"/>
        <w:rPr>
          <w:rFonts w:ascii="Bookman Old Style" w:eastAsia="Calibri" w:hAnsi="Bookman Old Style" w:cs="Bookman Old Style"/>
          <w:sz w:val="24"/>
          <w:szCs w:val="24"/>
          <w:lang w:eastAsia="id-ID"/>
        </w:rPr>
      </w:pPr>
      <w:r w:rsidRPr="00694D5A">
        <w:rPr>
          <w:rFonts w:ascii="Bookman Old Style" w:eastAsia="Calibri" w:hAnsi="Bookman Old Style" w:cs="Bookman Old Style"/>
          <w:sz w:val="24"/>
          <w:szCs w:val="24"/>
          <w:lang w:eastAsia="id-ID"/>
        </w:rPr>
        <w:t>penyediaan dan rehabilitasi rumah korban bencana;</w:t>
      </w:r>
    </w:p>
    <w:p w:rsidR="00E21A46" w:rsidRPr="00694D5A" w:rsidRDefault="00E21A46" w:rsidP="00E21A46">
      <w:pPr>
        <w:numPr>
          <w:ilvl w:val="0"/>
          <w:numId w:val="19"/>
        </w:numPr>
        <w:spacing w:before="120" w:line="264" w:lineRule="auto"/>
        <w:ind w:left="360"/>
        <w:jc w:val="both"/>
        <w:rPr>
          <w:rFonts w:ascii="Bookman Old Style" w:eastAsia="Calibri" w:hAnsi="Bookman Old Style" w:cs="Bookman Old Style"/>
          <w:sz w:val="24"/>
          <w:szCs w:val="24"/>
          <w:lang w:eastAsia="id-ID"/>
        </w:rPr>
      </w:pPr>
      <w:r w:rsidRPr="00694D5A">
        <w:rPr>
          <w:rFonts w:ascii="Bookman Old Style" w:eastAsia="Calibri" w:hAnsi="Bookman Old Style" w:cs="Bookman Old Style"/>
          <w:sz w:val="24"/>
          <w:szCs w:val="24"/>
          <w:lang w:eastAsia="id-ID"/>
        </w:rPr>
        <w:t>fasilitasi penyediaan rumah bagi masyarakat yang terkena relokasi;</w:t>
      </w:r>
    </w:p>
    <w:p w:rsidR="00E21A46" w:rsidRPr="00694D5A" w:rsidRDefault="00E21A46" w:rsidP="00E21A46">
      <w:pPr>
        <w:numPr>
          <w:ilvl w:val="0"/>
          <w:numId w:val="19"/>
        </w:numPr>
        <w:spacing w:before="120" w:line="264" w:lineRule="auto"/>
        <w:ind w:left="360"/>
        <w:jc w:val="both"/>
        <w:rPr>
          <w:rFonts w:ascii="Bookman Old Style" w:eastAsia="Calibri" w:hAnsi="Bookman Old Style" w:cs="Bookman Old Style"/>
          <w:sz w:val="24"/>
          <w:szCs w:val="24"/>
          <w:lang w:eastAsia="id-ID"/>
        </w:rPr>
      </w:pPr>
      <w:r w:rsidRPr="00694D5A">
        <w:rPr>
          <w:rFonts w:ascii="Bookman Old Style" w:eastAsia="Calibri" w:hAnsi="Bookman Old Style" w:cs="Bookman Old Style"/>
          <w:sz w:val="24"/>
          <w:szCs w:val="24"/>
          <w:lang w:eastAsia="id-ID"/>
        </w:rPr>
        <w:t>penerbitan rekomendasi izin pembangunan dan pengembangan perumahan;</w:t>
      </w:r>
    </w:p>
    <w:p w:rsidR="00E21A46" w:rsidRPr="00694D5A" w:rsidRDefault="00E21A46" w:rsidP="00E21A46">
      <w:pPr>
        <w:numPr>
          <w:ilvl w:val="0"/>
          <w:numId w:val="19"/>
        </w:numPr>
        <w:spacing w:before="120" w:line="264" w:lineRule="auto"/>
        <w:ind w:left="360"/>
        <w:jc w:val="both"/>
        <w:rPr>
          <w:rFonts w:ascii="Bookman Old Style" w:eastAsia="Calibri" w:hAnsi="Bookman Old Style" w:cs="Bookman Old Style"/>
          <w:sz w:val="24"/>
          <w:szCs w:val="24"/>
          <w:lang w:eastAsia="id-ID"/>
        </w:rPr>
      </w:pPr>
      <w:r w:rsidRPr="00694D5A">
        <w:rPr>
          <w:rFonts w:ascii="Bookman Old Style" w:eastAsia="Calibri" w:hAnsi="Bookman Old Style" w:cs="Bookman Old Style"/>
          <w:sz w:val="24"/>
          <w:szCs w:val="24"/>
          <w:lang w:eastAsia="id-ID"/>
        </w:rPr>
        <w:t>penerbitan rekomendasi izin pembangunan dan pengembangan kawasan permukiman;</w:t>
      </w:r>
    </w:p>
    <w:p w:rsidR="00E21A46" w:rsidRPr="00694D5A" w:rsidRDefault="00E21A46" w:rsidP="00E21A46">
      <w:pPr>
        <w:numPr>
          <w:ilvl w:val="0"/>
          <w:numId w:val="19"/>
        </w:numPr>
        <w:spacing w:before="120" w:line="264" w:lineRule="auto"/>
        <w:ind w:left="360"/>
        <w:jc w:val="both"/>
        <w:rPr>
          <w:rFonts w:ascii="Bookman Old Style" w:eastAsia="Calibri" w:hAnsi="Bookman Old Style" w:cs="Bookman Old Style"/>
          <w:sz w:val="24"/>
          <w:szCs w:val="24"/>
          <w:lang w:eastAsia="id-ID"/>
        </w:rPr>
      </w:pPr>
      <w:r w:rsidRPr="00694D5A">
        <w:rPr>
          <w:rFonts w:ascii="Bookman Old Style" w:eastAsia="Calibri" w:hAnsi="Bookman Old Style" w:cs="Bookman Old Style"/>
          <w:sz w:val="24"/>
          <w:szCs w:val="24"/>
          <w:lang w:eastAsia="id-ID"/>
        </w:rPr>
        <w:t>penataan dan peningkatan kualitas kawasan permukiman kumuh dengan luas dibawah 10 (sepuluh) ha;</w:t>
      </w:r>
    </w:p>
    <w:p w:rsidR="00E21A46" w:rsidRPr="00694D5A" w:rsidRDefault="00E21A46" w:rsidP="00E21A46">
      <w:pPr>
        <w:numPr>
          <w:ilvl w:val="0"/>
          <w:numId w:val="19"/>
        </w:numPr>
        <w:spacing w:before="120" w:line="264" w:lineRule="auto"/>
        <w:ind w:left="360"/>
        <w:jc w:val="both"/>
        <w:rPr>
          <w:rFonts w:ascii="Bookman Old Style" w:eastAsia="Calibri" w:hAnsi="Bookman Old Style" w:cs="Bookman Old Style"/>
          <w:sz w:val="24"/>
          <w:szCs w:val="24"/>
          <w:lang w:eastAsia="id-ID"/>
        </w:rPr>
      </w:pPr>
      <w:r w:rsidRPr="00694D5A">
        <w:rPr>
          <w:rFonts w:ascii="Bookman Old Style" w:eastAsia="Calibri" w:hAnsi="Bookman Old Style" w:cs="Bookman Old Style"/>
          <w:sz w:val="24"/>
          <w:szCs w:val="24"/>
          <w:lang w:eastAsia="id-ID"/>
        </w:rPr>
        <w:t>pencegahan perumahan dan kawasan permukiman kumuh di wilayah kabupaten;</w:t>
      </w:r>
    </w:p>
    <w:p w:rsidR="00E21A46" w:rsidRPr="00694D5A" w:rsidRDefault="00E21A46" w:rsidP="00E21A46">
      <w:pPr>
        <w:numPr>
          <w:ilvl w:val="0"/>
          <w:numId w:val="19"/>
        </w:numPr>
        <w:spacing w:before="120" w:line="264" w:lineRule="auto"/>
        <w:ind w:left="360"/>
        <w:jc w:val="both"/>
        <w:rPr>
          <w:rFonts w:ascii="Bookman Old Style" w:eastAsia="Calibri" w:hAnsi="Bookman Old Style" w:cs="Bookman Old Style"/>
          <w:sz w:val="24"/>
          <w:szCs w:val="24"/>
          <w:lang w:eastAsia="id-ID"/>
        </w:rPr>
      </w:pPr>
      <w:r>
        <w:rPr>
          <w:rFonts w:ascii="Bookman Old Style" w:eastAsia="Calibri" w:hAnsi="Bookman Old Style" w:cs="Bookman Old Style"/>
          <w:sz w:val="24"/>
          <w:szCs w:val="24"/>
          <w:lang w:eastAsia="id-ID"/>
        </w:rPr>
        <w:t xml:space="preserve">penyelenggaraan prasarana dan </w:t>
      </w:r>
      <w:r w:rsidRPr="00694D5A">
        <w:rPr>
          <w:rFonts w:ascii="Bookman Old Style" w:eastAsia="Calibri" w:hAnsi="Bookman Old Style" w:cs="Bookman Old Style"/>
          <w:sz w:val="24"/>
          <w:szCs w:val="24"/>
          <w:lang w:eastAsia="id-ID"/>
        </w:rPr>
        <w:t>sarana utilitas perumahan;</w:t>
      </w:r>
    </w:p>
    <w:p w:rsidR="00E21A46" w:rsidRPr="00694D5A" w:rsidRDefault="00E21A46" w:rsidP="00E21A46">
      <w:pPr>
        <w:numPr>
          <w:ilvl w:val="0"/>
          <w:numId w:val="19"/>
        </w:numPr>
        <w:spacing w:before="120" w:line="264" w:lineRule="auto"/>
        <w:ind w:left="360"/>
        <w:jc w:val="both"/>
        <w:rPr>
          <w:rFonts w:ascii="Bookman Old Style" w:eastAsia="Calibri" w:hAnsi="Bookman Old Style" w:cs="Bookman Old Style"/>
          <w:sz w:val="24"/>
          <w:szCs w:val="24"/>
          <w:lang w:eastAsia="id-ID"/>
        </w:rPr>
      </w:pPr>
      <w:r w:rsidRPr="00694D5A">
        <w:rPr>
          <w:rFonts w:ascii="Bookman Old Style" w:eastAsia="Calibri" w:hAnsi="Bookman Old Style" w:cs="Bookman Old Style"/>
          <w:sz w:val="24"/>
          <w:szCs w:val="24"/>
          <w:lang w:eastAsia="id-ID"/>
        </w:rPr>
        <w:lastRenderedPageBreak/>
        <w:t>sertifikasi dan registrasi bagi orang atau badan hukum yang melaksanakan perancangan dan perencanaan rumah serta perencanaan prasarana, sarana dan utilitas umum prasarana sarana utilitas tingkat kemampuan kecil;</w:t>
      </w:r>
    </w:p>
    <w:p w:rsidR="00E21A46" w:rsidRPr="00694D5A" w:rsidRDefault="00E21A46" w:rsidP="00E21A46">
      <w:pPr>
        <w:numPr>
          <w:ilvl w:val="0"/>
          <w:numId w:val="19"/>
        </w:numPr>
        <w:spacing w:before="120" w:line="264" w:lineRule="auto"/>
        <w:ind w:left="360"/>
        <w:jc w:val="both"/>
        <w:rPr>
          <w:rFonts w:ascii="Bookman Old Style" w:eastAsia="Calibri" w:hAnsi="Bookman Old Style" w:cs="Bookman Old Style"/>
          <w:sz w:val="24"/>
          <w:szCs w:val="24"/>
          <w:lang w:eastAsia="id-ID"/>
        </w:rPr>
      </w:pPr>
      <w:r w:rsidRPr="00694D5A">
        <w:rPr>
          <w:rFonts w:ascii="Bookman Old Style" w:eastAsia="Calibri" w:hAnsi="Bookman Old Style" w:cs="Bookman Old Style"/>
          <w:sz w:val="24"/>
          <w:szCs w:val="24"/>
          <w:lang w:eastAsia="id-ID"/>
        </w:rPr>
        <w:t>pengelolaan dan pengembangan sistem jaringan air minum;</w:t>
      </w:r>
    </w:p>
    <w:p w:rsidR="00E21A46" w:rsidRPr="00694D5A" w:rsidRDefault="00E21A46" w:rsidP="00E21A46">
      <w:pPr>
        <w:pStyle w:val="ListParagraph"/>
        <w:numPr>
          <w:ilvl w:val="0"/>
          <w:numId w:val="19"/>
        </w:numPr>
        <w:spacing w:before="60" w:line="264" w:lineRule="auto"/>
        <w:ind w:left="360"/>
        <w:contextualSpacing w:val="0"/>
        <w:jc w:val="both"/>
        <w:rPr>
          <w:rFonts w:ascii="Bookman Old Style" w:hAnsi="Bookman Old Style"/>
          <w:sz w:val="24"/>
          <w:szCs w:val="24"/>
          <w:lang w:eastAsia="id-ID"/>
        </w:rPr>
      </w:pPr>
      <w:r w:rsidRPr="00694D5A">
        <w:rPr>
          <w:rFonts w:ascii="Bookman Old Style" w:eastAsia="Calibri" w:hAnsi="Bookman Old Style" w:cs="Bookman Old Style"/>
          <w:sz w:val="24"/>
          <w:szCs w:val="24"/>
          <w:lang w:eastAsia="id-ID"/>
        </w:rPr>
        <w:t>penyelenggaraan infrastruktur permukiman;</w:t>
      </w:r>
      <w:r w:rsidRPr="00694D5A">
        <w:rPr>
          <w:rFonts w:ascii="Bookman Old Style" w:eastAsia="Calibri" w:hAnsi="Bookman Old Style" w:cs="Bookman Old Style"/>
          <w:sz w:val="24"/>
          <w:szCs w:val="24"/>
          <w:lang w:val="en-ID" w:eastAsia="id-ID"/>
        </w:rPr>
        <w:t xml:space="preserve"> dan</w:t>
      </w:r>
    </w:p>
    <w:p w:rsidR="00E21A46" w:rsidRPr="00694D5A" w:rsidRDefault="00E21A46" w:rsidP="00E21A46">
      <w:pPr>
        <w:pStyle w:val="Default"/>
        <w:numPr>
          <w:ilvl w:val="0"/>
          <w:numId w:val="19"/>
        </w:numPr>
        <w:spacing w:before="60" w:line="264" w:lineRule="auto"/>
        <w:ind w:left="360"/>
        <w:jc w:val="both"/>
        <w:rPr>
          <w:color w:val="FF0000"/>
        </w:rPr>
      </w:pPr>
      <w:r w:rsidRPr="00694D5A">
        <w:rPr>
          <w:rFonts w:cs="Bookman-Light"/>
          <w:lang w:eastAsia="id-ID"/>
        </w:rPr>
        <w:t xml:space="preserve">pelaksanaan </w:t>
      </w:r>
      <w:r w:rsidRPr="00694D5A">
        <w:rPr>
          <w:rFonts w:cs="Bookman-Light"/>
          <w:lang w:val="en-ID" w:eastAsia="id-ID"/>
        </w:rPr>
        <w:t>tugas</w:t>
      </w:r>
      <w:r w:rsidRPr="00694D5A">
        <w:rPr>
          <w:rFonts w:cs="Bookman-Light"/>
          <w:lang w:eastAsia="id-ID"/>
        </w:rPr>
        <w:t xml:space="preserve"> kedinasan lain yang diberikan oleh </w:t>
      </w:r>
      <w:r w:rsidRPr="00694D5A">
        <w:rPr>
          <w:rFonts w:cs="Bookman-Light"/>
          <w:lang w:val="en-ID" w:eastAsia="id-ID"/>
        </w:rPr>
        <w:t>Kepala Dinas</w:t>
      </w:r>
      <w:r w:rsidRPr="00694D5A">
        <w:rPr>
          <w:rFonts w:cs="Bookman-Light"/>
          <w:lang w:eastAsia="id-ID"/>
        </w:rPr>
        <w:t xml:space="preserve"> sesuai dengan fungsinya</w:t>
      </w:r>
      <w:r w:rsidRPr="00694D5A">
        <w:rPr>
          <w:rFonts w:cs="Bookman-Light"/>
          <w:color w:val="FF0000"/>
          <w:lang w:val="en-US"/>
        </w:rPr>
        <w:t>.</w:t>
      </w:r>
    </w:p>
    <w:p w:rsidR="00E21A46" w:rsidRPr="00694D5A" w:rsidRDefault="00E21A46" w:rsidP="00E21A46">
      <w:pPr>
        <w:pStyle w:val="BodyText2"/>
        <w:spacing w:before="60" w:line="264" w:lineRule="auto"/>
        <w:ind w:left="360"/>
        <w:jc w:val="center"/>
        <w:rPr>
          <w:rFonts w:ascii="Bookman Old Style" w:hAnsi="Bookman Old Style" w:cs="Bookman Old Style"/>
          <w:sz w:val="24"/>
          <w:szCs w:val="24"/>
          <w:lang w:val="en-ID"/>
        </w:rPr>
      </w:pPr>
    </w:p>
    <w:p w:rsidR="00E21A46" w:rsidRPr="00694D5A" w:rsidRDefault="00E21A46" w:rsidP="00E21A46">
      <w:pPr>
        <w:pStyle w:val="BodyText2"/>
        <w:spacing w:before="60" w:line="264" w:lineRule="auto"/>
        <w:ind w:left="360"/>
        <w:jc w:val="center"/>
        <w:rPr>
          <w:rFonts w:ascii="Bookman Old Style" w:hAnsi="Bookman Old Style" w:cs="Bookman Old Style"/>
          <w:sz w:val="24"/>
          <w:szCs w:val="24"/>
          <w:lang w:val="en-ID"/>
        </w:rPr>
      </w:pPr>
      <w:r w:rsidRPr="00694D5A">
        <w:rPr>
          <w:rFonts w:ascii="Bookman Old Style" w:hAnsi="Bookman Old Style" w:cs="Bookman Old Style"/>
          <w:sz w:val="24"/>
          <w:szCs w:val="24"/>
        </w:rPr>
        <w:t xml:space="preserve">Pasal </w:t>
      </w:r>
      <w:r w:rsidRPr="00694D5A">
        <w:rPr>
          <w:rFonts w:ascii="Bookman Old Style" w:hAnsi="Bookman Old Style" w:cs="Bookman Old Style"/>
          <w:sz w:val="24"/>
          <w:szCs w:val="24"/>
          <w:lang w:val="en-ID"/>
        </w:rPr>
        <w:t>22</w:t>
      </w:r>
    </w:p>
    <w:p w:rsidR="00E21A46" w:rsidRPr="00694D5A" w:rsidRDefault="00E21A46" w:rsidP="00E21A46">
      <w:pPr>
        <w:pStyle w:val="BodyText2"/>
        <w:numPr>
          <w:ilvl w:val="0"/>
          <w:numId w:val="21"/>
        </w:numPr>
        <w:spacing w:before="120" w:line="264" w:lineRule="auto"/>
        <w:ind w:left="360"/>
        <w:rPr>
          <w:rFonts w:ascii="Bookman Old Style" w:hAnsi="Bookman Old Style" w:cs="Bookman Old Style"/>
          <w:sz w:val="24"/>
          <w:szCs w:val="24"/>
        </w:rPr>
      </w:pPr>
      <w:r w:rsidRPr="00694D5A">
        <w:rPr>
          <w:rFonts w:ascii="Bookman Old Style" w:hAnsi="Bookman Old Style" w:cs="Bookman Old Style"/>
          <w:bCs/>
          <w:sz w:val="24"/>
          <w:szCs w:val="24"/>
        </w:rPr>
        <w:t xml:space="preserve">Bidang </w:t>
      </w:r>
      <w:r w:rsidRPr="00694D5A">
        <w:rPr>
          <w:rFonts w:ascii="Bookman Old Style" w:hAnsi="Bookman Old Style" w:cs="Bookman Old Style"/>
          <w:bCs/>
          <w:sz w:val="24"/>
          <w:szCs w:val="24"/>
          <w:lang w:val="en-ID"/>
        </w:rPr>
        <w:t>Cipta Karya, Perumahan dan Kawasan Pemukiman</w:t>
      </w:r>
      <w:r w:rsidRPr="00694D5A">
        <w:rPr>
          <w:rFonts w:ascii="Bookman Old Style" w:hAnsi="Bookman Old Style"/>
          <w:sz w:val="24"/>
          <w:szCs w:val="24"/>
          <w:lang w:eastAsia="id-ID"/>
        </w:rPr>
        <w:t xml:space="preserve"> adalah unsur penunjang fungsi </w:t>
      </w:r>
      <w:r w:rsidRPr="00694D5A">
        <w:rPr>
          <w:rFonts w:ascii="Bookman Old Style" w:hAnsi="Bookman Old Style"/>
          <w:sz w:val="24"/>
          <w:szCs w:val="24"/>
          <w:lang w:val="en-ID" w:eastAsia="id-ID"/>
        </w:rPr>
        <w:t xml:space="preserve">di bidang </w:t>
      </w:r>
      <w:r w:rsidRPr="00694D5A">
        <w:rPr>
          <w:rFonts w:ascii="Bookman Old Style" w:hAnsi="Bookman Old Style" w:cs="Bookman Old Style"/>
          <w:bCs/>
          <w:sz w:val="24"/>
          <w:szCs w:val="24"/>
          <w:lang w:val="en-ID"/>
        </w:rPr>
        <w:t>cipta karya, perumahan dan kawasan pemukiman</w:t>
      </w:r>
      <w:r w:rsidRPr="00694D5A">
        <w:rPr>
          <w:rFonts w:ascii="Bookman Old Style" w:hAnsi="Bookman Old Style"/>
          <w:sz w:val="24"/>
          <w:szCs w:val="24"/>
          <w:lang w:eastAsia="id-ID"/>
        </w:rPr>
        <w:t xml:space="preserve"> yang</w:t>
      </w:r>
      <w:r w:rsidRPr="00694D5A">
        <w:rPr>
          <w:rFonts w:ascii="Bookman Old Style" w:hAnsi="Bookman Old Style" w:cs="Bookman-Light"/>
          <w:sz w:val="24"/>
          <w:szCs w:val="24"/>
          <w:lang w:eastAsia="id-ID"/>
        </w:rPr>
        <w:t xml:space="preserve"> berada di bawah dan bertanggung jawab kepada Kepala Dinas melalui Sekretaris.</w:t>
      </w:r>
    </w:p>
    <w:p w:rsidR="00E21A46" w:rsidRPr="00694D5A" w:rsidRDefault="00E21A46" w:rsidP="00E21A46">
      <w:pPr>
        <w:pStyle w:val="BodyText2"/>
        <w:numPr>
          <w:ilvl w:val="0"/>
          <w:numId w:val="21"/>
        </w:numPr>
        <w:spacing w:before="120" w:line="264" w:lineRule="auto"/>
        <w:ind w:left="360"/>
        <w:rPr>
          <w:rFonts w:ascii="Bookman Old Style" w:hAnsi="Bookman Old Style" w:cs="Bookman Old Style"/>
          <w:sz w:val="24"/>
          <w:szCs w:val="24"/>
        </w:rPr>
      </w:pPr>
      <w:r w:rsidRPr="00694D5A">
        <w:rPr>
          <w:rFonts w:ascii="Bookman Old Style" w:hAnsi="Bookman Old Style" w:cs="Bookman Old Style"/>
          <w:bCs/>
          <w:sz w:val="24"/>
          <w:szCs w:val="24"/>
        </w:rPr>
        <w:t xml:space="preserve">Bidang </w:t>
      </w:r>
      <w:r w:rsidRPr="00694D5A">
        <w:rPr>
          <w:rFonts w:ascii="Bookman Old Style" w:hAnsi="Bookman Old Style" w:cs="Bookman Old Style"/>
          <w:bCs/>
          <w:sz w:val="24"/>
          <w:szCs w:val="24"/>
          <w:lang w:val="en-ID"/>
        </w:rPr>
        <w:t>Cipta Karya, Perumahan dan Kawasan Pemukiman</w:t>
      </w:r>
      <w:r w:rsidRPr="00694D5A">
        <w:rPr>
          <w:rFonts w:ascii="Bookman Old Style" w:hAnsi="Bookman Old Style"/>
          <w:sz w:val="24"/>
          <w:szCs w:val="24"/>
          <w:lang w:eastAsia="id-ID"/>
        </w:rPr>
        <w:t xml:space="preserve"> dipimpin oleh Kepala Bidang.</w:t>
      </w:r>
    </w:p>
    <w:p w:rsidR="00E21A46" w:rsidRPr="00694D5A" w:rsidRDefault="00E21A46" w:rsidP="00E21A46">
      <w:pPr>
        <w:pStyle w:val="BodyText2"/>
        <w:numPr>
          <w:ilvl w:val="0"/>
          <w:numId w:val="21"/>
        </w:numPr>
        <w:spacing w:before="120" w:line="264" w:lineRule="auto"/>
        <w:ind w:left="360"/>
        <w:rPr>
          <w:rFonts w:ascii="Bookman Old Style" w:hAnsi="Bookman Old Style" w:cs="Bookman Old Style"/>
          <w:bCs/>
          <w:sz w:val="24"/>
          <w:szCs w:val="24"/>
        </w:rPr>
      </w:pPr>
      <w:r w:rsidRPr="00694D5A">
        <w:rPr>
          <w:rFonts w:ascii="Bookman Old Style" w:hAnsi="Bookman Old Style" w:cs="Bookman Old Style"/>
          <w:bCs/>
          <w:sz w:val="24"/>
          <w:szCs w:val="24"/>
        </w:rPr>
        <w:t xml:space="preserve">Bidang </w:t>
      </w:r>
      <w:r w:rsidRPr="00694D5A">
        <w:rPr>
          <w:rFonts w:ascii="Bookman Old Style" w:hAnsi="Bookman Old Style" w:cs="Bookman Old Style"/>
          <w:bCs/>
          <w:sz w:val="24"/>
          <w:szCs w:val="24"/>
          <w:lang w:val="en-ID"/>
        </w:rPr>
        <w:t>Cipta Karya, Perumahan dan Kawasan Pemukiman</w:t>
      </w:r>
      <w:r w:rsidRPr="00694D5A">
        <w:rPr>
          <w:rFonts w:ascii="Bookman Old Style" w:hAnsi="Bookman Old Style" w:cs="Bookman Old Style"/>
          <w:bCs/>
          <w:sz w:val="24"/>
          <w:szCs w:val="24"/>
        </w:rPr>
        <w:t xml:space="preserve"> sebagaimana dimaksud pada a</w:t>
      </w:r>
      <w:r>
        <w:rPr>
          <w:rFonts w:ascii="Bookman Old Style" w:hAnsi="Bookman Old Style" w:cs="Bookman Old Style"/>
          <w:bCs/>
          <w:sz w:val="24"/>
          <w:szCs w:val="24"/>
        </w:rPr>
        <w:t>yat (1) membawahi</w:t>
      </w:r>
      <w:r w:rsidRPr="00694D5A">
        <w:rPr>
          <w:rFonts w:ascii="Bookman Old Style" w:hAnsi="Bookman Old Style" w:cs="Bookman Old Style"/>
          <w:bCs/>
          <w:sz w:val="24"/>
          <w:szCs w:val="24"/>
        </w:rPr>
        <w:t>:</w:t>
      </w:r>
    </w:p>
    <w:p w:rsidR="00E21A46" w:rsidRPr="00694D5A" w:rsidRDefault="00E21A46" w:rsidP="00E21A46">
      <w:pPr>
        <w:pStyle w:val="BlockText"/>
        <w:numPr>
          <w:ilvl w:val="0"/>
          <w:numId w:val="20"/>
        </w:numPr>
        <w:tabs>
          <w:tab w:val="clear" w:pos="2268"/>
          <w:tab w:val="clear" w:pos="2552"/>
        </w:tabs>
        <w:spacing w:before="60" w:line="264" w:lineRule="auto"/>
        <w:ind w:left="720" w:right="0"/>
        <w:rPr>
          <w:rFonts w:ascii="Bookman Old Style" w:hAnsi="Bookman Old Style" w:cs="Bookman Old Style"/>
          <w:bCs/>
          <w:szCs w:val="24"/>
          <w:lang w:val="id-ID"/>
        </w:rPr>
      </w:pPr>
      <w:r w:rsidRPr="00694D5A">
        <w:rPr>
          <w:rFonts w:ascii="Bookman Old Style" w:hAnsi="Bookman Old Style" w:cs="Bookman Old Style"/>
          <w:bCs/>
          <w:szCs w:val="24"/>
          <w:lang w:val="id-ID"/>
        </w:rPr>
        <w:t xml:space="preserve">Seksi </w:t>
      </w:r>
      <w:r w:rsidRPr="00694D5A">
        <w:rPr>
          <w:rFonts w:ascii="Bookman Old Style" w:hAnsi="Bookman Old Style" w:cs="Bookman Old Style"/>
          <w:bCs/>
          <w:szCs w:val="24"/>
          <w:lang w:val="en-ID"/>
        </w:rPr>
        <w:t>Penataan Bangunan</w:t>
      </w:r>
      <w:r w:rsidRPr="00694D5A">
        <w:rPr>
          <w:rFonts w:ascii="Bookman Old Style" w:hAnsi="Bookman Old Style" w:cs="Bookman Old Style"/>
          <w:bCs/>
          <w:szCs w:val="24"/>
          <w:lang w:val="id-ID"/>
        </w:rPr>
        <w:t>;</w:t>
      </w:r>
    </w:p>
    <w:p w:rsidR="00E21A46" w:rsidRPr="00694D5A" w:rsidRDefault="00E21A46" w:rsidP="00E21A46">
      <w:pPr>
        <w:pStyle w:val="BlockText"/>
        <w:numPr>
          <w:ilvl w:val="0"/>
          <w:numId w:val="20"/>
        </w:numPr>
        <w:tabs>
          <w:tab w:val="clear" w:pos="2268"/>
          <w:tab w:val="clear" w:pos="2552"/>
        </w:tabs>
        <w:spacing w:before="60" w:line="264" w:lineRule="auto"/>
        <w:ind w:left="720" w:right="0"/>
        <w:rPr>
          <w:rFonts w:ascii="Bookman Old Style" w:hAnsi="Bookman Old Style" w:cs="Bookman Old Style"/>
          <w:bCs/>
          <w:szCs w:val="24"/>
          <w:lang w:val="id-ID"/>
        </w:rPr>
      </w:pPr>
      <w:r w:rsidRPr="00694D5A">
        <w:rPr>
          <w:rFonts w:ascii="Bookman Old Style" w:hAnsi="Bookman Old Style" w:cs="Bookman Old Style"/>
          <w:bCs/>
          <w:szCs w:val="24"/>
          <w:lang w:val="en-ID"/>
        </w:rPr>
        <w:t>Seksi Pengembangan Air Minum</w:t>
      </w:r>
      <w:r>
        <w:rPr>
          <w:rFonts w:ascii="Bookman Old Style" w:hAnsi="Bookman Old Style" w:cs="Bookman Old Style"/>
          <w:bCs/>
          <w:szCs w:val="24"/>
          <w:lang w:val="id-ID"/>
        </w:rPr>
        <w:t xml:space="preserve"> dan penyehatan lingkungan</w:t>
      </w:r>
      <w:r w:rsidRPr="00694D5A">
        <w:rPr>
          <w:rFonts w:ascii="Bookman Old Style" w:hAnsi="Bookman Old Style" w:cs="Bookman Old Style"/>
          <w:bCs/>
          <w:szCs w:val="24"/>
          <w:lang w:val="en-ID"/>
        </w:rPr>
        <w:t>;</w:t>
      </w:r>
      <w:r w:rsidRPr="00694D5A">
        <w:rPr>
          <w:rFonts w:ascii="Bookman Old Style" w:hAnsi="Bookman Old Style" w:cs="Bookman Old Style"/>
          <w:bCs/>
          <w:szCs w:val="24"/>
          <w:lang w:val="id-ID"/>
        </w:rPr>
        <w:t xml:space="preserve"> dan</w:t>
      </w:r>
    </w:p>
    <w:p w:rsidR="00E21A46" w:rsidRPr="00694D5A" w:rsidRDefault="00E21A46" w:rsidP="00E21A46">
      <w:pPr>
        <w:pStyle w:val="BlockText"/>
        <w:numPr>
          <w:ilvl w:val="0"/>
          <w:numId w:val="20"/>
        </w:numPr>
        <w:tabs>
          <w:tab w:val="clear" w:pos="2268"/>
          <w:tab w:val="clear" w:pos="2552"/>
        </w:tabs>
        <w:spacing w:before="60" w:line="264" w:lineRule="auto"/>
        <w:ind w:left="720" w:right="0"/>
        <w:rPr>
          <w:rFonts w:ascii="Bookman Old Style" w:hAnsi="Bookman Old Style" w:cs="Bookman-Light"/>
          <w:szCs w:val="24"/>
          <w:lang w:val="id-ID" w:eastAsia="id-ID"/>
        </w:rPr>
      </w:pPr>
      <w:r w:rsidRPr="00694D5A">
        <w:rPr>
          <w:rFonts w:ascii="Bookman Old Style" w:hAnsi="Bookman Old Style" w:cs="Bookman Old Style"/>
          <w:bCs/>
          <w:szCs w:val="24"/>
          <w:lang w:val="id-ID"/>
        </w:rPr>
        <w:t xml:space="preserve">Seksi </w:t>
      </w:r>
      <w:r w:rsidRPr="00694D5A">
        <w:rPr>
          <w:rFonts w:ascii="Bookman Old Style" w:hAnsi="Bookman Old Style" w:cs="Bookman Old Style"/>
          <w:bCs/>
          <w:szCs w:val="24"/>
          <w:lang w:val="en-ID"/>
        </w:rPr>
        <w:t>Pengembangan Perumahan dan Pe</w:t>
      </w:r>
      <w:r>
        <w:rPr>
          <w:rFonts w:ascii="Bookman Old Style" w:hAnsi="Bookman Old Style" w:cs="Bookman Old Style"/>
          <w:bCs/>
          <w:szCs w:val="24"/>
          <w:lang w:val="id-ID"/>
        </w:rPr>
        <w:t>r</w:t>
      </w:r>
      <w:r w:rsidRPr="00694D5A">
        <w:rPr>
          <w:rFonts w:ascii="Bookman Old Style" w:hAnsi="Bookman Old Style" w:cs="Bookman Old Style"/>
          <w:bCs/>
          <w:szCs w:val="24"/>
          <w:lang w:val="en-ID"/>
        </w:rPr>
        <w:t>mukiman</w:t>
      </w:r>
      <w:r w:rsidRPr="00694D5A">
        <w:rPr>
          <w:rFonts w:ascii="Bookman Old Style" w:hAnsi="Bookman Old Style" w:cs="Bookman Old Style"/>
          <w:bCs/>
          <w:szCs w:val="24"/>
          <w:lang w:val="id-ID"/>
        </w:rPr>
        <w:t>.</w:t>
      </w:r>
    </w:p>
    <w:p w:rsidR="00E21A46" w:rsidRPr="00694D5A" w:rsidRDefault="00E21A46" w:rsidP="00E21A46">
      <w:pPr>
        <w:pStyle w:val="BodyText2"/>
        <w:numPr>
          <w:ilvl w:val="0"/>
          <w:numId w:val="21"/>
        </w:numPr>
        <w:spacing w:before="120" w:line="264" w:lineRule="auto"/>
        <w:ind w:left="360"/>
        <w:rPr>
          <w:rFonts w:ascii="Bookman Old Style" w:hAnsi="Bookman Old Style" w:cs="Bookman-Light"/>
          <w:sz w:val="24"/>
          <w:szCs w:val="24"/>
          <w:lang w:eastAsia="id-ID"/>
        </w:rPr>
      </w:pPr>
      <w:r w:rsidRPr="00694D5A">
        <w:rPr>
          <w:rFonts w:ascii="Bookman Old Style" w:hAnsi="Bookman Old Style"/>
          <w:bCs/>
          <w:sz w:val="24"/>
          <w:szCs w:val="24"/>
          <w:lang w:eastAsia="id-ID"/>
        </w:rPr>
        <w:t>Seksi</w:t>
      </w:r>
      <w:r w:rsidRPr="00694D5A">
        <w:rPr>
          <w:rFonts w:ascii="Bookman Old Style" w:hAnsi="Bookman Old Style"/>
          <w:sz w:val="24"/>
          <w:szCs w:val="24"/>
          <w:lang w:eastAsia="id-ID"/>
        </w:rPr>
        <w:t>-seksi sebagaimana dimaksud pada ayat (3) huruf a</w:t>
      </w:r>
      <w:r>
        <w:rPr>
          <w:rFonts w:ascii="Bookman Old Style" w:hAnsi="Bookman Old Style"/>
          <w:sz w:val="24"/>
          <w:szCs w:val="24"/>
          <w:lang w:val="en-ID" w:eastAsia="id-ID"/>
        </w:rPr>
        <w:t>, huruf b</w:t>
      </w:r>
      <w:r w:rsidRPr="00694D5A">
        <w:rPr>
          <w:rFonts w:ascii="Bookman Old Style" w:hAnsi="Bookman Old Style"/>
          <w:sz w:val="24"/>
          <w:szCs w:val="24"/>
          <w:lang w:eastAsia="id-ID"/>
        </w:rPr>
        <w:t xml:space="preserve"> dan huruf </w:t>
      </w:r>
      <w:r>
        <w:rPr>
          <w:rFonts w:ascii="Bookman Old Style" w:hAnsi="Bookman Old Style"/>
          <w:sz w:val="24"/>
          <w:szCs w:val="24"/>
          <w:lang w:val="en-ID" w:eastAsia="id-ID"/>
        </w:rPr>
        <w:t>c</w:t>
      </w:r>
      <w:r w:rsidRPr="00694D5A">
        <w:rPr>
          <w:rFonts w:ascii="Bookman Old Style" w:hAnsi="Bookman Old Style"/>
          <w:sz w:val="24"/>
          <w:szCs w:val="24"/>
          <w:lang w:eastAsia="id-ID"/>
        </w:rPr>
        <w:t xml:space="preserve">, masing-masing dipimpin oleh seorang Kepala Seksi yang berada dibawah dan bertanggung jawab kepada Kepala </w:t>
      </w:r>
      <w:r w:rsidRPr="00694D5A">
        <w:rPr>
          <w:rFonts w:ascii="Bookman Old Style" w:hAnsi="Bookman Old Style" w:cs="Bookman Old Style"/>
          <w:bCs/>
          <w:sz w:val="24"/>
          <w:szCs w:val="24"/>
        </w:rPr>
        <w:t xml:space="preserve">Bidang </w:t>
      </w:r>
      <w:r w:rsidRPr="00694D5A">
        <w:rPr>
          <w:rFonts w:ascii="Bookman Old Style" w:hAnsi="Bookman Old Style" w:cs="Bookman Old Style"/>
          <w:bCs/>
          <w:sz w:val="24"/>
          <w:szCs w:val="24"/>
          <w:lang w:val="en-ID"/>
        </w:rPr>
        <w:t>Cipta Karya, Perumahan dan Kawasan Pe</w:t>
      </w:r>
      <w:r>
        <w:rPr>
          <w:rFonts w:ascii="Bookman Old Style" w:hAnsi="Bookman Old Style" w:cs="Bookman Old Style"/>
          <w:bCs/>
          <w:sz w:val="24"/>
          <w:szCs w:val="24"/>
        </w:rPr>
        <w:t>r</w:t>
      </w:r>
      <w:r w:rsidRPr="00694D5A">
        <w:rPr>
          <w:rFonts w:ascii="Bookman Old Style" w:hAnsi="Bookman Old Style" w:cs="Bookman Old Style"/>
          <w:bCs/>
          <w:sz w:val="24"/>
          <w:szCs w:val="24"/>
          <w:lang w:val="en-ID"/>
        </w:rPr>
        <w:t>mukiman.</w:t>
      </w:r>
    </w:p>
    <w:p w:rsidR="00E21A46" w:rsidRPr="00694D5A" w:rsidRDefault="00E21A46" w:rsidP="00E21A46">
      <w:pPr>
        <w:pStyle w:val="BodyText2"/>
        <w:spacing w:before="240" w:after="120" w:line="264" w:lineRule="auto"/>
        <w:jc w:val="center"/>
        <w:rPr>
          <w:rFonts w:ascii="Bookman Old Style" w:hAnsi="Bookman Old Style" w:cs="Bookman Old Style"/>
          <w:sz w:val="24"/>
          <w:szCs w:val="24"/>
          <w:lang w:val="en-ID"/>
        </w:rPr>
      </w:pPr>
      <w:r w:rsidRPr="00694D5A">
        <w:rPr>
          <w:rFonts w:ascii="Bookman Old Style" w:hAnsi="Bookman Old Style" w:cs="Bookman Old Style"/>
          <w:sz w:val="24"/>
          <w:szCs w:val="24"/>
        </w:rPr>
        <w:t xml:space="preserve">Pasal </w:t>
      </w:r>
      <w:r w:rsidRPr="00694D5A">
        <w:rPr>
          <w:rFonts w:ascii="Bookman Old Style" w:hAnsi="Bookman Old Style" w:cs="Bookman Old Style"/>
          <w:sz w:val="24"/>
          <w:szCs w:val="24"/>
          <w:lang w:val="en-ID"/>
        </w:rPr>
        <w:t>23</w:t>
      </w:r>
    </w:p>
    <w:p w:rsidR="00E21A46" w:rsidRPr="00694D5A" w:rsidRDefault="00E21A46" w:rsidP="00E21A46">
      <w:pPr>
        <w:pStyle w:val="BlockText"/>
        <w:spacing w:before="60" w:line="264" w:lineRule="auto"/>
        <w:ind w:left="0" w:right="0" w:firstLine="0"/>
        <w:rPr>
          <w:rFonts w:ascii="Bookman Old Style" w:hAnsi="Bookman Old Style" w:cs="Bookman-Light"/>
          <w:szCs w:val="24"/>
          <w:lang w:val="en-ID" w:eastAsia="id-ID"/>
        </w:rPr>
      </w:pPr>
      <w:r w:rsidRPr="00694D5A">
        <w:rPr>
          <w:rFonts w:ascii="Bookman Old Style" w:hAnsi="Bookman Old Style" w:cs="Bookman Old Style"/>
          <w:bCs/>
          <w:szCs w:val="24"/>
          <w:lang w:val="id-ID"/>
        </w:rPr>
        <w:t xml:space="preserve">Seksi </w:t>
      </w:r>
      <w:r w:rsidRPr="00694D5A">
        <w:rPr>
          <w:rFonts w:ascii="Bookman Old Style" w:hAnsi="Bookman Old Style" w:cs="Bookman Old Style"/>
          <w:bCs/>
          <w:szCs w:val="24"/>
          <w:lang w:val="en-ID"/>
        </w:rPr>
        <w:t>Penataan Bangunan</w:t>
      </w:r>
      <w:r w:rsidRPr="00694D5A">
        <w:rPr>
          <w:rFonts w:ascii="Bookman Old Style" w:hAnsi="Bookman Old Style" w:cs="Bookman-Light"/>
          <w:szCs w:val="24"/>
          <w:lang w:val="id-ID" w:eastAsia="id-ID"/>
        </w:rPr>
        <w:t xml:space="preserve"> sebagaimana dimaksud dalam Pasal </w:t>
      </w:r>
      <w:r w:rsidRPr="00694D5A">
        <w:rPr>
          <w:rFonts w:ascii="Bookman Old Style" w:hAnsi="Bookman Old Style" w:cs="Bookman-Light"/>
          <w:szCs w:val="24"/>
          <w:lang w:val="en-ID" w:eastAsia="id-ID"/>
        </w:rPr>
        <w:t>22</w:t>
      </w:r>
      <w:r w:rsidRPr="00694D5A">
        <w:rPr>
          <w:rFonts w:ascii="Bookman Old Style" w:hAnsi="Bookman Old Style" w:cs="Bookman-Light"/>
          <w:szCs w:val="24"/>
          <w:lang w:val="id-ID" w:eastAsia="id-ID"/>
        </w:rPr>
        <w:t xml:space="preserve"> ayat (</w:t>
      </w:r>
      <w:r w:rsidRPr="00694D5A">
        <w:rPr>
          <w:rFonts w:ascii="Bookman Old Style" w:hAnsi="Bookman Old Style" w:cs="Bookman-Light"/>
          <w:szCs w:val="24"/>
          <w:lang w:val="en-ID" w:eastAsia="id-ID"/>
        </w:rPr>
        <w:t>3</w:t>
      </w:r>
      <w:r w:rsidRPr="00694D5A">
        <w:rPr>
          <w:rFonts w:ascii="Bookman Old Style" w:hAnsi="Bookman Old Style" w:cs="Bookman-Light"/>
          <w:szCs w:val="24"/>
          <w:lang w:val="id-ID" w:eastAsia="id-ID"/>
        </w:rPr>
        <w:t xml:space="preserve">) huruf a </w:t>
      </w:r>
      <w:r w:rsidRPr="00694D5A">
        <w:rPr>
          <w:rFonts w:ascii="Bookman Old Style" w:hAnsi="Bookman Old Style"/>
          <w:szCs w:val="24"/>
          <w:lang w:val="id-ID" w:eastAsia="id-ID"/>
        </w:rPr>
        <w:t xml:space="preserve">mempunyai tugas </w:t>
      </w:r>
      <w:r w:rsidRPr="00694D5A">
        <w:rPr>
          <w:rFonts w:ascii="Bookman Old Style" w:hAnsi="Bookman Old Style"/>
          <w:bCs/>
        </w:rPr>
        <w:t>penyiapan bahan</w:t>
      </w:r>
      <w:r w:rsidRPr="00694D5A">
        <w:rPr>
          <w:rFonts w:ascii="Bookman Old Style" w:hAnsi="Bookman Old Style"/>
          <w:bCs/>
          <w:lang w:val="id-ID"/>
        </w:rPr>
        <w:t>,</w:t>
      </w:r>
      <w:r w:rsidRPr="00694D5A">
        <w:rPr>
          <w:rFonts w:ascii="Bookman Old Style" w:hAnsi="Bookman Old Style"/>
          <w:bCs/>
        </w:rPr>
        <w:t xml:space="preserve"> perumusan, pengkoordinasian, pelaksanaan, pemantauan, evaluasi serta pelaporan</w:t>
      </w:r>
      <w:r w:rsidRPr="00694D5A">
        <w:rPr>
          <w:rFonts w:ascii="Bookman Old Style" w:hAnsi="Bookman Old Style"/>
          <w:bCs/>
          <w:lang w:val="id-ID"/>
        </w:rPr>
        <w:t xml:space="preserve">,  </w:t>
      </w:r>
      <w:r w:rsidRPr="00694D5A">
        <w:rPr>
          <w:rFonts w:ascii="Bookman Old Style" w:hAnsi="Bookman Old Style" w:cs="Bookman Old Style"/>
          <w:lang w:val="id-ID"/>
        </w:rPr>
        <w:t>meliputi</w:t>
      </w:r>
      <w:r w:rsidRPr="00694D5A">
        <w:rPr>
          <w:rFonts w:ascii="Bookman Old Style" w:hAnsi="Bookman Old Style"/>
          <w:bCs/>
          <w:lang w:val="id-ID"/>
        </w:rPr>
        <w:t xml:space="preserve"> </w:t>
      </w:r>
      <w:r w:rsidRPr="00694D5A">
        <w:rPr>
          <w:rFonts w:ascii="Bookman Old Style" w:hAnsi="Bookman Old Style" w:cs="Bookman Old Style"/>
          <w:lang w:val="id-ID"/>
        </w:rPr>
        <w:t>pendataan bangunan dalam bentuk sistem informasi managemen bangunan gedung, p</w:t>
      </w:r>
      <w:r w:rsidRPr="00694D5A">
        <w:rPr>
          <w:rFonts w:ascii="Bookman Old Style" w:hAnsi="Bookman Old Style" w:cs="Bookman Old Style"/>
        </w:rPr>
        <w:t>erencanaan bangunan gedung milik Pemda serta pembinaan</w:t>
      </w:r>
      <w:r w:rsidRPr="00694D5A">
        <w:rPr>
          <w:rFonts w:ascii="Bookman Old Style" w:hAnsi="Bookman Old Style" w:cs="Bookman Old Style"/>
          <w:lang w:val="id-ID"/>
        </w:rPr>
        <w:t xml:space="preserve"> teknis</w:t>
      </w:r>
      <w:r w:rsidRPr="00694D5A">
        <w:rPr>
          <w:rFonts w:ascii="Bookman Old Style" w:hAnsi="Bookman Old Style" w:cs="Bookman Old Style"/>
        </w:rPr>
        <w:t xml:space="preserve"> atas pengaturan pengawasan, pemeliharaan dan pemanfaatan bangunan gedung,</w:t>
      </w:r>
      <w:r w:rsidRPr="00694D5A">
        <w:rPr>
          <w:rFonts w:ascii="Bookman Old Style" w:hAnsi="Bookman Old Style" w:cs="Bookman Old Style"/>
          <w:lang w:val="id-ID"/>
        </w:rPr>
        <w:t xml:space="preserve"> rekomendasi </w:t>
      </w:r>
      <w:r w:rsidRPr="00694D5A">
        <w:rPr>
          <w:rFonts w:ascii="Bookman Old Style" w:eastAsia="Calibri" w:hAnsi="Bookman Old Style" w:cs="Bookman Old Style"/>
          <w:lang w:val="id-ID" w:eastAsia="id-ID"/>
        </w:rPr>
        <w:t>pemberian Izin Mendirikan</w:t>
      </w:r>
      <w:r w:rsidRPr="00694D5A">
        <w:rPr>
          <w:rFonts w:ascii="Bookman Old Style" w:hAnsi="Bookman Old Style" w:cs="Bookman Old Style"/>
          <w:lang w:val="id-ID"/>
        </w:rPr>
        <w:t xml:space="preserve"> </w:t>
      </w:r>
      <w:r w:rsidRPr="00694D5A">
        <w:rPr>
          <w:rFonts w:ascii="Bookman Old Style" w:eastAsia="Calibri" w:hAnsi="Bookman Old Style" w:cs="Bookman Old Style"/>
          <w:lang w:val="id-ID" w:eastAsia="id-ID"/>
        </w:rPr>
        <w:t>Bangunan dan</w:t>
      </w:r>
      <w:r w:rsidRPr="00694D5A">
        <w:rPr>
          <w:rFonts w:ascii="Bookman Old Style" w:hAnsi="Bookman Old Style" w:cs="Bookman Old Style"/>
          <w:lang w:val="id-ID"/>
        </w:rPr>
        <w:t xml:space="preserve"> </w:t>
      </w:r>
      <w:r w:rsidRPr="00694D5A">
        <w:rPr>
          <w:rFonts w:ascii="Bookman Old Style" w:eastAsia="Calibri" w:hAnsi="Bookman Old Style" w:cs="Bookman Old Style"/>
          <w:lang w:val="id-ID" w:eastAsia="id-ID"/>
        </w:rPr>
        <w:t>sertifikat laik fungsi</w:t>
      </w:r>
      <w:r w:rsidRPr="00694D5A">
        <w:rPr>
          <w:rFonts w:ascii="Bookman Old Style" w:hAnsi="Bookman Old Style" w:cs="Bookman Old Style"/>
          <w:lang w:val="id-ID"/>
        </w:rPr>
        <w:t xml:space="preserve"> </w:t>
      </w:r>
      <w:r w:rsidRPr="00694D5A">
        <w:rPr>
          <w:rFonts w:ascii="Bookman Old Style" w:eastAsia="Calibri" w:hAnsi="Bookman Old Style" w:cs="Bookman Old Style"/>
          <w:lang w:val="id-ID" w:eastAsia="id-ID"/>
        </w:rPr>
        <w:t xml:space="preserve">bangunan gedung, penyelenggaraan penataan bangunan dan lingkungan </w:t>
      </w:r>
      <w:r w:rsidRPr="00694D5A">
        <w:rPr>
          <w:rFonts w:ascii="Bookman Old Style" w:hAnsi="Bookman Old Style"/>
          <w:szCs w:val="24"/>
          <w:lang w:val="en-ID" w:eastAsia="id-ID"/>
        </w:rPr>
        <w:t>serta</w:t>
      </w:r>
      <w:r w:rsidRPr="00694D5A">
        <w:rPr>
          <w:rFonts w:ascii="Bookman Old Style" w:hAnsi="Bookman Old Style" w:cs="Bookman-Light"/>
          <w:szCs w:val="24"/>
          <w:lang w:eastAsia="id-ID"/>
        </w:rPr>
        <w:t xml:space="preserve"> </w:t>
      </w:r>
      <w:r w:rsidRPr="00694D5A">
        <w:rPr>
          <w:rFonts w:ascii="Bookman Old Style" w:hAnsi="Bookman Old Style" w:cs="Bookman-Light"/>
          <w:szCs w:val="24"/>
          <w:lang w:val="id-ID" w:eastAsia="id-ID"/>
        </w:rPr>
        <w:t xml:space="preserve">pelaksanaan </w:t>
      </w:r>
      <w:r w:rsidRPr="00694D5A">
        <w:rPr>
          <w:rFonts w:ascii="Bookman Old Style" w:hAnsi="Bookman Old Style" w:cs="Bookman-Light"/>
          <w:szCs w:val="24"/>
          <w:lang w:val="en-ID" w:eastAsia="id-ID"/>
        </w:rPr>
        <w:t>tugas</w:t>
      </w:r>
      <w:r w:rsidRPr="00694D5A">
        <w:rPr>
          <w:rFonts w:ascii="Bookman Old Style" w:hAnsi="Bookman Old Style" w:cs="Bookman-Light"/>
          <w:szCs w:val="24"/>
          <w:lang w:val="id-ID" w:eastAsia="id-ID"/>
        </w:rPr>
        <w:t xml:space="preserve"> kedinasan lain yang diberikan oleh </w:t>
      </w:r>
      <w:r w:rsidRPr="00694D5A">
        <w:rPr>
          <w:rFonts w:ascii="Bookman Old Style" w:hAnsi="Bookman Old Style" w:cs="Bookman-Light"/>
          <w:szCs w:val="24"/>
          <w:lang w:val="en-ID" w:eastAsia="id-ID"/>
        </w:rPr>
        <w:t>Kepala Bidang</w:t>
      </w:r>
      <w:r w:rsidRPr="00694D5A">
        <w:rPr>
          <w:rFonts w:ascii="Bookman Old Style" w:hAnsi="Bookman Old Style" w:cs="Bookman-Light"/>
          <w:szCs w:val="24"/>
          <w:lang w:eastAsia="id-ID"/>
        </w:rPr>
        <w:t xml:space="preserve"> </w:t>
      </w:r>
      <w:r w:rsidRPr="00694D5A">
        <w:rPr>
          <w:rFonts w:ascii="Bookman Old Style" w:hAnsi="Bookman Old Style" w:cs="Bookman-Light"/>
          <w:szCs w:val="24"/>
          <w:lang w:val="id-ID" w:eastAsia="id-ID"/>
        </w:rPr>
        <w:t>sesuai dengan fungsinya</w:t>
      </w:r>
      <w:r w:rsidRPr="00694D5A">
        <w:rPr>
          <w:rFonts w:ascii="Bookman Old Style" w:hAnsi="Bookman Old Style" w:cs="Bookman-Light"/>
          <w:szCs w:val="24"/>
          <w:lang w:val="en-ID" w:eastAsia="id-ID"/>
        </w:rPr>
        <w:t>.</w:t>
      </w:r>
    </w:p>
    <w:p w:rsidR="00E21A46" w:rsidRPr="00694D5A" w:rsidRDefault="00E21A46" w:rsidP="00E21A46">
      <w:pPr>
        <w:pStyle w:val="BlockText"/>
        <w:spacing w:before="240" w:after="120" w:line="264" w:lineRule="auto"/>
        <w:ind w:left="0" w:right="0" w:firstLine="0"/>
        <w:jc w:val="center"/>
        <w:rPr>
          <w:rFonts w:ascii="Bookman Old Style" w:hAnsi="Bookman Old Style" w:cs="Bookman Old Style"/>
          <w:szCs w:val="24"/>
        </w:rPr>
      </w:pPr>
      <w:r w:rsidRPr="00694D5A">
        <w:rPr>
          <w:rFonts w:ascii="Bookman Old Style" w:hAnsi="Bookman Old Style" w:cs="Bookman Old Style"/>
          <w:szCs w:val="24"/>
        </w:rPr>
        <w:t>Pasal 24</w:t>
      </w:r>
    </w:p>
    <w:p w:rsidR="00E21A46" w:rsidRPr="00694D5A" w:rsidRDefault="00E21A46" w:rsidP="00E21A46">
      <w:pPr>
        <w:pStyle w:val="BlockText"/>
        <w:spacing w:before="60" w:line="264" w:lineRule="auto"/>
        <w:ind w:left="0" w:right="0" w:firstLine="0"/>
        <w:rPr>
          <w:rFonts w:ascii="Bookman Old Style" w:hAnsi="Bookman Old Style" w:cs="Bookman-Light"/>
          <w:szCs w:val="24"/>
          <w:lang w:val="en-ID" w:eastAsia="id-ID"/>
        </w:rPr>
      </w:pPr>
      <w:r w:rsidRPr="00694D5A">
        <w:rPr>
          <w:rFonts w:ascii="Bookman Old Style" w:hAnsi="Bookman Old Style" w:cs="Bookman Old Style"/>
          <w:bCs/>
          <w:szCs w:val="24"/>
          <w:lang w:val="en-ID"/>
        </w:rPr>
        <w:t>Seksi Pengembangan Air Minum</w:t>
      </w:r>
      <w:r>
        <w:rPr>
          <w:rFonts w:ascii="Bookman Old Style" w:hAnsi="Bookman Old Style" w:cs="Bookman Old Style"/>
          <w:bCs/>
          <w:szCs w:val="24"/>
          <w:lang w:val="id-ID"/>
        </w:rPr>
        <w:t xml:space="preserve"> dan penyehatan lingkungan </w:t>
      </w:r>
      <w:r w:rsidRPr="00694D5A">
        <w:rPr>
          <w:rFonts w:ascii="Bookman Old Style" w:hAnsi="Bookman Old Style" w:cs="Bookman-Light"/>
          <w:szCs w:val="24"/>
          <w:lang w:val="id-ID" w:eastAsia="id-ID"/>
        </w:rPr>
        <w:t xml:space="preserve"> sebagaimana dimaksud dalam Pasal </w:t>
      </w:r>
      <w:r w:rsidRPr="00694D5A">
        <w:rPr>
          <w:rFonts w:ascii="Bookman Old Style" w:hAnsi="Bookman Old Style" w:cs="Bookman-Light"/>
          <w:szCs w:val="24"/>
          <w:lang w:val="en-ID" w:eastAsia="id-ID"/>
        </w:rPr>
        <w:t>22</w:t>
      </w:r>
      <w:r w:rsidRPr="00694D5A">
        <w:rPr>
          <w:rFonts w:ascii="Bookman Old Style" w:hAnsi="Bookman Old Style" w:cs="Bookman-Light"/>
          <w:szCs w:val="24"/>
          <w:lang w:val="id-ID" w:eastAsia="id-ID"/>
        </w:rPr>
        <w:t xml:space="preserve"> ayat (</w:t>
      </w:r>
      <w:r w:rsidRPr="00694D5A">
        <w:rPr>
          <w:rFonts w:ascii="Bookman Old Style" w:hAnsi="Bookman Old Style" w:cs="Bookman-Light"/>
          <w:szCs w:val="24"/>
          <w:lang w:val="en-ID" w:eastAsia="id-ID"/>
        </w:rPr>
        <w:t>3</w:t>
      </w:r>
      <w:r w:rsidRPr="00694D5A">
        <w:rPr>
          <w:rFonts w:ascii="Bookman Old Style" w:hAnsi="Bookman Old Style" w:cs="Bookman-Light"/>
          <w:szCs w:val="24"/>
          <w:lang w:val="id-ID" w:eastAsia="id-ID"/>
        </w:rPr>
        <w:t>) huruf b</w:t>
      </w:r>
      <w:r w:rsidRPr="00694D5A">
        <w:rPr>
          <w:rFonts w:ascii="Bookman Old Style" w:hAnsi="Bookman Old Style" w:cs="Bookman-Light"/>
          <w:szCs w:val="24"/>
          <w:lang w:val="en-ID" w:eastAsia="id-ID"/>
        </w:rPr>
        <w:t xml:space="preserve"> </w:t>
      </w:r>
      <w:r w:rsidRPr="00694D5A">
        <w:rPr>
          <w:rFonts w:ascii="Bookman Old Style" w:hAnsi="Bookman Old Style"/>
          <w:szCs w:val="24"/>
          <w:lang w:val="id-ID" w:eastAsia="id-ID"/>
        </w:rPr>
        <w:t xml:space="preserve">mempunyai tugas </w:t>
      </w:r>
      <w:r w:rsidRPr="00694D5A">
        <w:rPr>
          <w:rFonts w:ascii="Bookman Old Style" w:hAnsi="Bookman Old Style" w:cs="Bookman Old Style"/>
        </w:rPr>
        <w:t>tugas</w:t>
      </w:r>
      <w:r w:rsidRPr="00694D5A">
        <w:rPr>
          <w:rFonts w:ascii="Bookman Old Style" w:hAnsi="Bookman Old Style" w:cs="Bookman Old Style"/>
          <w:lang w:val="id-ID"/>
        </w:rPr>
        <w:t xml:space="preserve"> </w:t>
      </w:r>
      <w:r w:rsidRPr="00694D5A">
        <w:rPr>
          <w:rFonts w:ascii="Bookman Old Style" w:hAnsi="Bookman Old Style"/>
          <w:bCs/>
        </w:rPr>
        <w:t>penyiapan bahan</w:t>
      </w:r>
      <w:r w:rsidRPr="00694D5A">
        <w:rPr>
          <w:rFonts w:ascii="Bookman Old Style" w:hAnsi="Bookman Old Style"/>
          <w:bCs/>
          <w:lang w:val="id-ID"/>
        </w:rPr>
        <w:t>,</w:t>
      </w:r>
      <w:r w:rsidRPr="00694D5A">
        <w:rPr>
          <w:rFonts w:ascii="Bookman Old Style" w:hAnsi="Bookman Old Style"/>
          <w:bCs/>
        </w:rPr>
        <w:t xml:space="preserve"> perumusan, pengkoordinasian, pelaksanaan, pemantauan, evaluasi serta pelaporan</w:t>
      </w:r>
      <w:r w:rsidRPr="00694D5A">
        <w:rPr>
          <w:rFonts w:ascii="Bookman Old Style" w:hAnsi="Bookman Old Style"/>
          <w:bCs/>
          <w:lang w:val="id-ID"/>
        </w:rPr>
        <w:t xml:space="preserve">,  </w:t>
      </w:r>
      <w:r w:rsidRPr="00694D5A">
        <w:rPr>
          <w:rFonts w:ascii="Bookman Old Style" w:hAnsi="Bookman Old Style" w:cs="Bookman Old Style"/>
          <w:lang w:val="id-ID"/>
        </w:rPr>
        <w:t>meliputi</w:t>
      </w:r>
      <w:r w:rsidRPr="00694D5A">
        <w:rPr>
          <w:rFonts w:ascii="Bookman Old Style" w:hAnsi="Bookman Old Style"/>
          <w:bCs/>
          <w:lang w:val="id-ID"/>
        </w:rPr>
        <w:t xml:space="preserve"> </w:t>
      </w:r>
      <w:r w:rsidRPr="00694D5A">
        <w:rPr>
          <w:rFonts w:ascii="Bookman Old Style" w:hAnsi="Bookman Old Style" w:cs="Bookman Old Style"/>
          <w:lang w:val="id-ID"/>
        </w:rPr>
        <w:t>pendataan dalam bentuk sistem informasi managemen</w:t>
      </w:r>
      <w:r>
        <w:rPr>
          <w:rFonts w:ascii="Bookman Old Style" w:hAnsi="Bookman Old Style" w:cs="Bookman Old Style"/>
          <w:lang w:val="id-ID"/>
        </w:rPr>
        <w:t xml:space="preserve"> </w:t>
      </w:r>
      <w:r w:rsidRPr="00694D5A">
        <w:rPr>
          <w:rFonts w:ascii="Bookman Old Style" w:hAnsi="Bookman Old Style" w:cs="Bookman Old Style"/>
          <w:lang w:val="id-ID"/>
        </w:rPr>
        <w:t xml:space="preserve">penyehatan lingkungan, sistem jaringan air minum, </w:t>
      </w:r>
      <w:r w:rsidRPr="00694D5A">
        <w:rPr>
          <w:rFonts w:ascii="Bookman Old Style" w:hAnsi="Bookman Old Style" w:cs="Bookman Old Style"/>
        </w:rPr>
        <w:t xml:space="preserve">penyusunan perencanaan teknis </w:t>
      </w:r>
      <w:r w:rsidRPr="00694D5A">
        <w:rPr>
          <w:rFonts w:ascii="Bookman Old Style" w:hAnsi="Bookman Old Style" w:cs="Bookman Old Style"/>
          <w:lang w:val="id-ID"/>
        </w:rPr>
        <w:t xml:space="preserve">penyehatan lingkungan, sistem jaringan air minum, </w:t>
      </w:r>
      <w:r w:rsidRPr="00694D5A">
        <w:rPr>
          <w:rFonts w:ascii="Bookman Old Style" w:hAnsi="Bookman Old Style" w:cs="Bookman Old Style"/>
        </w:rPr>
        <w:t xml:space="preserve">pengawasan dan pembinaan </w:t>
      </w:r>
      <w:r w:rsidRPr="00694D5A">
        <w:rPr>
          <w:rFonts w:ascii="Bookman Old Style" w:hAnsi="Bookman Old Style" w:cs="Bookman Old Style"/>
        </w:rPr>
        <w:lastRenderedPageBreak/>
        <w:t>dalam hal pembangunan</w:t>
      </w:r>
      <w:r w:rsidRPr="00694D5A">
        <w:rPr>
          <w:rFonts w:ascii="Bookman Old Style" w:hAnsi="Bookman Old Style" w:cs="Bookman Old Style"/>
          <w:lang w:val="id-ID"/>
        </w:rPr>
        <w:t>,</w:t>
      </w:r>
      <w:r w:rsidRPr="00694D5A">
        <w:rPr>
          <w:rFonts w:ascii="Bookman Old Style" w:hAnsi="Bookman Old Style" w:cs="Bookman Old Style"/>
        </w:rPr>
        <w:t xml:space="preserve"> pemanfaatan air bersih dan air minum</w:t>
      </w:r>
      <w:r w:rsidRPr="00694D5A">
        <w:rPr>
          <w:rFonts w:ascii="Bookman Old Style" w:hAnsi="Bookman Old Style" w:cs="Bookman Old Style"/>
          <w:lang w:val="id-ID"/>
        </w:rPr>
        <w:t>, serta penyehatan lingkungan</w:t>
      </w:r>
      <w:r w:rsidRPr="00694D5A">
        <w:rPr>
          <w:rFonts w:ascii="Bookman Old Style" w:hAnsi="Bookman Old Style" w:cs="Bookman Old Style"/>
          <w:lang w:val="en-ID"/>
        </w:rPr>
        <w:t xml:space="preserve"> </w:t>
      </w:r>
      <w:r w:rsidRPr="00694D5A">
        <w:rPr>
          <w:rFonts w:ascii="Bookman Old Style" w:hAnsi="Bookman Old Style"/>
          <w:szCs w:val="24"/>
          <w:lang w:val="en-ID" w:eastAsia="id-ID"/>
        </w:rPr>
        <w:t>serta</w:t>
      </w:r>
      <w:r w:rsidRPr="00694D5A">
        <w:rPr>
          <w:rFonts w:ascii="Bookman Old Style" w:hAnsi="Bookman Old Style" w:cs="Bookman-Light"/>
          <w:szCs w:val="24"/>
          <w:lang w:eastAsia="id-ID"/>
        </w:rPr>
        <w:t xml:space="preserve"> </w:t>
      </w:r>
      <w:r w:rsidRPr="00694D5A">
        <w:rPr>
          <w:rFonts w:ascii="Bookman Old Style" w:hAnsi="Bookman Old Style" w:cs="Bookman-Light"/>
          <w:szCs w:val="24"/>
          <w:lang w:val="id-ID" w:eastAsia="id-ID"/>
        </w:rPr>
        <w:t xml:space="preserve">pelaksanaan </w:t>
      </w:r>
      <w:r w:rsidRPr="00694D5A">
        <w:rPr>
          <w:rFonts w:ascii="Bookman Old Style" w:hAnsi="Bookman Old Style" w:cs="Bookman-Light"/>
          <w:szCs w:val="24"/>
          <w:lang w:val="en-ID" w:eastAsia="id-ID"/>
        </w:rPr>
        <w:t>tugas</w:t>
      </w:r>
      <w:r w:rsidRPr="00694D5A">
        <w:rPr>
          <w:rFonts w:ascii="Bookman Old Style" w:hAnsi="Bookman Old Style" w:cs="Bookman-Light"/>
          <w:szCs w:val="24"/>
          <w:lang w:val="id-ID" w:eastAsia="id-ID"/>
        </w:rPr>
        <w:t xml:space="preserve"> kedinasan lain yang diberikan oleh </w:t>
      </w:r>
      <w:r w:rsidRPr="00694D5A">
        <w:rPr>
          <w:rFonts w:ascii="Bookman Old Style" w:hAnsi="Bookman Old Style" w:cs="Bookman-Light"/>
          <w:szCs w:val="24"/>
          <w:lang w:val="en-ID" w:eastAsia="id-ID"/>
        </w:rPr>
        <w:t>Kepala Bidang</w:t>
      </w:r>
      <w:r w:rsidRPr="00694D5A">
        <w:rPr>
          <w:rFonts w:ascii="Bookman Old Style" w:hAnsi="Bookman Old Style" w:cs="Bookman-Light"/>
          <w:szCs w:val="24"/>
          <w:lang w:eastAsia="id-ID"/>
        </w:rPr>
        <w:t xml:space="preserve"> </w:t>
      </w:r>
      <w:r w:rsidRPr="00694D5A">
        <w:rPr>
          <w:rFonts w:ascii="Bookman Old Style" w:hAnsi="Bookman Old Style" w:cs="Bookman-Light"/>
          <w:szCs w:val="24"/>
          <w:lang w:val="id-ID" w:eastAsia="id-ID"/>
        </w:rPr>
        <w:t>sesuai dengan fungsinya</w:t>
      </w:r>
      <w:r w:rsidRPr="00694D5A">
        <w:rPr>
          <w:rFonts w:ascii="Bookman Old Style" w:hAnsi="Bookman Old Style" w:cs="Bookman-Light"/>
          <w:szCs w:val="24"/>
          <w:lang w:val="en-ID" w:eastAsia="id-ID"/>
        </w:rPr>
        <w:t>.</w:t>
      </w:r>
    </w:p>
    <w:p w:rsidR="00E21A46" w:rsidRPr="00694D5A" w:rsidRDefault="00E21A46" w:rsidP="00E21A46">
      <w:pPr>
        <w:pStyle w:val="BlockText"/>
        <w:spacing w:before="240" w:after="120" w:line="264" w:lineRule="auto"/>
        <w:ind w:left="0" w:right="0" w:firstLine="0"/>
        <w:jc w:val="center"/>
        <w:rPr>
          <w:rFonts w:ascii="Bookman Old Style" w:hAnsi="Bookman Old Style" w:cs="Bookman Old Style"/>
          <w:szCs w:val="24"/>
        </w:rPr>
      </w:pPr>
      <w:r w:rsidRPr="00694D5A">
        <w:rPr>
          <w:rFonts w:ascii="Bookman Old Style" w:hAnsi="Bookman Old Style" w:cs="Bookman Old Style"/>
          <w:szCs w:val="24"/>
        </w:rPr>
        <w:t>Pasal 25</w:t>
      </w:r>
    </w:p>
    <w:p w:rsidR="00E21A46" w:rsidRPr="00694D5A" w:rsidRDefault="00E21A46" w:rsidP="00E21A46">
      <w:pPr>
        <w:pStyle w:val="BlockText"/>
        <w:spacing w:before="60" w:line="264" w:lineRule="auto"/>
        <w:ind w:left="0" w:right="0" w:firstLine="0"/>
        <w:rPr>
          <w:rFonts w:ascii="Bookman Old Style" w:hAnsi="Bookman Old Style" w:cs="Bookman-Light"/>
          <w:szCs w:val="24"/>
          <w:lang w:val="en-ID" w:eastAsia="id-ID"/>
        </w:rPr>
      </w:pPr>
      <w:r w:rsidRPr="00694D5A">
        <w:rPr>
          <w:rFonts w:ascii="Bookman Old Style" w:hAnsi="Bookman Old Style" w:cs="Bookman Old Style"/>
          <w:bCs/>
          <w:szCs w:val="24"/>
          <w:lang w:val="id-ID"/>
        </w:rPr>
        <w:t xml:space="preserve">Seksi </w:t>
      </w:r>
      <w:r w:rsidRPr="00694D5A">
        <w:rPr>
          <w:rFonts w:ascii="Bookman Old Style" w:hAnsi="Bookman Old Style" w:cs="Bookman Old Style"/>
          <w:bCs/>
          <w:szCs w:val="24"/>
          <w:lang w:val="en-ID"/>
        </w:rPr>
        <w:t>Pengembangan Perumahan dan Pe</w:t>
      </w:r>
      <w:r>
        <w:rPr>
          <w:rFonts w:ascii="Bookman Old Style" w:hAnsi="Bookman Old Style" w:cs="Bookman Old Style"/>
          <w:bCs/>
          <w:szCs w:val="24"/>
          <w:lang w:val="id-ID"/>
        </w:rPr>
        <w:t>r</w:t>
      </w:r>
      <w:r w:rsidRPr="00694D5A">
        <w:rPr>
          <w:rFonts w:ascii="Bookman Old Style" w:hAnsi="Bookman Old Style" w:cs="Bookman Old Style"/>
          <w:bCs/>
          <w:szCs w:val="24"/>
          <w:lang w:val="en-ID"/>
        </w:rPr>
        <w:t>mukiman</w:t>
      </w:r>
      <w:r w:rsidRPr="00694D5A">
        <w:rPr>
          <w:rFonts w:ascii="Bookman Old Style" w:hAnsi="Bookman Old Style" w:cs="Bookman-Light"/>
          <w:szCs w:val="24"/>
          <w:lang w:val="id-ID" w:eastAsia="id-ID"/>
        </w:rPr>
        <w:t xml:space="preserve"> sebagaimana dimaksud dalam Pasal </w:t>
      </w:r>
      <w:r w:rsidRPr="00694D5A">
        <w:rPr>
          <w:rFonts w:ascii="Bookman Old Style" w:hAnsi="Bookman Old Style" w:cs="Bookman-Light"/>
          <w:szCs w:val="24"/>
          <w:lang w:val="en-ID" w:eastAsia="id-ID"/>
        </w:rPr>
        <w:t>22</w:t>
      </w:r>
      <w:r w:rsidRPr="00694D5A">
        <w:rPr>
          <w:rFonts w:ascii="Bookman Old Style" w:hAnsi="Bookman Old Style" w:cs="Bookman-Light"/>
          <w:szCs w:val="24"/>
          <w:lang w:val="id-ID" w:eastAsia="id-ID"/>
        </w:rPr>
        <w:t xml:space="preserve"> ayat (</w:t>
      </w:r>
      <w:r w:rsidRPr="00694D5A">
        <w:rPr>
          <w:rFonts w:ascii="Bookman Old Style" w:hAnsi="Bookman Old Style" w:cs="Bookman-Light"/>
          <w:szCs w:val="24"/>
          <w:lang w:val="en-ID" w:eastAsia="id-ID"/>
        </w:rPr>
        <w:t>3</w:t>
      </w:r>
      <w:r w:rsidRPr="00694D5A">
        <w:rPr>
          <w:rFonts w:ascii="Bookman Old Style" w:hAnsi="Bookman Old Style" w:cs="Bookman-Light"/>
          <w:szCs w:val="24"/>
          <w:lang w:val="id-ID" w:eastAsia="id-ID"/>
        </w:rPr>
        <w:t xml:space="preserve">) huruf </w:t>
      </w:r>
      <w:r w:rsidRPr="00694D5A">
        <w:rPr>
          <w:rFonts w:ascii="Bookman Old Style" w:hAnsi="Bookman Old Style" w:cs="Bookman-Light"/>
          <w:szCs w:val="24"/>
          <w:lang w:val="en-ID" w:eastAsia="id-ID"/>
        </w:rPr>
        <w:t xml:space="preserve">c </w:t>
      </w:r>
      <w:r w:rsidRPr="00694D5A">
        <w:rPr>
          <w:rFonts w:ascii="Bookman Old Style" w:hAnsi="Bookman Old Style"/>
          <w:szCs w:val="24"/>
          <w:lang w:val="id-ID" w:eastAsia="id-ID"/>
        </w:rPr>
        <w:t xml:space="preserve">mempunyai tugas </w:t>
      </w:r>
      <w:r w:rsidRPr="00694D5A">
        <w:rPr>
          <w:rFonts w:ascii="Bookman Old Style" w:hAnsi="Bookman Old Style"/>
          <w:bCs/>
        </w:rPr>
        <w:t xml:space="preserve">penyiapan bahan perumusan, pengkoordinasian, pelaksanaan, </w:t>
      </w:r>
      <w:r w:rsidRPr="00694D5A">
        <w:rPr>
          <w:rFonts w:ascii="Bookman Old Style" w:hAnsi="Bookman Old Style"/>
          <w:bCs/>
          <w:lang w:val="id-ID"/>
        </w:rPr>
        <w:t xml:space="preserve">pembinaan, </w:t>
      </w:r>
      <w:r w:rsidRPr="00694D5A">
        <w:rPr>
          <w:rFonts w:ascii="Bookman Old Style" w:hAnsi="Bookman Old Style"/>
          <w:bCs/>
        </w:rPr>
        <w:t>pemantauan, evaluasi serta pelaporan</w:t>
      </w:r>
      <w:r w:rsidRPr="00694D5A">
        <w:rPr>
          <w:rFonts w:ascii="Bookman Old Style" w:hAnsi="Bookman Old Style"/>
          <w:bCs/>
          <w:lang w:val="id-ID"/>
        </w:rPr>
        <w:t xml:space="preserve">,  </w:t>
      </w:r>
      <w:r w:rsidRPr="00694D5A">
        <w:rPr>
          <w:rFonts w:ascii="Bookman Old Style" w:hAnsi="Bookman Old Style" w:cs="Bookman Old Style"/>
          <w:lang w:val="id-ID"/>
        </w:rPr>
        <w:t>meliputi</w:t>
      </w:r>
      <w:r w:rsidRPr="00694D5A">
        <w:rPr>
          <w:rFonts w:ascii="Bookman Old Style" w:hAnsi="Bookman Old Style"/>
          <w:bCs/>
          <w:lang w:val="id-ID"/>
        </w:rPr>
        <w:t xml:space="preserve">  </w:t>
      </w:r>
      <w:r w:rsidRPr="00694D5A">
        <w:rPr>
          <w:rFonts w:ascii="Bookman Old Style" w:hAnsi="Bookman Old Style" w:cs="Bookman Old Style"/>
          <w:lang w:val="id-ID"/>
        </w:rPr>
        <w:t xml:space="preserve">pendataan perumahan dan kawasan permukiman, dalam bentuk sistem informasi managemen perumahan dan kawasan permukiman, pelaksanaan </w:t>
      </w:r>
      <w:r w:rsidRPr="00694D5A">
        <w:rPr>
          <w:rFonts w:ascii="Bookman Old Style" w:hAnsi="Bookman Old Style" w:cs="Bookman Old Style"/>
        </w:rPr>
        <w:t>peraturan perundang-undangan bidang perumahan</w:t>
      </w:r>
      <w:r w:rsidRPr="00694D5A">
        <w:rPr>
          <w:rFonts w:ascii="Bookman Old Style" w:hAnsi="Bookman Old Style" w:cs="Bookman Old Style"/>
          <w:lang w:val="id-ID"/>
        </w:rPr>
        <w:t>, perencanaan k</w:t>
      </w:r>
      <w:r w:rsidRPr="00694D5A">
        <w:rPr>
          <w:rFonts w:ascii="Bookman Old Style" w:hAnsi="Bookman Old Style" w:cs="Bookman Old Style"/>
        </w:rPr>
        <w:t>ebijakan program kabupaten dibidang perumahan/permukiman dan pengembangan kawasan</w:t>
      </w:r>
      <w:r w:rsidRPr="00694D5A">
        <w:rPr>
          <w:rFonts w:ascii="Bookman Old Style" w:hAnsi="Bookman Old Style" w:cs="Bookman Old Style"/>
          <w:lang w:val="id-ID"/>
        </w:rPr>
        <w:t xml:space="preserve">, </w:t>
      </w:r>
      <w:r w:rsidRPr="00694D5A">
        <w:rPr>
          <w:rFonts w:ascii="Bookman Old Style" w:hAnsi="Bookman Old Style" w:cs="Bookman Old Style"/>
        </w:rPr>
        <w:t>pengembangan kawasan pedesaan dan perkotaan</w:t>
      </w:r>
      <w:r w:rsidRPr="00694D5A">
        <w:rPr>
          <w:rFonts w:ascii="Bookman Old Style" w:hAnsi="Bookman Old Style" w:cs="Bookman Old Style"/>
          <w:lang w:val="id-ID"/>
        </w:rPr>
        <w:t xml:space="preserve">, </w:t>
      </w:r>
      <w:r w:rsidRPr="00694D5A">
        <w:rPr>
          <w:rFonts w:ascii="Bookman Old Style" w:hAnsi="Bookman Old Style" w:cs="Bookman Old Style"/>
        </w:rPr>
        <w:t>program penunjang pembangunan sarana dan prasarana perumahan dan pemukiman, inisiatif program, partisipasi masyarakat dalam pengembangan kawasan pedesaan</w:t>
      </w:r>
      <w:r w:rsidRPr="00694D5A">
        <w:rPr>
          <w:rFonts w:ascii="Bookman Old Style" w:hAnsi="Bookman Old Style" w:cs="Bookman Old Style"/>
          <w:lang w:val="id-ID"/>
        </w:rPr>
        <w:t xml:space="preserve">,  </w:t>
      </w:r>
      <w:r w:rsidRPr="00694D5A">
        <w:rPr>
          <w:rFonts w:ascii="Bookman Old Style" w:hAnsi="Bookman Old Style" w:cs="Bookman Old Style"/>
        </w:rPr>
        <w:t>pembangunan sarana dan prasarana serta penanganan pembangunan kawasan pedesaan/perkotaan</w:t>
      </w:r>
      <w:r w:rsidRPr="00694D5A">
        <w:rPr>
          <w:rFonts w:ascii="Bookman Old Style" w:hAnsi="Bookman Old Style" w:cs="Bookman Old Style"/>
          <w:lang w:val="id-ID"/>
        </w:rPr>
        <w:t xml:space="preserve">,  </w:t>
      </w:r>
      <w:r w:rsidRPr="00694D5A">
        <w:rPr>
          <w:rFonts w:ascii="Bookman Old Style" w:hAnsi="Bookman Old Style" w:cs="Bookman Old Style"/>
        </w:rPr>
        <w:t xml:space="preserve">pelaksanaan </w:t>
      </w:r>
      <w:r w:rsidRPr="00694D5A">
        <w:rPr>
          <w:rFonts w:ascii="Bookman Old Style" w:hAnsi="Bookman Old Style" w:cs="Bookman Old Style"/>
          <w:lang w:val="id-ID"/>
        </w:rPr>
        <w:t xml:space="preserve"> </w:t>
      </w:r>
      <w:r w:rsidRPr="00694D5A">
        <w:rPr>
          <w:rFonts w:ascii="Bookman Old Style" w:hAnsi="Bookman Old Style" w:cs="Bookman Old Style"/>
        </w:rPr>
        <w:t>pe</w:t>
      </w:r>
      <w:r w:rsidRPr="00694D5A">
        <w:rPr>
          <w:rFonts w:ascii="Bookman Old Style" w:hAnsi="Bookman Old Style" w:cs="Bookman Old Style"/>
          <w:lang w:val="id-ID"/>
        </w:rPr>
        <w:t>ngawasan,</w:t>
      </w:r>
      <w:r w:rsidRPr="00694D5A">
        <w:rPr>
          <w:rFonts w:ascii="Bookman Old Style" w:eastAsia="Calibri" w:hAnsi="Bookman Old Style" w:cs="Bookman Old Style"/>
          <w:lang w:val="id-ID" w:eastAsia="id-ID"/>
        </w:rPr>
        <w:t xml:space="preserve"> penyediaan dan rehabilitasi rumah korban bencana kabupaten, fasilitasi penyediaan rumah bagi masyarakat yang terkena relokasi program pemerintah kabupaten,</w:t>
      </w:r>
      <w:r w:rsidRPr="00694D5A">
        <w:rPr>
          <w:rFonts w:ascii="Bookman Old Style" w:eastAsia="Calibri" w:hAnsi="Bookman Old Style" w:cs="Bookman Old Style"/>
          <w:color w:val="FF0000"/>
          <w:lang w:val="id-ID" w:eastAsia="id-ID"/>
        </w:rPr>
        <w:t xml:space="preserve"> </w:t>
      </w:r>
      <w:r w:rsidRPr="00694D5A">
        <w:rPr>
          <w:rFonts w:ascii="Bookman Old Style" w:eastAsia="Calibri" w:hAnsi="Bookman Old Style" w:cs="Bookman Old Style"/>
          <w:lang w:val="id-ID" w:eastAsia="id-ID"/>
        </w:rPr>
        <w:t>penerbitan rekomendasi izin pembangunan dan pengembangan perumahan, penerbitan rekomendasi izin pembangunan dan pengembangan kawasan permukiman,  sertifikasi dan registrasi bagi orang atau badan hukum yang melaksanakan perancangan dan perencanaan rumah serta perencanaan prasarana, sarana dan utilitas umum prasarana sarana utilitas tingkat kemampuan kecil</w:t>
      </w:r>
      <w:r w:rsidRPr="00694D5A">
        <w:rPr>
          <w:rFonts w:ascii="Bookman Old Style" w:eastAsia="Calibri" w:hAnsi="Bookman Old Style" w:cs="Bookman Old Style"/>
          <w:color w:val="FF0000"/>
          <w:lang w:val="id-ID" w:eastAsia="id-ID"/>
        </w:rPr>
        <w:t xml:space="preserve">, </w:t>
      </w:r>
      <w:r w:rsidRPr="00694D5A">
        <w:rPr>
          <w:rFonts w:ascii="Bookman Old Style" w:eastAsia="Calibri" w:hAnsi="Bookman Old Style" w:cs="Bookman Old Style"/>
          <w:lang w:val="id-ID" w:eastAsia="id-ID"/>
        </w:rPr>
        <w:t xml:space="preserve">penataan dan peningkatan kualitas kawasan permukiman kumuh dengan luas dibawah 10 (sepuluh) ha, pencegahan perumahan dan kawasan permukiman kumuh, penyelenggaraan infrastruktur pada permukiman </w:t>
      </w:r>
      <w:r w:rsidRPr="00694D5A">
        <w:rPr>
          <w:rFonts w:ascii="Bookman Old Style" w:hAnsi="Bookman Old Style"/>
          <w:szCs w:val="24"/>
          <w:lang w:val="en-ID" w:eastAsia="id-ID"/>
        </w:rPr>
        <w:t>serta</w:t>
      </w:r>
      <w:r w:rsidRPr="00694D5A">
        <w:rPr>
          <w:rFonts w:ascii="Bookman Old Style" w:hAnsi="Bookman Old Style" w:cs="Bookman-Light"/>
          <w:szCs w:val="24"/>
          <w:lang w:eastAsia="id-ID"/>
        </w:rPr>
        <w:t xml:space="preserve"> </w:t>
      </w:r>
      <w:r w:rsidRPr="00694D5A">
        <w:rPr>
          <w:rFonts w:ascii="Bookman Old Style" w:hAnsi="Bookman Old Style" w:cs="Bookman-Light"/>
          <w:szCs w:val="24"/>
          <w:lang w:val="id-ID" w:eastAsia="id-ID"/>
        </w:rPr>
        <w:t xml:space="preserve">pelaksanaan </w:t>
      </w:r>
      <w:r w:rsidRPr="00694D5A">
        <w:rPr>
          <w:rFonts w:ascii="Bookman Old Style" w:hAnsi="Bookman Old Style" w:cs="Bookman-Light"/>
          <w:szCs w:val="24"/>
          <w:lang w:val="en-ID" w:eastAsia="id-ID"/>
        </w:rPr>
        <w:t>tugas</w:t>
      </w:r>
      <w:r w:rsidRPr="00694D5A">
        <w:rPr>
          <w:rFonts w:ascii="Bookman Old Style" w:hAnsi="Bookman Old Style" w:cs="Bookman-Light"/>
          <w:szCs w:val="24"/>
          <w:lang w:val="id-ID" w:eastAsia="id-ID"/>
        </w:rPr>
        <w:t xml:space="preserve"> kedinasan lain yang diberikan oleh </w:t>
      </w:r>
      <w:r w:rsidRPr="00694D5A">
        <w:rPr>
          <w:rFonts w:ascii="Bookman Old Style" w:hAnsi="Bookman Old Style" w:cs="Bookman-Light"/>
          <w:szCs w:val="24"/>
          <w:lang w:val="en-ID" w:eastAsia="id-ID"/>
        </w:rPr>
        <w:t>Kepala Bidang</w:t>
      </w:r>
      <w:r w:rsidRPr="00694D5A">
        <w:rPr>
          <w:rFonts w:ascii="Bookman Old Style" w:hAnsi="Bookman Old Style" w:cs="Bookman-Light"/>
          <w:szCs w:val="24"/>
          <w:lang w:eastAsia="id-ID"/>
        </w:rPr>
        <w:t xml:space="preserve"> </w:t>
      </w:r>
      <w:r w:rsidRPr="00694D5A">
        <w:rPr>
          <w:rFonts w:ascii="Bookman Old Style" w:hAnsi="Bookman Old Style" w:cs="Bookman-Light"/>
          <w:szCs w:val="24"/>
          <w:lang w:val="id-ID" w:eastAsia="id-ID"/>
        </w:rPr>
        <w:t>sesuai dengan fungsinya</w:t>
      </w:r>
      <w:r w:rsidRPr="00694D5A">
        <w:rPr>
          <w:rFonts w:ascii="Bookman Old Style" w:hAnsi="Bookman Old Style" w:cs="Bookman-Light"/>
          <w:szCs w:val="24"/>
          <w:lang w:val="en-ID" w:eastAsia="id-ID"/>
        </w:rPr>
        <w:t>.</w:t>
      </w:r>
    </w:p>
    <w:p w:rsidR="00E21A46" w:rsidRPr="00C826A5" w:rsidRDefault="00E21A46" w:rsidP="00E21A46">
      <w:pPr>
        <w:pStyle w:val="BlockText"/>
        <w:spacing w:before="240" w:line="264" w:lineRule="auto"/>
        <w:ind w:left="0" w:right="0" w:firstLine="0"/>
        <w:jc w:val="center"/>
        <w:rPr>
          <w:rFonts w:ascii="Bookman Old Style" w:hAnsi="Bookman Old Style" w:cs="Bookman Old Style"/>
          <w:szCs w:val="24"/>
        </w:rPr>
      </w:pPr>
      <w:r w:rsidRPr="00C826A5">
        <w:rPr>
          <w:rFonts w:ascii="Bookman Old Style" w:hAnsi="Bookman Old Style" w:cs="Bookman Old Style"/>
          <w:szCs w:val="24"/>
        </w:rPr>
        <w:t xml:space="preserve">Bagian </w:t>
      </w:r>
      <w:r>
        <w:rPr>
          <w:rFonts w:ascii="Bookman Old Style" w:hAnsi="Bookman Old Style" w:cs="Bookman Old Style"/>
          <w:szCs w:val="24"/>
        </w:rPr>
        <w:t>Keenam</w:t>
      </w:r>
    </w:p>
    <w:p w:rsidR="00E21A46" w:rsidRPr="00C826A5" w:rsidRDefault="00E21A46" w:rsidP="00E21A46">
      <w:pPr>
        <w:pStyle w:val="BodyText2"/>
        <w:tabs>
          <w:tab w:val="left" w:pos="0"/>
          <w:tab w:val="left" w:pos="90"/>
        </w:tabs>
        <w:spacing w:before="40" w:line="264" w:lineRule="auto"/>
        <w:jc w:val="center"/>
        <w:rPr>
          <w:rFonts w:ascii="Bookman Old Style" w:hAnsi="Bookman Old Style" w:cs="Bookman Old Style"/>
          <w:sz w:val="24"/>
          <w:szCs w:val="24"/>
          <w:lang w:val="en-ID"/>
        </w:rPr>
      </w:pPr>
      <w:r w:rsidRPr="00C826A5">
        <w:rPr>
          <w:rFonts w:ascii="Bookman Old Style" w:hAnsi="Bookman Old Style" w:cs="Bookman Old Style"/>
          <w:sz w:val="24"/>
          <w:szCs w:val="24"/>
        </w:rPr>
        <w:t>Bidang</w:t>
      </w:r>
      <w:r w:rsidRPr="00C826A5">
        <w:rPr>
          <w:rFonts w:ascii="Bookman Old Style" w:hAnsi="Bookman Old Style" w:cs="Bookman Old Style"/>
          <w:bCs/>
          <w:sz w:val="24"/>
          <w:szCs w:val="24"/>
        </w:rPr>
        <w:t xml:space="preserve"> </w:t>
      </w:r>
      <w:r>
        <w:rPr>
          <w:rFonts w:ascii="Bookman Old Style" w:hAnsi="Bookman Old Style" w:cs="Bookman Old Style"/>
          <w:bCs/>
          <w:sz w:val="24"/>
          <w:szCs w:val="24"/>
          <w:lang w:val="en-ID"/>
        </w:rPr>
        <w:t>Tata Ruang dan Pertanahan</w:t>
      </w:r>
    </w:p>
    <w:p w:rsidR="00E21A46" w:rsidRPr="00694D5A" w:rsidRDefault="00E21A46" w:rsidP="00E21A46">
      <w:pPr>
        <w:pStyle w:val="BodyText2"/>
        <w:tabs>
          <w:tab w:val="left" w:pos="0"/>
          <w:tab w:val="left" w:pos="90"/>
        </w:tabs>
        <w:spacing w:before="40" w:after="120" w:line="264" w:lineRule="auto"/>
        <w:jc w:val="center"/>
        <w:rPr>
          <w:rFonts w:ascii="Bookman Old Style" w:hAnsi="Bookman Old Style" w:cs="Bookman Old Style"/>
          <w:sz w:val="24"/>
          <w:szCs w:val="24"/>
          <w:lang w:val="en-ID"/>
        </w:rPr>
      </w:pPr>
      <w:r w:rsidRPr="00C826A5">
        <w:rPr>
          <w:rFonts w:ascii="Bookman Old Style" w:hAnsi="Bookman Old Style" w:cs="Bookman Old Style"/>
          <w:sz w:val="24"/>
          <w:szCs w:val="24"/>
        </w:rPr>
        <w:t xml:space="preserve">Pasal </w:t>
      </w:r>
      <w:r>
        <w:rPr>
          <w:rFonts w:ascii="Bookman Old Style" w:hAnsi="Bookman Old Style" w:cs="Bookman Old Style"/>
          <w:sz w:val="24"/>
          <w:szCs w:val="24"/>
          <w:lang w:val="en-ID"/>
        </w:rPr>
        <w:t>26</w:t>
      </w:r>
    </w:p>
    <w:p w:rsidR="00E21A46" w:rsidRPr="007A7D07" w:rsidRDefault="00E21A46" w:rsidP="00E21A46">
      <w:pPr>
        <w:pStyle w:val="BlockText"/>
        <w:spacing w:before="60" w:line="264" w:lineRule="auto"/>
        <w:ind w:left="0" w:right="0" w:firstLine="0"/>
        <w:rPr>
          <w:rFonts w:ascii="Bookman Old Style" w:hAnsi="Bookman Old Style" w:cs="Bookman Old Style"/>
          <w:lang w:val="en-ID"/>
        </w:rPr>
      </w:pPr>
      <w:r w:rsidRPr="00C826A5">
        <w:rPr>
          <w:rFonts w:ascii="Bookman Old Style" w:hAnsi="Bookman Old Style" w:cs="Bookman Old Style"/>
          <w:szCs w:val="24"/>
        </w:rPr>
        <w:t>Bidang</w:t>
      </w:r>
      <w:r w:rsidRPr="00C826A5">
        <w:rPr>
          <w:rFonts w:ascii="Bookman Old Style" w:hAnsi="Bookman Old Style" w:cs="Bookman Old Style"/>
          <w:bCs/>
          <w:szCs w:val="24"/>
        </w:rPr>
        <w:t xml:space="preserve"> </w:t>
      </w:r>
      <w:r>
        <w:rPr>
          <w:rFonts w:ascii="Bookman Old Style" w:hAnsi="Bookman Old Style" w:cs="Bookman Old Style"/>
          <w:bCs/>
          <w:szCs w:val="24"/>
          <w:lang w:val="en-ID"/>
        </w:rPr>
        <w:t xml:space="preserve">Tata Ruang dan </w:t>
      </w:r>
      <w:r w:rsidRPr="00694D5A">
        <w:rPr>
          <w:rFonts w:ascii="Bookman Old Style" w:hAnsi="Bookman Old Style" w:cs="Bookman Old Style"/>
          <w:bCs/>
          <w:szCs w:val="24"/>
          <w:lang w:val="en-ID"/>
        </w:rPr>
        <w:t>Pertanahan</w:t>
      </w:r>
      <w:r w:rsidRPr="00694D5A">
        <w:rPr>
          <w:rFonts w:ascii="Bookman Old Style" w:hAnsi="Bookman Old Style" w:cs="Arial"/>
          <w:spacing w:val="-6"/>
          <w:szCs w:val="24"/>
          <w:lang w:val="id-ID" w:eastAsia="id-ID"/>
        </w:rPr>
        <w:t xml:space="preserve"> mempunyai tugas </w:t>
      </w:r>
      <w:r w:rsidRPr="00694D5A">
        <w:rPr>
          <w:rFonts w:ascii="Bookman Old Style" w:hAnsi="Bookman Old Style" w:cs="Bookman Old Style"/>
          <w:lang w:val="id-ID"/>
        </w:rPr>
        <w:t>perumusan konsep, pelaksanaan kebijakan, pengkoordinasian, pemantauan, evaluasi serta pelaporan perencanaan tata ruang,  pemanfaatan</w:t>
      </w:r>
      <w:r>
        <w:rPr>
          <w:rFonts w:ascii="Bookman Old Style" w:hAnsi="Bookman Old Style" w:cs="Bookman Old Style"/>
          <w:lang w:val="id-ID"/>
        </w:rPr>
        <w:t xml:space="preserve"> ruang dan p</w:t>
      </w:r>
      <w:r w:rsidRPr="00D75B33">
        <w:rPr>
          <w:rFonts w:ascii="Bookman Old Style" w:hAnsi="Bookman Old Style" w:cs="Bookman Old Style"/>
          <w:lang w:val="id-ID"/>
        </w:rPr>
        <w:t>engendalian</w:t>
      </w:r>
      <w:r>
        <w:rPr>
          <w:rFonts w:ascii="Bookman Old Style" w:hAnsi="Bookman Old Style" w:cs="Bookman Old Style"/>
          <w:lang w:val="id-ID"/>
        </w:rPr>
        <w:t xml:space="preserve"> </w:t>
      </w:r>
      <w:r w:rsidRPr="00D75B33">
        <w:rPr>
          <w:rFonts w:ascii="Bookman Old Style" w:hAnsi="Bookman Old Style" w:cs="Bookman Old Style"/>
          <w:lang w:val="id-ID"/>
        </w:rPr>
        <w:t xml:space="preserve"> </w:t>
      </w:r>
      <w:r>
        <w:rPr>
          <w:rFonts w:ascii="Bookman Old Style" w:hAnsi="Bookman Old Style" w:cs="Bookman Old Style"/>
          <w:lang w:val="id-ID"/>
        </w:rPr>
        <w:t>p</w:t>
      </w:r>
      <w:r w:rsidRPr="00D75B33">
        <w:rPr>
          <w:rFonts w:ascii="Bookman Old Style" w:hAnsi="Bookman Old Style" w:cs="Bookman Old Style"/>
          <w:lang w:val="id-ID"/>
        </w:rPr>
        <w:t>emanfaatan</w:t>
      </w:r>
      <w:r>
        <w:rPr>
          <w:rFonts w:ascii="Bookman Old Style" w:hAnsi="Bookman Old Style" w:cs="Bookman Old Style"/>
          <w:lang w:val="id-ID"/>
        </w:rPr>
        <w:t xml:space="preserve"> r</w:t>
      </w:r>
      <w:r w:rsidRPr="00D75B33">
        <w:rPr>
          <w:rFonts w:ascii="Bookman Old Style" w:hAnsi="Bookman Old Style" w:cs="Bookman Old Style"/>
          <w:lang w:val="id-ID"/>
        </w:rPr>
        <w:t>uang</w:t>
      </w:r>
      <w:r>
        <w:rPr>
          <w:rFonts w:ascii="Bookman Old Style" w:hAnsi="Bookman Old Style" w:cs="Bookman Old Style"/>
          <w:bCs/>
          <w:lang w:val="id-ID"/>
        </w:rPr>
        <w:t>,</w:t>
      </w:r>
      <w:r w:rsidRPr="00D75B33">
        <w:rPr>
          <w:rFonts w:ascii="Bookman Old Style" w:hAnsi="Bookman Old Style" w:cs="Bookman Old Style"/>
          <w:bCs/>
        </w:rPr>
        <w:t xml:space="preserve"> </w:t>
      </w:r>
      <w:r>
        <w:rPr>
          <w:rFonts w:ascii="Bookman Old Style" w:hAnsi="Bookman Old Style" w:cs="Bookman Old Style"/>
          <w:bCs/>
          <w:lang w:val="id-ID"/>
        </w:rPr>
        <w:t xml:space="preserve">dan </w:t>
      </w:r>
      <w:r>
        <w:rPr>
          <w:rFonts w:ascii="Bookman Old Style" w:hAnsi="Bookman Old Style" w:cs="Bookman Old Style"/>
          <w:lang w:val="id-ID"/>
        </w:rPr>
        <w:t>p</w:t>
      </w:r>
      <w:r w:rsidRPr="00D75B33">
        <w:rPr>
          <w:rFonts w:ascii="Bookman Old Style" w:hAnsi="Bookman Old Style" w:cs="Bookman Old Style"/>
          <w:lang w:val="id-ID"/>
        </w:rPr>
        <w:t>ertanahan</w:t>
      </w:r>
      <w:r>
        <w:rPr>
          <w:rFonts w:ascii="Bookman Old Style" w:hAnsi="Bookman Old Style" w:cs="Bookman Old Style"/>
          <w:b/>
          <w:lang w:val="id-ID"/>
        </w:rPr>
        <w:t xml:space="preserve"> </w:t>
      </w:r>
      <w:r>
        <w:rPr>
          <w:rFonts w:ascii="Bookman Old Style" w:hAnsi="Bookman Old Style" w:cs="Bookman Old Style"/>
          <w:lang w:val="id-ID"/>
        </w:rPr>
        <w:t>yang meliputi pendataan, perencanaan, pemanfaatan, pengawasan, pengendalian, penyelenggaraan tata ruang  serta pertanahan</w:t>
      </w:r>
      <w:r>
        <w:rPr>
          <w:rFonts w:ascii="Bookman Old Style" w:hAnsi="Bookman Old Style" w:cs="Bookman Old Style"/>
          <w:lang w:val="en-ID"/>
        </w:rPr>
        <w:t>.</w:t>
      </w:r>
    </w:p>
    <w:p w:rsidR="00E21A46" w:rsidRDefault="00E21A46" w:rsidP="00E21A46">
      <w:pPr>
        <w:pStyle w:val="BlockText"/>
        <w:spacing w:before="60" w:line="264" w:lineRule="auto"/>
        <w:ind w:left="0" w:right="0" w:firstLine="0"/>
        <w:jc w:val="center"/>
        <w:rPr>
          <w:rFonts w:ascii="Bookman Old Style" w:hAnsi="Bookman Old Style" w:cs="Bookman Old Style"/>
          <w:szCs w:val="24"/>
          <w:lang w:val="en-ID"/>
        </w:rPr>
      </w:pPr>
    </w:p>
    <w:p w:rsidR="00E21A46" w:rsidRPr="007C29FA" w:rsidRDefault="00E21A46" w:rsidP="00E21A46">
      <w:pPr>
        <w:pStyle w:val="BlockText"/>
        <w:spacing w:before="60" w:line="264" w:lineRule="auto"/>
        <w:ind w:left="0" w:right="0" w:firstLine="0"/>
        <w:jc w:val="center"/>
        <w:rPr>
          <w:rFonts w:ascii="Bookman Old Style" w:hAnsi="Bookman Old Style" w:cs="Bookman Old Style"/>
          <w:szCs w:val="24"/>
          <w:lang w:val="en-ID"/>
        </w:rPr>
      </w:pPr>
      <w:r w:rsidRPr="007C29FA">
        <w:rPr>
          <w:rFonts w:ascii="Bookman Old Style" w:hAnsi="Bookman Old Style" w:cs="Bookman Old Style"/>
          <w:szCs w:val="24"/>
          <w:lang w:val="id-ID"/>
        </w:rPr>
        <w:t xml:space="preserve">Pasal </w:t>
      </w:r>
      <w:r w:rsidRPr="007C29FA">
        <w:rPr>
          <w:rFonts w:ascii="Bookman Old Style" w:hAnsi="Bookman Old Style" w:cs="Bookman Old Style"/>
          <w:szCs w:val="24"/>
          <w:lang w:val="en-ID"/>
        </w:rPr>
        <w:t>27</w:t>
      </w:r>
    </w:p>
    <w:p w:rsidR="00E21A46" w:rsidRPr="007C29FA" w:rsidRDefault="00E21A46" w:rsidP="00E21A46">
      <w:pPr>
        <w:pStyle w:val="BlockText"/>
        <w:spacing w:before="120"/>
        <w:ind w:left="0" w:right="0" w:firstLine="0"/>
        <w:rPr>
          <w:rFonts w:ascii="Bookman Old Style" w:hAnsi="Bookman Old Style" w:cs="Bookman Old Style"/>
          <w:szCs w:val="24"/>
        </w:rPr>
      </w:pPr>
      <w:r w:rsidRPr="007C29FA">
        <w:rPr>
          <w:rFonts w:ascii="Bookman Old Style" w:hAnsi="Bookman Old Style" w:cs="Arial"/>
          <w:szCs w:val="24"/>
          <w:lang w:eastAsia="id-ID"/>
        </w:rPr>
        <w:t>Dalam melaksanakan tugas</w:t>
      </w:r>
      <w:r w:rsidRPr="007C29FA">
        <w:rPr>
          <w:rFonts w:ascii="Bookman Old Style" w:hAnsi="Bookman Old Style" w:cs="Arial"/>
          <w:szCs w:val="24"/>
          <w:lang w:val="id-ID" w:eastAsia="id-ID"/>
        </w:rPr>
        <w:t>,</w:t>
      </w:r>
      <w:r w:rsidRPr="007C29FA">
        <w:rPr>
          <w:rFonts w:ascii="Bookman Old Style" w:hAnsi="Bookman Old Style" w:cs="Bookman Old Style"/>
          <w:szCs w:val="24"/>
        </w:rPr>
        <w:t xml:space="preserve"> Bidang</w:t>
      </w:r>
      <w:r w:rsidRPr="007C29FA">
        <w:rPr>
          <w:rFonts w:ascii="Bookman Old Style" w:hAnsi="Bookman Old Style" w:cs="Bookman Old Style"/>
          <w:bCs/>
          <w:szCs w:val="24"/>
        </w:rPr>
        <w:t xml:space="preserve"> </w:t>
      </w:r>
      <w:r w:rsidRPr="007C29FA">
        <w:rPr>
          <w:rFonts w:ascii="Bookman Old Style" w:hAnsi="Bookman Old Style" w:cs="Bookman Old Style"/>
          <w:bCs/>
          <w:szCs w:val="24"/>
          <w:lang w:val="en-ID"/>
        </w:rPr>
        <w:t>Tata Ruang dan Pertanahan</w:t>
      </w:r>
      <w:r w:rsidRPr="007C29FA">
        <w:rPr>
          <w:rFonts w:ascii="Bookman Old Style" w:hAnsi="Bookman Old Style" w:cs="Bookman Old Style"/>
          <w:szCs w:val="24"/>
          <w:lang w:val="id-ID"/>
        </w:rPr>
        <w:t xml:space="preserve"> sebagaimana dimaksud dalam Pasal </w:t>
      </w:r>
      <w:r w:rsidRPr="007C29FA">
        <w:rPr>
          <w:rFonts w:ascii="Bookman Old Style" w:hAnsi="Bookman Old Style" w:cs="Bookman Old Style"/>
          <w:szCs w:val="24"/>
          <w:lang w:val="en-ID"/>
        </w:rPr>
        <w:t>26</w:t>
      </w:r>
      <w:r w:rsidRPr="007C29FA">
        <w:rPr>
          <w:rFonts w:ascii="Bookman Old Style" w:hAnsi="Bookman Old Style" w:cs="Bookman Old Style"/>
          <w:szCs w:val="24"/>
          <w:lang w:val="id-ID"/>
        </w:rPr>
        <w:t xml:space="preserve"> </w:t>
      </w:r>
      <w:r w:rsidRPr="007C29FA">
        <w:rPr>
          <w:rFonts w:ascii="Bookman Old Style" w:hAnsi="Bookman Old Style" w:cs="Bookman Old Style"/>
          <w:szCs w:val="24"/>
        </w:rPr>
        <w:t>mempunyai fungsi:</w:t>
      </w:r>
    </w:p>
    <w:p w:rsidR="00E21A46" w:rsidRPr="007C29FA" w:rsidRDefault="00E21A46" w:rsidP="00E21A46">
      <w:pPr>
        <w:numPr>
          <w:ilvl w:val="0"/>
          <w:numId w:val="28"/>
        </w:numPr>
        <w:tabs>
          <w:tab w:val="left" w:pos="360"/>
          <w:tab w:val="num" w:pos="426"/>
        </w:tabs>
        <w:spacing w:before="120" w:line="264" w:lineRule="auto"/>
        <w:ind w:left="360"/>
        <w:jc w:val="both"/>
        <w:rPr>
          <w:rFonts w:ascii="Bookman Old Style" w:eastAsia="Calibri" w:hAnsi="Bookman Old Style" w:cs="Bookman Old Style"/>
          <w:sz w:val="24"/>
          <w:szCs w:val="24"/>
          <w:lang w:eastAsia="id-ID"/>
        </w:rPr>
      </w:pPr>
      <w:r w:rsidRPr="007C29FA">
        <w:rPr>
          <w:rFonts w:ascii="Bookman Old Style" w:eastAsia="Calibri" w:hAnsi="Bookman Old Style" w:cs="Bookman Old Style"/>
          <w:sz w:val="24"/>
          <w:szCs w:val="24"/>
          <w:lang w:eastAsia="id-ID"/>
        </w:rPr>
        <w:t>pendataan pemanfaatan ruang dalam sistem informasi managemen penataan ruang dan  pertanahan;</w:t>
      </w:r>
    </w:p>
    <w:p w:rsidR="00E21A46" w:rsidRPr="007C29FA" w:rsidRDefault="00E21A46" w:rsidP="00E21A46">
      <w:pPr>
        <w:numPr>
          <w:ilvl w:val="0"/>
          <w:numId w:val="28"/>
        </w:numPr>
        <w:tabs>
          <w:tab w:val="left" w:pos="360"/>
          <w:tab w:val="num" w:pos="426"/>
        </w:tabs>
        <w:spacing w:before="120" w:line="264" w:lineRule="auto"/>
        <w:ind w:left="360"/>
        <w:jc w:val="both"/>
        <w:rPr>
          <w:rFonts w:ascii="Bookman Old Style" w:eastAsia="Calibri" w:hAnsi="Bookman Old Style" w:cs="Bookman Old Style"/>
          <w:sz w:val="24"/>
          <w:szCs w:val="24"/>
          <w:lang w:eastAsia="id-ID"/>
        </w:rPr>
      </w:pPr>
      <w:r>
        <w:rPr>
          <w:rFonts w:ascii="Bookman Old Style" w:hAnsi="Bookman Old Style" w:cs="Bookman Old Style"/>
          <w:sz w:val="24"/>
          <w:szCs w:val="24"/>
          <w:lang w:val="en-ID"/>
        </w:rPr>
        <w:lastRenderedPageBreak/>
        <w:t>p</w:t>
      </w:r>
      <w:r w:rsidRPr="007C29FA">
        <w:rPr>
          <w:rFonts w:ascii="Bookman Old Style" w:hAnsi="Bookman Old Style" w:cs="Bookman Old Style"/>
          <w:sz w:val="24"/>
          <w:szCs w:val="24"/>
        </w:rPr>
        <w:t xml:space="preserve">engkajian data perencanaan tata ruang </w:t>
      </w:r>
      <w:r w:rsidRPr="007C29FA">
        <w:rPr>
          <w:rFonts w:ascii="Bookman Old Style" w:eastAsia="Calibri" w:hAnsi="Bookman Old Style" w:cs="Bookman Old Style"/>
          <w:sz w:val="24"/>
          <w:szCs w:val="24"/>
          <w:lang w:eastAsia="id-ID"/>
        </w:rPr>
        <w:t>dan  pertanahan;</w:t>
      </w:r>
    </w:p>
    <w:p w:rsidR="00E21A46" w:rsidRPr="007C29FA" w:rsidRDefault="00E21A46" w:rsidP="00E21A46">
      <w:pPr>
        <w:numPr>
          <w:ilvl w:val="0"/>
          <w:numId w:val="28"/>
        </w:numPr>
        <w:tabs>
          <w:tab w:val="left" w:pos="360"/>
          <w:tab w:val="num" w:pos="426"/>
        </w:tabs>
        <w:spacing w:before="120" w:line="264" w:lineRule="auto"/>
        <w:ind w:left="360"/>
        <w:jc w:val="both"/>
        <w:rPr>
          <w:rFonts w:ascii="Bookman Old Style" w:eastAsia="Calibri" w:hAnsi="Bookman Old Style" w:cs="Bookman Old Style"/>
          <w:sz w:val="24"/>
          <w:szCs w:val="24"/>
          <w:lang w:eastAsia="id-ID"/>
        </w:rPr>
      </w:pPr>
      <w:r>
        <w:rPr>
          <w:rFonts w:ascii="Bookman Old Style" w:eastAsia="Calibri" w:hAnsi="Bookman Old Style" w:cs="Bookman Old Style"/>
          <w:sz w:val="24"/>
          <w:szCs w:val="24"/>
          <w:lang w:val="en-ID" w:eastAsia="id-ID"/>
        </w:rPr>
        <w:t>p</w:t>
      </w:r>
      <w:r w:rsidRPr="007C29FA">
        <w:rPr>
          <w:rFonts w:ascii="Bookman Old Style" w:eastAsia="Calibri" w:hAnsi="Bookman Old Style" w:cs="Bookman Old Style"/>
          <w:sz w:val="24"/>
          <w:szCs w:val="24"/>
          <w:lang w:eastAsia="id-ID"/>
        </w:rPr>
        <w:t>emetaan ruang;</w:t>
      </w:r>
    </w:p>
    <w:p w:rsidR="00E21A46" w:rsidRPr="007C29FA" w:rsidRDefault="00E21A46" w:rsidP="00E21A46">
      <w:pPr>
        <w:numPr>
          <w:ilvl w:val="0"/>
          <w:numId w:val="28"/>
        </w:numPr>
        <w:tabs>
          <w:tab w:val="left" w:pos="360"/>
          <w:tab w:val="num" w:pos="426"/>
        </w:tabs>
        <w:spacing w:before="120" w:line="264" w:lineRule="auto"/>
        <w:ind w:left="360"/>
        <w:jc w:val="both"/>
        <w:rPr>
          <w:rFonts w:ascii="Bookman Old Style" w:eastAsia="Calibri" w:hAnsi="Bookman Old Style" w:cs="Bookman Old Style"/>
          <w:sz w:val="24"/>
          <w:szCs w:val="24"/>
          <w:lang w:eastAsia="id-ID"/>
        </w:rPr>
      </w:pPr>
      <w:r>
        <w:rPr>
          <w:rFonts w:ascii="Bookman Old Style" w:eastAsia="Calibri" w:hAnsi="Bookman Old Style" w:cs="Bookman Old Style"/>
          <w:sz w:val="24"/>
          <w:szCs w:val="24"/>
          <w:lang w:val="en-ID" w:eastAsia="id-ID"/>
        </w:rPr>
        <w:t>s</w:t>
      </w:r>
      <w:r w:rsidRPr="007C29FA">
        <w:rPr>
          <w:rFonts w:ascii="Bookman Old Style" w:eastAsia="Calibri" w:hAnsi="Bookman Old Style" w:cs="Bookman Old Style"/>
          <w:sz w:val="24"/>
          <w:szCs w:val="24"/>
          <w:lang w:eastAsia="id-ID"/>
        </w:rPr>
        <w:t>osialisasi pemanfaatan ruang, pengendalian pemanfaatan ruang dan pertanahan;</w:t>
      </w:r>
    </w:p>
    <w:p w:rsidR="00E21A46" w:rsidRPr="007C29FA" w:rsidRDefault="00E21A46" w:rsidP="00E21A46">
      <w:pPr>
        <w:numPr>
          <w:ilvl w:val="0"/>
          <w:numId w:val="28"/>
        </w:numPr>
        <w:tabs>
          <w:tab w:val="left" w:pos="360"/>
          <w:tab w:val="num" w:pos="426"/>
        </w:tabs>
        <w:spacing w:before="120" w:line="264" w:lineRule="auto"/>
        <w:ind w:left="360"/>
        <w:jc w:val="both"/>
        <w:rPr>
          <w:rFonts w:ascii="Bookman Old Style" w:eastAsia="Calibri" w:hAnsi="Bookman Old Style" w:cs="Bookman Old Style"/>
          <w:sz w:val="24"/>
          <w:szCs w:val="24"/>
          <w:lang w:eastAsia="id-ID"/>
        </w:rPr>
      </w:pPr>
      <w:r>
        <w:rPr>
          <w:rFonts w:ascii="Bookman Old Style" w:hAnsi="Bookman Old Style" w:cs="Bookman Old Style"/>
          <w:sz w:val="24"/>
          <w:szCs w:val="24"/>
          <w:lang w:val="en-ID"/>
        </w:rPr>
        <w:t>p</w:t>
      </w:r>
      <w:r w:rsidRPr="007C29FA">
        <w:rPr>
          <w:rFonts w:ascii="Bookman Old Style" w:hAnsi="Bookman Old Style" w:cs="Bookman Old Style"/>
          <w:sz w:val="24"/>
          <w:szCs w:val="24"/>
        </w:rPr>
        <w:t>emberian</w:t>
      </w:r>
      <w:r w:rsidRPr="007C29FA">
        <w:rPr>
          <w:rFonts w:ascii="Bookman Old Style" w:eastAsia="Calibri" w:hAnsi="Bookman Old Style" w:cs="Bookman Old Style"/>
          <w:sz w:val="24"/>
          <w:szCs w:val="24"/>
          <w:lang w:eastAsia="id-ID"/>
        </w:rPr>
        <w:t xml:space="preserve"> rekomendasi perijinan pemanfaatan ruang dan pertanahan;</w:t>
      </w:r>
    </w:p>
    <w:p w:rsidR="00E21A46" w:rsidRPr="007C29FA" w:rsidRDefault="00E21A46" w:rsidP="00E21A46">
      <w:pPr>
        <w:numPr>
          <w:ilvl w:val="0"/>
          <w:numId w:val="28"/>
        </w:numPr>
        <w:tabs>
          <w:tab w:val="left" w:pos="360"/>
          <w:tab w:val="num" w:pos="426"/>
        </w:tabs>
        <w:spacing w:before="120" w:line="264" w:lineRule="auto"/>
        <w:ind w:left="360"/>
        <w:jc w:val="both"/>
        <w:rPr>
          <w:rFonts w:ascii="Bookman Old Style" w:eastAsia="Calibri" w:hAnsi="Bookman Old Style" w:cs="Bookman Old Style"/>
          <w:sz w:val="24"/>
          <w:szCs w:val="24"/>
          <w:lang w:eastAsia="id-ID"/>
        </w:rPr>
      </w:pPr>
      <w:r>
        <w:rPr>
          <w:rFonts w:ascii="Bookman Old Style" w:eastAsia="Calibri" w:hAnsi="Bookman Old Style" w:cs="Bookman Old Style"/>
          <w:sz w:val="24"/>
          <w:szCs w:val="24"/>
          <w:lang w:val="en-ID" w:eastAsia="id-ID"/>
        </w:rPr>
        <w:t>p</w:t>
      </w:r>
      <w:r w:rsidRPr="007C29FA">
        <w:rPr>
          <w:rFonts w:ascii="Bookman Old Style" w:eastAsia="Calibri" w:hAnsi="Bookman Old Style" w:cs="Bookman Old Style"/>
          <w:sz w:val="24"/>
          <w:szCs w:val="24"/>
          <w:lang w:eastAsia="id-ID"/>
        </w:rPr>
        <w:t>enyusunan, penerapan, pengendalian Pengawasan regulasi zona;</w:t>
      </w:r>
    </w:p>
    <w:p w:rsidR="00E21A46" w:rsidRPr="007C29FA" w:rsidRDefault="00E21A46" w:rsidP="00E21A46">
      <w:pPr>
        <w:numPr>
          <w:ilvl w:val="0"/>
          <w:numId w:val="28"/>
        </w:numPr>
        <w:tabs>
          <w:tab w:val="left" w:pos="360"/>
          <w:tab w:val="num" w:pos="426"/>
        </w:tabs>
        <w:spacing w:before="120" w:line="264" w:lineRule="auto"/>
        <w:ind w:left="360"/>
        <w:jc w:val="both"/>
        <w:rPr>
          <w:rFonts w:ascii="Bookman Old Style" w:hAnsi="Bookman Old Style" w:cs="Bookman Old Style"/>
          <w:sz w:val="24"/>
          <w:szCs w:val="24"/>
        </w:rPr>
      </w:pPr>
      <w:r w:rsidRPr="007C29FA">
        <w:rPr>
          <w:rFonts w:ascii="Bookman Old Style" w:hAnsi="Bookman Old Style" w:cs="Bookman Old Style"/>
          <w:sz w:val="24"/>
          <w:szCs w:val="24"/>
        </w:rPr>
        <w:t>penyelenggaraan pengaturan pemanfaatan dan pengendalian ruang wilayah;</w:t>
      </w:r>
    </w:p>
    <w:p w:rsidR="00E21A46" w:rsidRPr="007C29FA" w:rsidRDefault="00E21A46" w:rsidP="00E21A46">
      <w:pPr>
        <w:numPr>
          <w:ilvl w:val="0"/>
          <w:numId w:val="28"/>
        </w:numPr>
        <w:tabs>
          <w:tab w:val="left" w:pos="360"/>
        </w:tabs>
        <w:spacing w:before="120" w:line="264" w:lineRule="auto"/>
        <w:ind w:left="360"/>
        <w:jc w:val="both"/>
        <w:rPr>
          <w:rFonts w:ascii="Bookman Old Style" w:hAnsi="Bookman Old Style" w:cs="Bookman Old Style"/>
          <w:sz w:val="24"/>
          <w:szCs w:val="24"/>
        </w:rPr>
      </w:pPr>
      <w:r w:rsidRPr="007C29FA">
        <w:rPr>
          <w:rFonts w:ascii="Bookman Old Style" w:hAnsi="Bookman Old Style" w:cs="Bookman Old Style"/>
          <w:sz w:val="24"/>
          <w:szCs w:val="24"/>
        </w:rPr>
        <w:t>pelaksanaan pemberian rekomendasi perizinan pendirian bangunan dan rekomendasi ijin pemasangan reklame;</w:t>
      </w:r>
    </w:p>
    <w:p w:rsidR="00E21A46" w:rsidRPr="007C29FA" w:rsidRDefault="00E21A46" w:rsidP="00E21A46">
      <w:pPr>
        <w:numPr>
          <w:ilvl w:val="0"/>
          <w:numId w:val="28"/>
        </w:numPr>
        <w:tabs>
          <w:tab w:val="left" w:pos="360"/>
          <w:tab w:val="num" w:pos="426"/>
        </w:tabs>
        <w:spacing w:before="120" w:line="264" w:lineRule="auto"/>
        <w:ind w:left="360"/>
        <w:jc w:val="both"/>
        <w:rPr>
          <w:rFonts w:ascii="Bookman Old Style" w:eastAsia="Calibri" w:hAnsi="Bookman Old Style" w:cs="Bookman Old Style"/>
          <w:sz w:val="24"/>
          <w:szCs w:val="24"/>
          <w:lang w:eastAsia="id-ID"/>
        </w:rPr>
      </w:pPr>
      <w:r>
        <w:rPr>
          <w:rFonts w:ascii="Bookman Old Style" w:eastAsia="Calibri" w:hAnsi="Bookman Old Style" w:cs="Bookman Old Style"/>
          <w:sz w:val="24"/>
          <w:szCs w:val="24"/>
          <w:lang w:val="en-ID" w:eastAsia="id-ID"/>
        </w:rPr>
        <w:t>p</w:t>
      </w:r>
      <w:r w:rsidRPr="007C29FA">
        <w:rPr>
          <w:rFonts w:ascii="Bookman Old Style" w:eastAsia="Calibri" w:hAnsi="Bookman Old Style" w:cs="Bookman Old Style"/>
          <w:sz w:val="24"/>
          <w:szCs w:val="24"/>
          <w:lang w:eastAsia="id-ID"/>
        </w:rPr>
        <w:t>enyelesaian masalah ganti kerugian dan santunan tanah untuk pembangunan;</w:t>
      </w:r>
    </w:p>
    <w:p w:rsidR="00E21A46" w:rsidRPr="007C29FA" w:rsidRDefault="00E21A46" w:rsidP="00E21A46">
      <w:pPr>
        <w:numPr>
          <w:ilvl w:val="0"/>
          <w:numId w:val="28"/>
        </w:numPr>
        <w:tabs>
          <w:tab w:val="left" w:pos="360"/>
          <w:tab w:val="num" w:pos="426"/>
        </w:tabs>
        <w:spacing w:before="120" w:line="264" w:lineRule="auto"/>
        <w:ind w:left="360"/>
        <w:jc w:val="both"/>
        <w:rPr>
          <w:rFonts w:ascii="Bookman Old Style" w:eastAsia="Calibri" w:hAnsi="Bookman Old Style" w:cs="Bookman Old Style"/>
          <w:sz w:val="24"/>
          <w:szCs w:val="24"/>
          <w:lang w:eastAsia="id-ID"/>
        </w:rPr>
      </w:pPr>
      <w:r>
        <w:rPr>
          <w:rFonts w:ascii="Bookman Old Style" w:eastAsia="Calibri" w:hAnsi="Bookman Old Style" w:cs="Bookman Old Style"/>
          <w:sz w:val="24"/>
          <w:szCs w:val="24"/>
          <w:lang w:val="en-ID" w:eastAsia="id-ID"/>
        </w:rPr>
        <w:t>p</w:t>
      </w:r>
      <w:r w:rsidRPr="007C29FA">
        <w:rPr>
          <w:rFonts w:ascii="Bookman Old Style" w:eastAsia="Calibri" w:hAnsi="Bookman Old Style" w:cs="Bookman Old Style"/>
          <w:sz w:val="24"/>
          <w:szCs w:val="24"/>
          <w:lang w:eastAsia="id-ID"/>
        </w:rPr>
        <w:t>enetapan subyek dan obyek redistribusi tanah, serta ganti kerugian tanah kelebihan maksimum dan tanah absentee;</w:t>
      </w:r>
    </w:p>
    <w:p w:rsidR="00E21A46" w:rsidRPr="007C29FA" w:rsidRDefault="00E21A46" w:rsidP="00E21A46">
      <w:pPr>
        <w:numPr>
          <w:ilvl w:val="0"/>
          <w:numId w:val="28"/>
        </w:numPr>
        <w:tabs>
          <w:tab w:val="left" w:pos="360"/>
          <w:tab w:val="num" w:pos="426"/>
        </w:tabs>
        <w:spacing w:before="120" w:line="264" w:lineRule="auto"/>
        <w:ind w:left="360"/>
        <w:jc w:val="both"/>
        <w:rPr>
          <w:rFonts w:ascii="Bookman Old Style" w:eastAsia="Calibri" w:hAnsi="Bookman Old Style" w:cs="Bookman Old Style"/>
          <w:sz w:val="24"/>
          <w:szCs w:val="24"/>
          <w:lang w:eastAsia="id-ID"/>
        </w:rPr>
      </w:pPr>
      <w:r w:rsidRPr="007C29FA">
        <w:rPr>
          <w:rFonts w:ascii="Bookman Old Style" w:eastAsia="Calibri" w:hAnsi="Bookman Old Style" w:cs="Bookman Old Style"/>
          <w:sz w:val="24"/>
          <w:szCs w:val="24"/>
          <w:lang w:eastAsia="id-ID"/>
        </w:rPr>
        <w:t xml:space="preserve">penetapan tanah ulayat yang lokasinya; </w:t>
      </w:r>
    </w:p>
    <w:p w:rsidR="00E21A46" w:rsidRPr="001A0EC9" w:rsidRDefault="00E21A46" w:rsidP="00E21A46">
      <w:pPr>
        <w:pStyle w:val="Default"/>
        <w:numPr>
          <w:ilvl w:val="0"/>
          <w:numId w:val="28"/>
        </w:numPr>
        <w:tabs>
          <w:tab w:val="left" w:pos="360"/>
        </w:tabs>
        <w:spacing w:before="60" w:line="264" w:lineRule="auto"/>
        <w:ind w:left="360"/>
        <w:jc w:val="both"/>
        <w:rPr>
          <w:rFonts w:cs="Bookman-Light"/>
          <w:color w:val="FF0000"/>
          <w:spacing w:val="6"/>
        </w:rPr>
      </w:pPr>
      <w:r w:rsidRPr="001A0EC9">
        <w:rPr>
          <w:rFonts w:eastAsia="Calibri"/>
          <w:lang w:val="en-ID" w:eastAsia="id-ID"/>
        </w:rPr>
        <w:t>p</w:t>
      </w:r>
      <w:r w:rsidRPr="001A0EC9">
        <w:rPr>
          <w:rFonts w:eastAsia="Calibri"/>
          <w:lang w:eastAsia="id-ID"/>
        </w:rPr>
        <w:t>erencanaan pe</w:t>
      </w:r>
      <w:r>
        <w:rPr>
          <w:rFonts w:eastAsia="Calibri"/>
          <w:lang w:eastAsia="id-ID"/>
        </w:rPr>
        <w:t>nggunaan tanah yang hamparannya</w:t>
      </w:r>
      <w:r>
        <w:rPr>
          <w:rFonts w:eastAsia="Calibri"/>
          <w:lang w:val="en-ID" w:eastAsia="id-ID"/>
        </w:rPr>
        <w:t>; dan</w:t>
      </w:r>
    </w:p>
    <w:p w:rsidR="00E21A46" w:rsidRPr="001A0EC9" w:rsidRDefault="00E21A46" w:rsidP="00E21A46">
      <w:pPr>
        <w:pStyle w:val="Default"/>
        <w:numPr>
          <w:ilvl w:val="0"/>
          <w:numId w:val="28"/>
        </w:numPr>
        <w:tabs>
          <w:tab w:val="left" w:pos="360"/>
        </w:tabs>
        <w:spacing w:before="60" w:line="264" w:lineRule="auto"/>
        <w:ind w:left="360"/>
        <w:jc w:val="both"/>
        <w:rPr>
          <w:rFonts w:cs="Bookman-Light"/>
          <w:color w:val="FF0000"/>
          <w:spacing w:val="6"/>
        </w:rPr>
      </w:pPr>
      <w:r w:rsidRPr="001A0EC9">
        <w:rPr>
          <w:rFonts w:cs="Bookman-Light"/>
          <w:lang w:eastAsia="id-ID"/>
        </w:rPr>
        <w:t xml:space="preserve">pelaksanaan </w:t>
      </w:r>
      <w:r w:rsidRPr="001A0EC9">
        <w:rPr>
          <w:rFonts w:cs="Bookman-Light"/>
          <w:lang w:val="en-ID" w:eastAsia="id-ID"/>
        </w:rPr>
        <w:t>tugas</w:t>
      </w:r>
      <w:r w:rsidRPr="001A0EC9">
        <w:rPr>
          <w:rFonts w:cs="Bookman-Light"/>
          <w:lang w:eastAsia="id-ID"/>
        </w:rPr>
        <w:t xml:space="preserve"> kedinasan lain yang diberikan oleh </w:t>
      </w:r>
      <w:r w:rsidRPr="001A0EC9">
        <w:rPr>
          <w:rFonts w:cs="Bookman-Light"/>
          <w:lang w:val="en-ID" w:eastAsia="id-ID"/>
        </w:rPr>
        <w:t>Kepala Dinas</w:t>
      </w:r>
      <w:r w:rsidRPr="001A0EC9">
        <w:rPr>
          <w:rFonts w:cs="Bookman-Light"/>
          <w:lang w:eastAsia="id-ID"/>
        </w:rPr>
        <w:t xml:space="preserve"> sesuai dengan fungsinya</w:t>
      </w:r>
      <w:r w:rsidRPr="001A0EC9">
        <w:rPr>
          <w:rFonts w:cs="Bookman-Light"/>
          <w:color w:val="FF0000"/>
          <w:lang w:val="en-US"/>
        </w:rPr>
        <w:t>.</w:t>
      </w:r>
    </w:p>
    <w:p w:rsidR="00E21A46" w:rsidRPr="007C29FA" w:rsidRDefault="00E21A46" w:rsidP="00E21A46">
      <w:pPr>
        <w:pStyle w:val="BodyText2"/>
        <w:spacing w:before="240" w:after="120" w:line="264" w:lineRule="auto"/>
        <w:ind w:left="360"/>
        <w:jc w:val="center"/>
        <w:rPr>
          <w:rFonts w:ascii="Bookman Old Style" w:hAnsi="Bookman Old Style" w:cs="Bookman Old Style"/>
          <w:sz w:val="24"/>
          <w:szCs w:val="24"/>
          <w:lang w:val="en-ID"/>
        </w:rPr>
      </w:pPr>
      <w:r w:rsidRPr="007C29FA">
        <w:rPr>
          <w:rFonts w:ascii="Bookman Old Style" w:hAnsi="Bookman Old Style" w:cs="Bookman Old Style"/>
          <w:sz w:val="24"/>
          <w:szCs w:val="24"/>
        </w:rPr>
        <w:t xml:space="preserve">Pasal </w:t>
      </w:r>
      <w:r w:rsidRPr="007C29FA">
        <w:rPr>
          <w:rFonts w:ascii="Bookman Old Style" w:hAnsi="Bookman Old Style" w:cs="Bookman Old Style"/>
          <w:sz w:val="24"/>
          <w:szCs w:val="24"/>
          <w:lang w:val="en-ID"/>
        </w:rPr>
        <w:t>28</w:t>
      </w:r>
    </w:p>
    <w:p w:rsidR="00E21A46" w:rsidRPr="007C29FA" w:rsidRDefault="00E21A46" w:rsidP="00E21A46">
      <w:pPr>
        <w:pStyle w:val="BodyText2"/>
        <w:numPr>
          <w:ilvl w:val="0"/>
          <w:numId w:val="26"/>
        </w:numPr>
        <w:spacing w:before="60" w:line="288" w:lineRule="auto"/>
        <w:ind w:left="432" w:hangingChars="180" w:hanging="432"/>
        <w:rPr>
          <w:rFonts w:ascii="Bookman Old Style" w:hAnsi="Bookman Old Style" w:cs="Bookman Old Style"/>
          <w:sz w:val="24"/>
          <w:szCs w:val="24"/>
        </w:rPr>
      </w:pPr>
      <w:r w:rsidRPr="007C29FA">
        <w:rPr>
          <w:rFonts w:ascii="Bookman Old Style" w:hAnsi="Bookman Old Style" w:cs="Bookman Old Style"/>
          <w:sz w:val="24"/>
          <w:szCs w:val="24"/>
        </w:rPr>
        <w:t>Bidang</w:t>
      </w:r>
      <w:r w:rsidRPr="007C29FA">
        <w:rPr>
          <w:rFonts w:ascii="Bookman Old Style" w:hAnsi="Bookman Old Style" w:cs="Bookman Old Style"/>
          <w:bCs/>
          <w:sz w:val="24"/>
          <w:szCs w:val="24"/>
        </w:rPr>
        <w:t xml:space="preserve"> </w:t>
      </w:r>
      <w:r w:rsidRPr="007C29FA">
        <w:rPr>
          <w:rFonts w:ascii="Bookman Old Style" w:hAnsi="Bookman Old Style" w:cs="Bookman Old Style"/>
          <w:bCs/>
          <w:sz w:val="24"/>
          <w:szCs w:val="24"/>
          <w:lang w:val="en-ID"/>
        </w:rPr>
        <w:t>Tata Ruang dan Pertanahan</w:t>
      </w:r>
      <w:r w:rsidRPr="007C29FA">
        <w:rPr>
          <w:rFonts w:ascii="Bookman Old Style" w:hAnsi="Bookman Old Style"/>
          <w:sz w:val="24"/>
          <w:szCs w:val="24"/>
          <w:lang w:eastAsia="id-ID"/>
        </w:rPr>
        <w:t xml:space="preserve"> adalah pelaksana fungsi </w:t>
      </w:r>
      <w:r w:rsidRPr="007C29FA">
        <w:rPr>
          <w:rFonts w:ascii="Bookman Old Style" w:hAnsi="Bookman Old Style"/>
          <w:sz w:val="24"/>
          <w:szCs w:val="24"/>
          <w:lang w:val="en-ID" w:eastAsia="id-ID"/>
        </w:rPr>
        <w:t xml:space="preserve">dibidang tata ruang dan pertanahan </w:t>
      </w:r>
      <w:r w:rsidRPr="007C29FA">
        <w:rPr>
          <w:rFonts w:ascii="Bookman Old Style" w:hAnsi="Bookman Old Style"/>
          <w:sz w:val="24"/>
          <w:szCs w:val="24"/>
          <w:lang w:eastAsia="id-ID"/>
        </w:rPr>
        <w:t>yang</w:t>
      </w:r>
      <w:r w:rsidRPr="007C29FA">
        <w:rPr>
          <w:rFonts w:ascii="Bookman Old Style" w:hAnsi="Bookman Old Style" w:cs="Bookman-Light"/>
          <w:sz w:val="24"/>
          <w:szCs w:val="24"/>
          <w:lang w:eastAsia="id-ID"/>
        </w:rPr>
        <w:t xml:space="preserve"> berada di bawah dan bertanggung jawab kepada Kepala Dinas melalui Sekretaris.</w:t>
      </w:r>
    </w:p>
    <w:p w:rsidR="00E21A46" w:rsidRPr="007C29FA" w:rsidRDefault="00E21A46" w:rsidP="00E21A46">
      <w:pPr>
        <w:pStyle w:val="BodyText2"/>
        <w:numPr>
          <w:ilvl w:val="0"/>
          <w:numId w:val="26"/>
        </w:numPr>
        <w:spacing w:before="120" w:line="288" w:lineRule="auto"/>
        <w:ind w:left="432" w:hangingChars="180" w:hanging="432"/>
        <w:rPr>
          <w:rFonts w:ascii="Bookman Old Style" w:hAnsi="Bookman Old Style" w:cs="Bookman Old Style"/>
          <w:sz w:val="24"/>
          <w:szCs w:val="24"/>
        </w:rPr>
      </w:pPr>
      <w:r w:rsidRPr="007C29FA">
        <w:rPr>
          <w:rFonts w:ascii="Bookman Old Style" w:hAnsi="Bookman Old Style" w:cs="Bookman Old Style"/>
          <w:sz w:val="24"/>
          <w:szCs w:val="24"/>
        </w:rPr>
        <w:t>Bidang</w:t>
      </w:r>
      <w:r w:rsidRPr="007C29FA">
        <w:rPr>
          <w:rFonts w:ascii="Bookman Old Style" w:hAnsi="Bookman Old Style" w:cs="Bookman Old Style"/>
          <w:bCs/>
          <w:sz w:val="24"/>
          <w:szCs w:val="24"/>
        </w:rPr>
        <w:t xml:space="preserve"> </w:t>
      </w:r>
      <w:r w:rsidRPr="007C29FA">
        <w:rPr>
          <w:rFonts w:ascii="Bookman Old Style" w:hAnsi="Bookman Old Style" w:cs="Bookman Old Style"/>
          <w:bCs/>
          <w:sz w:val="24"/>
          <w:szCs w:val="24"/>
          <w:lang w:val="en-ID"/>
        </w:rPr>
        <w:t>Tata Ruang dan Pertanahan</w:t>
      </w:r>
      <w:r w:rsidRPr="007C29FA">
        <w:rPr>
          <w:rFonts w:ascii="Bookman Old Style" w:hAnsi="Bookman Old Style"/>
          <w:sz w:val="24"/>
          <w:szCs w:val="24"/>
          <w:lang w:eastAsia="id-ID"/>
        </w:rPr>
        <w:t xml:space="preserve"> dipimpin oleh Kepala Bidang.</w:t>
      </w:r>
    </w:p>
    <w:p w:rsidR="00E21A46" w:rsidRPr="007C29FA" w:rsidRDefault="00E21A46" w:rsidP="00E21A46">
      <w:pPr>
        <w:pStyle w:val="BodyText2"/>
        <w:numPr>
          <w:ilvl w:val="0"/>
          <w:numId w:val="26"/>
        </w:numPr>
        <w:spacing w:before="120" w:line="288" w:lineRule="auto"/>
        <w:ind w:left="432" w:hangingChars="180" w:hanging="432"/>
        <w:rPr>
          <w:rFonts w:ascii="Bookman Old Style" w:hAnsi="Bookman Old Style" w:cs="Bookman Old Style"/>
          <w:bCs/>
          <w:sz w:val="24"/>
          <w:szCs w:val="24"/>
        </w:rPr>
      </w:pPr>
      <w:r w:rsidRPr="007C29FA">
        <w:rPr>
          <w:rFonts w:ascii="Bookman Old Style" w:hAnsi="Bookman Old Style" w:cs="Bookman Old Style"/>
          <w:sz w:val="24"/>
          <w:szCs w:val="24"/>
        </w:rPr>
        <w:t>Bidang</w:t>
      </w:r>
      <w:r w:rsidRPr="007C29FA">
        <w:rPr>
          <w:rFonts w:ascii="Bookman Old Style" w:hAnsi="Bookman Old Style" w:cs="Bookman Old Style"/>
          <w:bCs/>
          <w:sz w:val="24"/>
          <w:szCs w:val="24"/>
        </w:rPr>
        <w:t xml:space="preserve"> </w:t>
      </w:r>
      <w:r w:rsidRPr="007C29FA">
        <w:rPr>
          <w:rFonts w:ascii="Bookman Old Style" w:hAnsi="Bookman Old Style" w:cs="Bookman Old Style"/>
          <w:bCs/>
          <w:sz w:val="24"/>
          <w:szCs w:val="24"/>
          <w:lang w:val="en-ID"/>
        </w:rPr>
        <w:t>Tata Ruang dan Pertanahan</w:t>
      </w:r>
      <w:r w:rsidRPr="007C29FA">
        <w:rPr>
          <w:rFonts w:ascii="Bookman Old Style" w:hAnsi="Bookman Old Style" w:cs="Bookman Old Style"/>
          <w:bCs/>
          <w:sz w:val="24"/>
          <w:szCs w:val="24"/>
        </w:rPr>
        <w:t xml:space="preserve"> sebagaimana dimaksud pada ayat (1) membawahi:</w:t>
      </w:r>
    </w:p>
    <w:p w:rsidR="00E21A46" w:rsidRPr="007C29FA" w:rsidRDefault="00E21A46" w:rsidP="00E21A46">
      <w:pPr>
        <w:pStyle w:val="BlockText"/>
        <w:numPr>
          <w:ilvl w:val="0"/>
          <w:numId w:val="29"/>
        </w:numPr>
        <w:tabs>
          <w:tab w:val="clear" w:pos="2268"/>
          <w:tab w:val="clear" w:pos="2552"/>
        </w:tabs>
        <w:spacing w:before="60" w:line="288" w:lineRule="auto"/>
        <w:ind w:leftChars="180" w:right="0" w:hangingChars="150"/>
        <w:rPr>
          <w:rFonts w:ascii="Bookman Old Style" w:hAnsi="Bookman Old Style" w:cs="Bookman Old Style"/>
          <w:bCs/>
          <w:szCs w:val="24"/>
          <w:lang w:val="id-ID"/>
        </w:rPr>
      </w:pPr>
      <w:r w:rsidRPr="007C29FA">
        <w:rPr>
          <w:rFonts w:ascii="Bookman Old Style" w:hAnsi="Bookman Old Style" w:cs="Bookman Old Style"/>
          <w:bCs/>
          <w:szCs w:val="24"/>
          <w:lang w:val="id-ID"/>
        </w:rPr>
        <w:t xml:space="preserve">Seksi </w:t>
      </w:r>
      <w:r w:rsidRPr="007C29FA">
        <w:rPr>
          <w:rFonts w:ascii="Bookman Old Style" w:hAnsi="Bookman Old Style" w:cs="Bookman Old Style"/>
          <w:bCs/>
          <w:szCs w:val="24"/>
          <w:lang w:val="en-ID"/>
        </w:rPr>
        <w:t>Perencanaan Tata Ruang</w:t>
      </w:r>
      <w:r w:rsidRPr="007C29FA">
        <w:rPr>
          <w:rFonts w:ascii="Bookman Old Style" w:hAnsi="Bookman Old Style" w:cs="Bookman Old Style"/>
          <w:bCs/>
          <w:szCs w:val="24"/>
          <w:lang w:val="id-ID"/>
        </w:rPr>
        <w:t xml:space="preserve">; </w:t>
      </w:r>
    </w:p>
    <w:p w:rsidR="00E21A46" w:rsidRPr="007C29FA" w:rsidRDefault="00E21A46" w:rsidP="00E21A46">
      <w:pPr>
        <w:pStyle w:val="BlockText"/>
        <w:numPr>
          <w:ilvl w:val="0"/>
          <w:numId w:val="29"/>
        </w:numPr>
        <w:tabs>
          <w:tab w:val="clear" w:pos="2268"/>
          <w:tab w:val="clear" w:pos="2552"/>
        </w:tabs>
        <w:spacing w:before="60" w:line="288" w:lineRule="auto"/>
        <w:ind w:leftChars="180" w:right="0" w:hangingChars="150"/>
        <w:rPr>
          <w:rFonts w:ascii="Bookman Old Style" w:hAnsi="Bookman Old Style" w:cs="Bookman Old Style"/>
          <w:bCs/>
          <w:szCs w:val="24"/>
          <w:lang w:val="id-ID"/>
        </w:rPr>
      </w:pPr>
      <w:r w:rsidRPr="007C29FA">
        <w:rPr>
          <w:rFonts w:ascii="Bookman Old Style" w:hAnsi="Bookman Old Style" w:cs="Bookman Old Style"/>
          <w:bCs/>
          <w:szCs w:val="24"/>
          <w:lang w:val="en-ID"/>
        </w:rPr>
        <w:t xml:space="preserve">Seksi Pemanfaatan dan Pengendalian Tata Ruang; </w:t>
      </w:r>
      <w:r w:rsidRPr="007C29FA">
        <w:rPr>
          <w:rFonts w:ascii="Bookman Old Style" w:hAnsi="Bookman Old Style" w:cs="Bookman Old Style"/>
          <w:bCs/>
          <w:szCs w:val="24"/>
          <w:lang w:val="id-ID"/>
        </w:rPr>
        <w:t>dan</w:t>
      </w:r>
    </w:p>
    <w:p w:rsidR="00E21A46" w:rsidRPr="007C29FA" w:rsidRDefault="00E21A46" w:rsidP="00E21A46">
      <w:pPr>
        <w:pStyle w:val="BlockText"/>
        <w:numPr>
          <w:ilvl w:val="0"/>
          <w:numId w:val="29"/>
        </w:numPr>
        <w:tabs>
          <w:tab w:val="clear" w:pos="2268"/>
          <w:tab w:val="clear" w:pos="2552"/>
        </w:tabs>
        <w:spacing w:before="60" w:line="288" w:lineRule="auto"/>
        <w:ind w:leftChars="180" w:right="0" w:hangingChars="150"/>
        <w:rPr>
          <w:rFonts w:ascii="Bookman Old Style" w:hAnsi="Bookman Old Style" w:cs="Bookman-Light"/>
          <w:szCs w:val="24"/>
          <w:lang w:val="id-ID" w:eastAsia="id-ID"/>
        </w:rPr>
      </w:pPr>
      <w:r>
        <w:rPr>
          <w:rFonts w:ascii="Bookman Old Style" w:hAnsi="Bookman Old Style" w:cs="Bookman Old Style"/>
          <w:bCs/>
          <w:szCs w:val="24"/>
          <w:lang w:val="en-ID"/>
        </w:rPr>
        <w:t xml:space="preserve">Seksi </w:t>
      </w:r>
      <w:r w:rsidRPr="007C29FA">
        <w:rPr>
          <w:rFonts w:ascii="Bookman Old Style" w:hAnsi="Bookman Old Style" w:cs="Bookman Old Style"/>
          <w:bCs/>
          <w:szCs w:val="24"/>
          <w:lang w:val="en-ID"/>
        </w:rPr>
        <w:t>Pertanahan</w:t>
      </w:r>
      <w:r w:rsidRPr="007C29FA">
        <w:rPr>
          <w:rFonts w:ascii="Bookman Old Style" w:hAnsi="Bookman Old Style" w:cs="Bookman Old Style"/>
          <w:bCs/>
          <w:szCs w:val="24"/>
          <w:lang w:val="id-ID"/>
        </w:rPr>
        <w:t>.</w:t>
      </w:r>
    </w:p>
    <w:p w:rsidR="00E21A46" w:rsidRPr="007C29FA" w:rsidRDefault="00E21A46" w:rsidP="00E21A46">
      <w:pPr>
        <w:pStyle w:val="BodyText2"/>
        <w:numPr>
          <w:ilvl w:val="0"/>
          <w:numId w:val="26"/>
        </w:numPr>
        <w:spacing w:before="120" w:line="288" w:lineRule="auto"/>
        <w:ind w:left="432" w:hangingChars="180" w:hanging="432"/>
        <w:rPr>
          <w:rFonts w:ascii="Bookman Old Style" w:hAnsi="Bookman Old Style" w:cs="Bookman-Light"/>
          <w:sz w:val="24"/>
          <w:szCs w:val="24"/>
          <w:lang w:eastAsia="id-ID"/>
        </w:rPr>
      </w:pPr>
      <w:r w:rsidRPr="007C29FA">
        <w:rPr>
          <w:rFonts w:ascii="Bookman Old Style" w:hAnsi="Bookman Old Style"/>
          <w:bCs/>
          <w:sz w:val="24"/>
          <w:szCs w:val="24"/>
          <w:lang w:eastAsia="id-ID"/>
        </w:rPr>
        <w:t>Seksi</w:t>
      </w:r>
      <w:r w:rsidRPr="007C29FA">
        <w:rPr>
          <w:rFonts w:ascii="Bookman Old Style" w:hAnsi="Bookman Old Style"/>
          <w:sz w:val="24"/>
          <w:szCs w:val="24"/>
          <w:lang w:eastAsia="id-ID"/>
        </w:rPr>
        <w:t xml:space="preserve">-seksi sebagaimana dimaksud pada ayat (3) huruf a dan huruf b, masing-masing dipimpin oleh seorang Kepala Seksi yang berada dibawah dan bertanggung jawab kepada Kepala </w:t>
      </w:r>
      <w:r w:rsidRPr="007C29FA">
        <w:rPr>
          <w:rFonts w:ascii="Bookman Old Style" w:hAnsi="Bookman Old Style" w:cs="Bookman Old Style"/>
          <w:sz w:val="24"/>
          <w:szCs w:val="24"/>
        </w:rPr>
        <w:t>Bidang</w:t>
      </w:r>
      <w:r w:rsidRPr="007C29FA">
        <w:rPr>
          <w:rFonts w:ascii="Bookman Old Style" w:hAnsi="Bookman Old Style" w:cs="Bookman Old Style"/>
          <w:bCs/>
          <w:sz w:val="24"/>
          <w:szCs w:val="24"/>
        </w:rPr>
        <w:t xml:space="preserve"> </w:t>
      </w:r>
      <w:r w:rsidRPr="007C29FA">
        <w:rPr>
          <w:rFonts w:ascii="Bookman Old Style" w:hAnsi="Bookman Old Style" w:cs="Bookman Old Style"/>
          <w:bCs/>
          <w:sz w:val="24"/>
          <w:szCs w:val="24"/>
          <w:lang w:val="en-ID"/>
        </w:rPr>
        <w:t>Tata Ruang dan Pertanahan</w:t>
      </w:r>
      <w:r w:rsidRPr="007C29FA">
        <w:rPr>
          <w:rFonts w:ascii="Bookman Old Style" w:hAnsi="Bookman Old Style"/>
          <w:sz w:val="24"/>
          <w:szCs w:val="24"/>
          <w:lang w:eastAsia="id-ID"/>
        </w:rPr>
        <w:t>.</w:t>
      </w:r>
    </w:p>
    <w:p w:rsidR="00E21A46" w:rsidRDefault="00E21A46" w:rsidP="00E21A46">
      <w:pPr>
        <w:pStyle w:val="BlockText"/>
        <w:spacing w:before="240" w:after="120" w:line="264" w:lineRule="auto"/>
        <w:ind w:left="0" w:right="0" w:firstLine="0"/>
        <w:jc w:val="center"/>
        <w:rPr>
          <w:rFonts w:ascii="Bookman Old Style" w:hAnsi="Bookman Old Style" w:cs="Bookman Old Style"/>
          <w:szCs w:val="24"/>
          <w:lang w:val="en-ID"/>
        </w:rPr>
      </w:pPr>
    </w:p>
    <w:p w:rsidR="00E21A46" w:rsidRPr="006A64C7" w:rsidRDefault="00E21A46" w:rsidP="00E21A46">
      <w:pPr>
        <w:pStyle w:val="BlockText"/>
        <w:spacing w:before="240" w:after="120" w:line="300" w:lineRule="auto"/>
        <w:ind w:left="0" w:right="0" w:firstLine="0"/>
        <w:jc w:val="center"/>
        <w:rPr>
          <w:rFonts w:ascii="Bookman Old Style" w:hAnsi="Bookman Old Style" w:cs="Bookman Old Style"/>
          <w:szCs w:val="24"/>
          <w:lang w:val="en-ID"/>
        </w:rPr>
      </w:pPr>
      <w:r w:rsidRPr="006A64C7">
        <w:rPr>
          <w:rFonts w:ascii="Bookman Old Style" w:hAnsi="Bookman Old Style" w:cs="Bookman Old Style"/>
          <w:szCs w:val="24"/>
          <w:lang w:val="id-ID"/>
        </w:rPr>
        <w:t xml:space="preserve">Pasal </w:t>
      </w:r>
      <w:r w:rsidRPr="006A64C7">
        <w:rPr>
          <w:rFonts w:ascii="Bookman Old Style" w:hAnsi="Bookman Old Style" w:cs="Bookman Old Style"/>
          <w:szCs w:val="24"/>
          <w:lang w:val="en-ID"/>
        </w:rPr>
        <w:t>29</w:t>
      </w:r>
    </w:p>
    <w:p w:rsidR="00E21A46" w:rsidRPr="006A64C7" w:rsidRDefault="00E21A46" w:rsidP="00E21A46">
      <w:pPr>
        <w:pStyle w:val="BlockText"/>
        <w:spacing w:before="60" w:line="300" w:lineRule="auto"/>
        <w:ind w:left="0" w:right="0" w:firstLine="0"/>
        <w:rPr>
          <w:rFonts w:ascii="Bookman Old Style" w:hAnsi="Bookman Old Style"/>
          <w:szCs w:val="24"/>
          <w:lang w:val="id-ID"/>
        </w:rPr>
      </w:pPr>
      <w:r w:rsidRPr="006A64C7">
        <w:rPr>
          <w:rFonts w:ascii="Bookman Old Style" w:hAnsi="Bookman Old Style" w:cs="Bookman Old Style"/>
          <w:bCs/>
          <w:szCs w:val="24"/>
          <w:lang w:val="id-ID"/>
        </w:rPr>
        <w:t xml:space="preserve">Seksi </w:t>
      </w:r>
      <w:r w:rsidRPr="006A64C7">
        <w:rPr>
          <w:rFonts w:ascii="Bookman Old Style" w:hAnsi="Bookman Old Style" w:cs="Bookman Old Style"/>
          <w:bCs/>
          <w:szCs w:val="24"/>
          <w:lang w:val="en-ID"/>
        </w:rPr>
        <w:t>Perencanaan Tata Ruang</w:t>
      </w:r>
      <w:r w:rsidRPr="006A64C7">
        <w:rPr>
          <w:rFonts w:ascii="Bookman Old Style" w:hAnsi="Bookman Old Style" w:cs="Bookman Old Style"/>
          <w:szCs w:val="24"/>
          <w:lang w:val="id-ID"/>
        </w:rPr>
        <w:t xml:space="preserve"> sebagaimana dimaksud dalam Pasal </w:t>
      </w:r>
      <w:r w:rsidRPr="006A64C7">
        <w:rPr>
          <w:rFonts w:ascii="Bookman Old Style" w:hAnsi="Bookman Old Style" w:cs="Bookman Old Style"/>
          <w:szCs w:val="24"/>
          <w:lang w:val="en-ID"/>
        </w:rPr>
        <w:t>28</w:t>
      </w:r>
      <w:r w:rsidRPr="006A64C7">
        <w:rPr>
          <w:rFonts w:ascii="Bookman Old Style" w:hAnsi="Bookman Old Style" w:cs="Bookman Old Style"/>
          <w:szCs w:val="24"/>
          <w:lang w:val="id-ID"/>
        </w:rPr>
        <w:t xml:space="preserve"> Ayat (3) huruf a m</w:t>
      </w:r>
      <w:r w:rsidRPr="006A64C7">
        <w:rPr>
          <w:rFonts w:ascii="Bookman Old Style" w:hAnsi="Bookman Old Style" w:cs="Bookman Old Style"/>
          <w:szCs w:val="24"/>
        </w:rPr>
        <w:t>empunyai tugas</w:t>
      </w:r>
      <w:r w:rsidRPr="006A64C7">
        <w:rPr>
          <w:rFonts w:ascii="Bookman Old Style" w:hAnsi="Bookman Old Style" w:cs="Bookman Old Style"/>
          <w:szCs w:val="24"/>
          <w:lang w:val="id-ID"/>
        </w:rPr>
        <w:t xml:space="preserve"> </w:t>
      </w:r>
      <w:r w:rsidRPr="006A64C7">
        <w:rPr>
          <w:rFonts w:ascii="Bookman Old Style" w:hAnsi="Bookman Old Style"/>
          <w:bCs/>
        </w:rPr>
        <w:t>penyiapan bahan perumusan, pengkoordinasian, pelaksanaan, pemantauan, evaluasi serta pelaporan</w:t>
      </w:r>
      <w:r w:rsidRPr="006A64C7">
        <w:rPr>
          <w:rFonts w:ascii="Bookman Old Style" w:hAnsi="Bookman Old Style"/>
          <w:bCs/>
          <w:lang w:val="id-ID"/>
        </w:rPr>
        <w:t xml:space="preserve">,  </w:t>
      </w:r>
      <w:r w:rsidRPr="006A64C7">
        <w:rPr>
          <w:rFonts w:ascii="Bookman Old Style" w:hAnsi="Bookman Old Style" w:cs="Bookman Old Style"/>
          <w:lang w:val="id-ID"/>
        </w:rPr>
        <w:t>meliputi</w:t>
      </w:r>
      <w:r w:rsidRPr="006A64C7">
        <w:rPr>
          <w:rFonts w:ascii="Bookman Old Style" w:hAnsi="Bookman Old Style"/>
          <w:bCs/>
          <w:lang w:val="id-ID"/>
        </w:rPr>
        <w:t xml:space="preserve"> </w:t>
      </w:r>
      <w:r w:rsidRPr="006A64C7">
        <w:rPr>
          <w:rFonts w:ascii="Bookman Old Style" w:eastAsia="Calibri" w:hAnsi="Bookman Old Style" w:cs="Bookman Old Style"/>
          <w:lang w:val="id-ID" w:eastAsia="id-ID"/>
        </w:rPr>
        <w:t>pendataan pemanfaatan ruang dalam sistem informasi managemen penataan ruang,</w:t>
      </w:r>
      <w:r w:rsidRPr="006A64C7">
        <w:rPr>
          <w:rFonts w:ascii="Bookman Old Style" w:hAnsi="Bookman Old Style" w:cs="Bookman Old Style"/>
          <w:lang w:val="id-ID"/>
        </w:rPr>
        <w:t xml:space="preserve"> penyusunan rencana</w:t>
      </w:r>
      <w:r w:rsidRPr="006A64C7">
        <w:rPr>
          <w:rFonts w:ascii="Bookman Old Style" w:hAnsi="Bookman Old Style" w:cs="Bookman Old Style"/>
        </w:rPr>
        <w:t xml:space="preserve"> tata ruang wilayah</w:t>
      </w:r>
      <w:r w:rsidRPr="006A64C7">
        <w:rPr>
          <w:rFonts w:ascii="Bookman Old Style" w:hAnsi="Bookman Old Style" w:cs="Bookman Old Style"/>
          <w:lang w:val="id-ID"/>
        </w:rPr>
        <w:t xml:space="preserve">, </w:t>
      </w:r>
      <w:r w:rsidRPr="006A64C7">
        <w:rPr>
          <w:rFonts w:ascii="Bookman Old Style" w:hAnsi="Bookman Old Style" w:cs="Bookman Old Style"/>
          <w:lang w:val="id-ID"/>
        </w:rPr>
        <w:lastRenderedPageBreak/>
        <w:t xml:space="preserve">penyusunan rencana detail tata ruang dan peraturan zonasi, </w:t>
      </w:r>
      <w:r w:rsidRPr="006A64C7">
        <w:rPr>
          <w:rFonts w:ascii="Bookman Old Style" w:hAnsi="Bookman Old Style" w:cs="Bookman Old Style"/>
        </w:rPr>
        <w:t>pemetaan ruang</w:t>
      </w:r>
      <w:r w:rsidRPr="006A64C7">
        <w:rPr>
          <w:rFonts w:ascii="Bookman Old Style" w:hAnsi="Bookman Old Style" w:cs="Bookman Old Style"/>
          <w:lang w:val="id-ID"/>
        </w:rPr>
        <w:t>,</w:t>
      </w:r>
      <w:r w:rsidRPr="006A64C7">
        <w:rPr>
          <w:rFonts w:ascii="Bookman Old Style" w:eastAsia="Calibri" w:hAnsi="Bookman Old Style" w:cs="Bookman Old Style"/>
          <w:lang w:val="id-ID" w:eastAsia="id-ID"/>
        </w:rPr>
        <w:t xml:space="preserve"> </w:t>
      </w:r>
      <w:r w:rsidRPr="006A64C7">
        <w:rPr>
          <w:rFonts w:ascii="Bookman Old Style" w:hAnsi="Bookman Old Style" w:cs="Bookman Old Style"/>
          <w:lang w:val="id-ID"/>
        </w:rPr>
        <w:t>pengkajian data perencanaan tata ruang,</w:t>
      </w:r>
      <w:r w:rsidRPr="006A64C7">
        <w:rPr>
          <w:rFonts w:ascii="Bookman Old Style" w:eastAsia="Calibri" w:hAnsi="Bookman Old Style" w:cs="Bookman Old Style"/>
          <w:lang w:val="id-ID" w:eastAsia="id-ID"/>
        </w:rPr>
        <w:t xml:space="preserve"> sosialisasi rencana tata ruang wilayah, </w:t>
      </w:r>
      <w:r w:rsidRPr="006A64C7">
        <w:rPr>
          <w:rFonts w:ascii="Bookman Old Style" w:hAnsi="Bookman Old Style" w:cs="Bookman Old Style"/>
          <w:lang w:val="id-ID"/>
        </w:rPr>
        <w:t>p</w:t>
      </w:r>
      <w:r w:rsidRPr="006A64C7">
        <w:rPr>
          <w:rFonts w:ascii="Bookman Old Style" w:hAnsi="Bookman Old Style" w:cs="Bookman Old Style"/>
        </w:rPr>
        <w:t>emberian</w:t>
      </w:r>
      <w:r w:rsidRPr="006A64C7">
        <w:rPr>
          <w:rFonts w:ascii="Bookman Old Style" w:eastAsia="Calibri" w:hAnsi="Bookman Old Style" w:cs="Bookman Old Style"/>
          <w:lang w:val="id-ID" w:eastAsia="id-ID"/>
        </w:rPr>
        <w:t xml:space="preserve"> rekomendasi perijinan pemanfaatan ruang</w:t>
      </w:r>
      <w:r w:rsidRPr="006A64C7">
        <w:rPr>
          <w:rFonts w:ascii="Bookman Old Style" w:hAnsi="Bookman Old Style" w:cs="Bookman Old Style"/>
        </w:rPr>
        <w:t xml:space="preserve"> penyelenggaraan pengaturan pemanfaatan dan pengendalian ruang</w:t>
      </w:r>
      <w:r w:rsidRPr="006A64C7">
        <w:rPr>
          <w:rFonts w:ascii="Bookman Old Style" w:hAnsi="Bookman Old Style"/>
          <w:szCs w:val="24"/>
          <w:lang w:val="en-ID" w:eastAsia="id-ID"/>
        </w:rPr>
        <w:t xml:space="preserve"> serta</w:t>
      </w:r>
      <w:r w:rsidRPr="006A64C7">
        <w:rPr>
          <w:rFonts w:ascii="Bookman Old Style" w:hAnsi="Bookman Old Style" w:cs="Bookman-Light"/>
          <w:szCs w:val="24"/>
          <w:lang w:eastAsia="id-ID"/>
        </w:rPr>
        <w:t xml:space="preserve"> </w:t>
      </w:r>
      <w:r w:rsidRPr="006A64C7">
        <w:rPr>
          <w:rFonts w:ascii="Bookman Old Style" w:hAnsi="Bookman Old Style" w:cs="Bookman-Light"/>
          <w:szCs w:val="24"/>
          <w:lang w:val="id-ID" w:eastAsia="id-ID"/>
        </w:rPr>
        <w:t xml:space="preserve">pelaksanaan </w:t>
      </w:r>
      <w:r w:rsidRPr="006A64C7">
        <w:rPr>
          <w:rFonts w:ascii="Bookman Old Style" w:hAnsi="Bookman Old Style" w:cs="Bookman-Light"/>
          <w:szCs w:val="24"/>
          <w:lang w:val="en-ID" w:eastAsia="id-ID"/>
        </w:rPr>
        <w:t>tugas</w:t>
      </w:r>
      <w:r w:rsidRPr="006A64C7">
        <w:rPr>
          <w:rFonts w:ascii="Bookman Old Style" w:hAnsi="Bookman Old Style" w:cs="Bookman-Light"/>
          <w:szCs w:val="24"/>
          <w:lang w:val="id-ID" w:eastAsia="id-ID"/>
        </w:rPr>
        <w:t xml:space="preserve"> kedinasan lain yang diberikan oleh </w:t>
      </w:r>
      <w:r w:rsidRPr="006A64C7">
        <w:rPr>
          <w:rFonts w:ascii="Bookman Old Style" w:hAnsi="Bookman Old Style" w:cs="Bookman-Light"/>
          <w:szCs w:val="24"/>
          <w:lang w:val="en-ID" w:eastAsia="id-ID"/>
        </w:rPr>
        <w:t>Kepala Bidang</w:t>
      </w:r>
      <w:r w:rsidRPr="006A64C7">
        <w:rPr>
          <w:rFonts w:ascii="Bookman Old Style" w:hAnsi="Bookman Old Style" w:cs="Bookman-Light"/>
          <w:szCs w:val="24"/>
          <w:lang w:eastAsia="id-ID"/>
        </w:rPr>
        <w:t xml:space="preserve"> </w:t>
      </w:r>
      <w:r w:rsidRPr="006A64C7">
        <w:rPr>
          <w:rFonts w:ascii="Bookman Old Style" w:hAnsi="Bookman Old Style" w:cs="Bookman-Light"/>
          <w:szCs w:val="24"/>
          <w:lang w:val="id-ID" w:eastAsia="id-ID"/>
        </w:rPr>
        <w:t>sesuai dengan fungsinya</w:t>
      </w:r>
      <w:r w:rsidRPr="006A64C7">
        <w:rPr>
          <w:rFonts w:ascii="Bookman Old Style" w:hAnsi="Bookman Old Style" w:cs="Bookman-Light"/>
          <w:szCs w:val="24"/>
          <w:lang w:val="en-ID" w:eastAsia="id-ID"/>
        </w:rPr>
        <w:t>.</w:t>
      </w:r>
    </w:p>
    <w:p w:rsidR="00E21A46" w:rsidRPr="006A64C7" w:rsidRDefault="00E21A46" w:rsidP="00E21A46">
      <w:pPr>
        <w:pStyle w:val="BlockText"/>
        <w:spacing w:before="240" w:after="120" w:line="300" w:lineRule="auto"/>
        <w:ind w:left="0" w:right="0" w:firstLine="0"/>
        <w:jc w:val="center"/>
        <w:rPr>
          <w:rFonts w:ascii="Bookman Old Style" w:hAnsi="Bookman Old Style" w:cs="Bookman Old Style"/>
          <w:szCs w:val="24"/>
          <w:lang w:val="en-ID"/>
        </w:rPr>
      </w:pPr>
      <w:r w:rsidRPr="006A64C7">
        <w:rPr>
          <w:rFonts w:ascii="Bookman Old Style" w:hAnsi="Bookman Old Style" w:cs="Bookman Old Style"/>
          <w:szCs w:val="24"/>
          <w:lang w:val="id-ID"/>
        </w:rPr>
        <w:t xml:space="preserve">Pasal </w:t>
      </w:r>
      <w:r w:rsidRPr="006A64C7">
        <w:rPr>
          <w:rFonts w:ascii="Bookman Old Style" w:hAnsi="Bookman Old Style" w:cs="Bookman Old Style"/>
          <w:szCs w:val="24"/>
          <w:lang w:val="en-ID"/>
        </w:rPr>
        <w:t>30</w:t>
      </w:r>
    </w:p>
    <w:p w:rsidR="00E21A46" w:rsidRPr="006A64C7" w:rsidRDefault="00E21A46" w:rsidP="00E21A46">
      <w:pPr>
        <w:pStyle w:val="ListParagraph"/>
        <w:spacing w:line="300" w:lineRule="auto"/>
        <w:ind w:left="0"/>
        <w:contextualSpacing w:val="0"/>
        <w:jc w:val="both"/>
        <w:rPr>
          <w:rFonts w:ascii="Bookman Old Style" w:hAnsi="Bookman Old Style"/>
          <w:sz w:val="24"/>
          <w:szCs w:val="24"/>
          <w:lang w:eastAsia="id-ID"/>
        </w:rPr>
      </w:pPr>
      <w:r w:rsidRPr="006A64C7">
        <w:rPr>
          <w:rFonts w:ascii="Bookman Old Style" w:hAnsi="Bookman Old Style" w:cs="Bookman Old Style"/>
          <w:bCs/>
          <w:sz w:val="24"/>
          <w:szCs w:val="24"/>
          <w:lang w:val="en-ID"/>
        </w:rPr>
        <w:t>Seksi Pemanfaatan dan Pengendalian Tata Ruang</w:t>
      </w:r>
      <w:r w:rsidRPr="006A64C7">
        <w:rPr>
          <w:rFonts w:ascii="Bookman Old Style" w:hAnsi="Bookman Old Style" w:cs="Bookman Old Style"/>
          <w:sz w:val="24"/>
          <w:szCs w:val="24"/>
        </w:rPr>
        <w:t xml:space="preserve"> sebagaimana dimaksud dalam Pasal </w:t>
      </w:r>
      <w:r w:rsidRPr="006A64C7">
        <w:rPr>
          <w:rFonts w:ascii="Bookman Old Style" w:hAnsi="Bookman Old Style" w:cs="Bookman Old Style"/>
          <w:sz w:val="24"/>
          <w:szCs w:val="24"/>
          <w:lang w:val="en-ID"/>
        </w:rPr>
        <w:t>28</w:t>
      </w:r>
      <w:r w:rsidRPr="006A64C7">
        <w:rPr>
          <w:rFonts w:ascii="Bookman Old Style" w:hAnsi="Bookman Old Style" w:cs="Bookman Old Style"/>
          <w:sz w:val="24"/>
          <w:szCs w:val="24"/>
        </w:rPr>
        <w:t xml:space="preserve"> Ayat (3) huruf b mempunyai tugas penyiapan </w:t>
      </w:r>
      <w:r w:rsidRPr="006A64C7">
        <w:rPr>
          <w:rFonts w:ascii="Bookman Old Style" w:hAnsi="Bookman Old Style"/>
          <w:bCs/>
          <w:sz w:val="24"/>
          <w:szCs w:val="24"/>
        </w:rPr>
        <w:t xml:space="preserve">penyiapan bahan perumusan, pengkoordinasian, pelaksanaan, pemantauan, evaluasi serta pelaporan,  </w:t>
      </w:r>
      <w:r w:rsidRPr="006A64C7">
        <w:rPr>
          <w:rFonts w:ascii="Bookman Old Style" w:hAnsi="Bookman Old Style" w:cs="Bookman Old Style"/>
          <w:sz w:val="24"/>
          <w:szCs w:val="24"/>
        </w:rPr>
        <w:t>meliputi</w:t>
      </w:r>
      <w:r w:rsidRPr="006A64C7">
        <w:rPr>
          <w:rFonts w:ascii="Bookman Old Style" w:hAnsi="Bookman Old Style"/>
          <w:bCs/>
          <w:sz w:val="24"/>
          <w:szCs w:val="24"/>
        </w:rPr>
        <w:t xml:space="preserve"> </w:t>
      </w:r>
      <w:r w:rsidRPr="006A64C7">
        <w:rPr>
          <w:rFonts w:ascii="Bookman Old Style" w:eastAsia="Calibri" w:hAnsi="Bookman Old Style" w:cs="Bookman Old Style"/>
          <w:sz w:val="24"/>
          <w:szCs w:val="24"/>
          <w:lang w:eastAsia="id-ID"/>
        </w:rPr>
        <w:t>inventarisasi dan identifikasi pemanfaatan dan pengendalian pemanfaatan ruang dalam sistem informasi managemen pemanfaatan dan pengendalian pemanfaatan ruang,</w:t>
      </w:r>
      <w:r w:rsidRPr="006A64C7">
        <w:rPr>
          <w:rFonts w:ascii="Bookman Old Style" w:hAnsi="Bookman Old Style" w:cs="Bookman Old Style"/>
          <w:sz w:val="24"/>
          <w:szCs w:val="24"/>
        </w:rPr>
        <w:t xml:space="preserve"> penyusunan konsep norma standar prosedur manual pengendalian pemanfaatan ruang, pengaturan pemanfaatan dan pengendalian pemanfaatan ruang wilayah perkotaan dan perdesaan, pemberian rekomendasi perijinan pendirian bangunan dan rekomendasi ijin pemasangan reklame, koordinasi yang berkaitan dengan perizinan dalam rangka pengendalian pemanfaatan tata ruang, pengawasan dan pengendalian pemanfaatan tata ruang wilayah perkotaan dan pedesaan, </w:t>
      </w:r>
      <w:r w:rsidRPr="006A64C7">
        <w:rPr>
          <w:rFonts w:ascii="Bookman Old Style" w:eastAsia="Calibri" w:hAnsi="Bookman Old Style" w:cs="Bookman Old Style"/>
          <w:sz w:val="24"/>
          <w:szCs w:val="24"/>
          <w:lang w:eastAsia="id-ID"/>
        </w:rPr>
        <w:t>pengendalian pemanfaatan ruang, pengkajian permasalahan pemanfaatan ruang, penerapan peraturan zonasi dalam rangka pengendalian pemanfaatan ruang, pengkajian permasalahan kebijakan pengendalian pemanfaatan ruang</w:t>
      </w:r>
      <w:r w:rsidRPr="006A64C7">
        <w:rPr>
          <w:rFonts w:ascii="Bookman Old Style" w:hAnsi="Bookman Old Style"/>
          <w:sz w:val="24"/>
          <w:szCs w:val="24"/>
          <w:lang w:val="en-ID" w:eastAsia="id-ID"/>
        </w:rPr>
        <w:t xml:space="preserve"> serta</w:t>
      </w:r>
      <w:r w:rsidRPr="006A64C7">
        <w:rPr>
          <w:rFonts w:ascii="Bookman Old Style" w:hAnsi="Bookman Old Style" w:cs="Bookman-Light"/>
          <w:sz w:val="24"/>
          <w:szCs w:val="24"/>
          <w:lang w:eastAsia="id-ID"/>
        </w:rPr>
        <w:t xml:space="preserve"> pelaksanaan </w:t>
      </w:r>
      <w:r w:rsidRPr="006A64C7">
        <w:rPr>
          <w:rFonts w:ascii="Bookman Old Style" w:hAnsi="Bookman Old Style" w:cs="Bookman-Light"/>
          <w:sz w:val="24"/>
          <w:szCs w:val="24"/>
          <w:lang w:val="en-ID" w:eastAsia="id-ID"/>
        </w:rPr>
        <w:t>tugas</w:t>
      </w:r>
      <w:r w:rsidRPr="006A64C7">
        <w:rPr>
          <w:rFonts w:ascii="Bookman Old Style" w:hAnsi="Bookman Old Style" w:cs="Bookman-Light"/>
          <w:sz w:val="24"/>
          <w:szCs w:val="24"/>
          <w:lang w:eastAsia="id-ID"/>
        </w:rPr>
        <w:t xml:space="preserve"> kedinasan lain yang diberikan oleh </w:t>
      </w:r>
      <w:r w:rsidRPr="006A64C7">
        <w:rPr>
          <w:rFonts w:ascii="Bookman Old Style" w:hAnsi="Bookman Old Style" w:cs="Bookman-Light"/>
          <w:sz w:val="24"/>
          <w:szCs w:val="24"/>
          <w:lang w:val="en-ID" w:eastAsia="id-ID"/>
        </w:rPr>
        <w:t>Kepala Bidang</w:t>
      </w:r>
      <w:r w:rsidRPr="006A64C7">
        <w:rPr>
          <w:rFonts w:ascii="Bookman Old Style" w:hAnsi="Bookman Old Style" w:cs="Bookman-Light"/>
          <w:sz w:val="24"/>
          <w:szCs w:val="24"/>
          <w:lang w:eastAsia="id-ID"/>
        </w:rPr>
        <w:t xml:space="preserve"> sesuai dengan fungsinya</w:t>
      </w:r>
      <w:r w:rsidRPr="006A64C7">
        <w:rPr>
          <w:rFonts w:ascii="Bookman Old Style" w:hAnsi="Bookman Old Style" w:cs="Bookman-Light"/>
          <w:sz w:val="24"/>
          <w:szCs w:val="24"/>
          <w:lang w:val="en-ID" w:eastAsia="id-ID"/>
        </w:rPr>
        <w:t>.</w:t>
      </w:r>
    </w:p>
    <w:p w:rsidR="00E21A46" w:rsidRPr="006A64C7" w:rsidRDefault="00E21A46" w:rsidP="00E21A46">
      <w:pPr>
        <w:pStyle w:val="BlockText"/>
        <w:spacing w:before="240" w:after="120" w:line="300" w:lineRule="auto"/>
        <w:ind w:left="0" w:right="0" w:firstLine="0"/>
        <w:jc w:val="center"/>
        <w:rPr>
          <w:rFonts w:ascii="Bookman Old Style" w:hAnsi="Bookman Old Style" w:cs="Bookman Old Style"/>
          <w:szCs w:val="24"/>
        </w:rPr>
      </w:pPr>
      <w:r w:rsidRPr="006A64C7">
        <w:rPr>
          <w:rFonts w:ascii="Bookman Old Style" w:hAnsi="Bookman Old Style" w:cs="Bookman Old Style"/>
          <w:szCs w:val="24"/>
        </w:rPr>
        <w:t xml:space="preserve">Pasal </w:t>
      </w:r>
      <w:r>
        <w:rPr>
          <w:rFonts w:ascii="Bookman Old Style" w:hAnsi="Bookman Old Style" w:cs="Bookman Old Style"/>
          <w:szCs w:val="24"/>
        </w:rPr>
        <w:t>31</w:t>
      </w:r>
    </w:p>
    <w:p w:rsidR="00E21A46" w:rsidRPr="006A64C7" w:rsidRDefault="00E21A46" w:rsidP="00E21A46">
      <w:pPr>
        <w:pStyle w:val="BlockText"/>
        <w:spacing w:before="60" w:line="300" w:lineRule="auto"/>
        <w:ind w:left="0" w:right="0" w:firstLine="0"/>
        <w:rPr>
          <w:rFonts w:ascii="Bookman Old Style" w:hAnsi="Bookman Old Style" w:cs="Bookman-Light"/>
          <w:szCs w:val="24"/>
          <w:lang w:val="en-ID" w:eastAsia="id-ID"/>
        </w:rPr>
      </w:pPr>
      <w:r w:rsidRPr="006A64C7">
        <w:rPr>
          <w:rFonts w:ascii="Bookman Old Style" w:hAnsi="Bookman Old Style" w:cs="Bookman Old Style"/>
          <w:bCs/>
          <w:szCs w:val="24"/>
          <w:lang w:val="en-ID"/>
        </w:rPr>
        <w:t>Seksi Pertanahan</w:t>
      </w:r>
      <w:r w:rsidRPr="006A64C7">
        <w:rPr>
          <w:rFonts w:ascii="Bookman Old Style" w:hAnsi="Bookman Old Style" w:cs="Bookman-Light"/>
          <w:szCs w:val="24"/>
          <w:lang w:val="id-ID" w:eastAsia="id-ID"/>
        </w:rPr>
        <w:t xml:space="preserve"> sebagaimana dimaksud dalam Pasal </w:t>
      </w:r>
      <w:r w:rsidRPr="006A64C7">
        <w:rPr>
          <w:rFonts w:ascii="Bookman Old Style" w:hAnsi="Bookman Old Style" w:cs="Bookman-Light"/>
          <w:szCs w:val="24"/>
          <w:lang w:val="en-ID" w:eastAsia="id-ID"/>
        </w:rPr>
        <w:t>28</w:t>
      </w:r>
      <w:r w:rsidRPr="006A64C7">
        <w:rPr>
          <w:rFonts w:ascii="Bookman Old Style" w:hAnsi="Bookman Old Style" w:cs="Bookman-Light"/>
          <w:szCs w:val="24"/>
          <w:lang w:val="id-ID" w:eastAsia="id-ID"/>
        </w:rPr>
        <w:t xml:space="preserve"> ayat (</w:t>
      </w:r>
      <w:r w:rsidRPr="006A64C7">
        <w:rPr>
          <w:rFonts w:ascii="Bookman Old Style" w:hAnsi="Bookman Old Style" w:cs="Bookman-Light"/>
          <w:szCs w:val="24"/>
          <w:lang w:val="en-ID" w:eastAsia="id-ID"/>
        </w:rPr>
        <w:t>3</w:t>
      </w:r>
      <w:r w:rsidRPr="006A64C7">
        <w:rPr>
          <w:rFonts w:ascii="Bookman Old Style" w:hAnsi="Bookman Old Style" w:cs="Bookman-Light"/>
          <w:szCs w:val="24"/>
          <w:lang w:val="id-ID" w:eastAsia="id-ID"/>
        </w:rPr>
        <w:t>) huruf b</w:t>
      </w:r>
      <w:r w:rsidRPr="006A64C7">
        <w:rPr>
          <w:rFonts w:ascii="Bookman Old Style" w:hAnsi="Bookman Old Style" w:cs="Bookman-Light"/>
          <w:szCs w:val="24"/>
          <w:lang w:val="en-ID" w:eastAsia="id-ID"/>
        </w:rPr>
        <w:t xml:space="preserve"> </w:t>
      </w:r>
      <w:r w:rsidRPr="006A64C7">
        <w:rPr>
          <w:rFonts w:ascii="Bookman Old Style" w:hAnsi="Bookman Old Style"/>
          <w:szCs w:val="24"/>
          <w:lang w:val="id-ID" w:eastAsia="id-ID"/>
        </w:rPr>
        <w:t xml:space="preserve">mempunyai tugas </w:t>
      </w:r>
      <w:r w:rsidRPr="006A64C7">
        <w:rPr>
          <w:rFonts w:ascii="Bookman Old Style" w:hAnsi="Bookman Old Style" w:cs="Bookman Old Style"/>
          <w:lang w:val="id-ID"/>
        </w:rPr>
        <w:t>p</w:t>
      </w:r>
      <w:r w:rsidRPr="006A64C7">
        <w:rPr>
          <w:rFonts w:ascii="Bookman Old Style" w:hAnsi="Bookman Old Style"/>
          <w:bCs/>
        </w:rPr>
        <w:t>enyiapan bahan perumusan, pengkoordinasian, pelaksanaan, pemantauan, evaluasi serta pelaporan</w:t>
      </w:r>
      <w:r w:rsidRPr="006A64C7">
        <w:rPr>
          <w:rFonts w:ascii="Bookman Old Style" w:hAnsi="Bookman Old Style"/>
          <w:bCs/>
          <w:lang w:val="id-ID"/>
        </w:rPr>
        <w:t xml:space="preserve">,  </w:t>
      </w:r>
      <w:r w:rsidRPr="006A64C7">
        <w:rPr>
          <w:rFonts w:ascii="Bookman Old Style" w:hAnsi="Bookman Old Style" w:cs="Bookman Old Style"/>
          <w:lang w:val="id-ID"/>
        </w:rPr>
        <w:t>dibidang</w:t>
      </w:r>
      <w:r w:rsidRPr="006A64C7">
        <w:rPr>
          <w:rFonts w:ascii="Bookman Old Style" w:hAnsi="Bookman Old Style"/>
          <w:bCs/>
          <w:lang w:val="id-ID"/>
        </w:rPr>
        <w:t xml:space="preserve"> </w:t>
      </w:r>
      <w:r w:rsidRPr="006A64C7">
        <w:rPr>
          <w:rFonts w:ascii="Bookman Old Style" w:eastAsia="Calibri" w:hAnsi="Bookman Old Style" w:cs="Bookman Old Style"/>
          <w:lang w:val="id-ID" w:eastAsia="id-ID"/>
        </w:rPr>
        <w:t>pengadaan tanah untuk kepentingan umum dan fasilitasi pengadaan tanah untuk kepentingan umum</w:t>
      </w:r>
      <w:r w:rsidRPr="006A64C7">
        <w:rPr>
          <w:rFonts w:ascii="Bookman Old Style" w:hAnsi="Bookman Old Style" w:cs="Bookman Old Style"/>
          <w:lang w:val="sv-SE"/>
        </w:rPr>
        <w:t>,</w:t>
      </w:r>
      <w:r w:rsidRPr="006A64C7">
        <w:rPr>
          <w:rFonts w:ascii="Bookman Old Style" w:hAnsi="Bookman Old Style" w:cs="Bookman Old Style"/>
          <w:lang w:val="id-ID"/>
        </w:rPr>
        <w:t xml:space="preserve"> </w:t>
      </w:r>
      <w:r w:rsidRPr="006A64C7">
        <w:rPr>
          <w:rFonts w:ascii="Bookman Old Style" w:hAnsi="Bookman Old Style" w:cs="Bookman Old Style"/>
          <w:lang w:val="sv-SE"/>
        </w:rPr>
        <w:t>penyelesaian ganti kerugian dan santunan tanah untuk pembangunan</w:t>
      </w:r>
      <w:r w:rsidRPr="006A64C7">
        <w:rPr>
          <w:rFonts w:ascii="Bookman Old Style" w:hAnsi="Bookman Old Style" w:cs="Bookman Old Style"/>
          <w:lang w:val="id-ID"/>
        </w:rPr>
        <w:t xml:space="preserve">, fasilitasi permasalahan dan </w:t>
      </w:r>
      <w:r w:rsidRPr="006A64C7">
        <w:rPr>
          <w:rFonts w:ascii="Bookman Old Style" w:hAnsi="Bookman Old Style" w:cs="Bookman Old Style"/>
          <w:lang w:val="sv-SE"/>
        </w:rPr>
        <w:t>sengketa tanah</w:t>
      </w:r>
      <w:r w:rsidRPr="006A64C7">
        <w:rPr>
          <w:rFonts w:ascii="Bookman Old Style" w:hAnsi="Bookman Old Style" w:cs="Bookman Old Style"/>
          <w:lang w:val="id-ID"/>
        </w:rPr>
        <w:t xml:space="preserve"> aset Pemerintah Kabupaten Temanggung, </w:t>
      </w:r>
      <w:r w:rsidRPr="006A64C7">
        <w:rPr>
          <w:rFonts w:ascii="Bookman Old Style" w:hAnsi="Bookman Old Style" w:cs="Bookman Old Style"/>
          <w:lang w:val="sv-SE"/>
        </w:rPr>
        <w:t>penetapan tanah ulayat, serta kerugian tanah kelebihan maksimum dan tanah</w:t>
      </w:r>
      <w:r w:rsidRPr="006A64C7">
        <w:rPr>
          <w:rFonts w:ascii="Bookman Old Style" w:hAnsi="Bookman Old Style" w:cs="Bookman Old Style"/>
          <w:i/>
          <w:iCs/>
          <w:lang w:val="sv-SE"/>
        </w:rPr>
        <w:t xml:space="preserve"> absentee</w:t>
      </w:r>
      <w:r w:rsidRPr="006A64C7">
        <w:rPr>
          <w:rFonts w:ascii="Bookman Old Style" w:hAnsi="Bookman Old Style" w:cs="Bookman Old Style"/>
          <w:lang w:val="sv-SE"/>
        </w:rPr>
        <w:t xml:space="preserve"> </w:t>
      </w:r>
      <w:r w:rsidRPr="006A64C7">
        <w:rPr>
          <w:rFonts w:ascii="Bookman Old Style" w:hAnsi="Bookman Old Style"/>
          <w:szCs w:val="24"/>
          <w:lang w:val="en-ID" w:eastAsia="id-ID"/>
        </w:rPr>
        <w:t>serta</w:t>
      </w:r>
      <w:r w:rsidRPr="006A64C7">
        <w:rPr>
          <w:rFonts w:ascii="Bookman Old Style" w:hAnsi="Bookman Old Style" w:cs="Bookman-Light"/>
          <w:szCs w:val="24"/>
          <w:lang w:eastAsia="id-ID"/>
        </w:rPr>
        <w:t xml:space="preserve"> </w:t>
      </w:r>
      <w:r w:rsidRPr="006A64C7">
        <w:rPr>
          <w:rFonts w:ascii="Bookman Old Style" w:hAnsi="Bookman Old Style" w:cs="Bookman-Light"/>
          <w:szCs w:val="24"/>
          <w:lang w:val="id-ID" w:eastAsia="id-ID"/>
        </w:rPr>
        <w:t xml:space="preserve">pelaksanaan </w:t>
      </w:r>
      <w:r w:rsidRPr="006A64C7">
        <w:rPr>
          <w:rFonts w:ascii="Bookman Old Style" w:hAnsi="Bookman Old Style" w:cs="Bookman-Light"/>
          <w:szCs w:val="24"/>
          <w:lang w:val="en-ID" w:eastAsia="id-ID"/>
        </w:rPr>
        <w:t>tugas</w:t>
      </w:r>
      <w:r w:rsidRPr="006A64C7">
        <w:rPr>
          <w:rFonts w:ascii="Bookman Old Style" w:hAnsi="Bookman Old Style" w:cs="Bookman-Light"/>
          <w:szCs w:val="24"/>
          <w:lang w:val="id-ID" w:eastAsia="id-ID"/>
        </w:rPr>
        <w:t xml:space="preserve"> kedinasan lain yang diberikan oleh </w:t>
      </w:r>
      <w:r w:rsidRPr="006A64C7">
        <w:rPr>
          <w:rFonts w:ascii="Bookman Old Style" w:hAnsi="Bookman Old Style" w:cs="Bookman-Light"/>
          <w:szCs w:val="24"/>
          <w:lang w:val="en-ID" w:eastAsia="id-ID"/>
        </w:rPr>
        <w:t>Kepala Bidang</w:t>
      </w:r>
      <w:r w:rsidRPr="006A64C7">
        <w:rPr>
          <w:rFonts w:ascii="Bookman Old Style" w:hAnsi="Bookman Old Style" w:cs="Bookman-Light"/>
          <w:szCs w:val="24"/>
          <w:lang w:eastAsia="id-ID"/>
        </w:rPr>
        <w:t xml:space="preserve"> </w:t>
      </w:r>
      <w:r w:rsidRPr="006A64C7">
        <w:rPr>
          <w:rFonts w:ascii="Bookman Old Style" w:hAnsi="Bookman Old Style" w:cs="Bookman-Light"/>
          <w:szCs w:val="24"/>
          <w:lang w:val="id-ID" w:eastAsia="id-ID"/>
        </w:rPr>
        <w:t>sesuai dengan fungsinya</w:t>
      </w:r>
      <w:r w:rsidRPr="006A64C7">
        <w:rPr>
          <w:rFonts w:ascii="Bookman Old Style" w:hAnsi="Bookman Old Style" w:cs="Bookman-Light"/>
          <w:szCs w:val="24"/>
          <w:lang w:val="en-ID" w:eastAsia="id-ID"/>
        </w:rPr>
        <w:t>.</w:t>
      </w:r>
    </w:p>
    <w:p w:rsidR="00E21A46" w:rsidRPr="00A82E22" w:rsidRDefault="00E21A46" w:rsidP="00E21A46">
      <w:pPr>
        <w:pStyle w:val="BlockText"/>
        <w:spacing w:before="60" w:line="264" w:lineRule="auto"/>
        <w:ind w:left="0" w:right="0" w:firstLine="0"/>
        <w:jc w:val="center"/>
        <w:rPr>
          <w:rFonts w:ascii="Bookman Old Style" w:hAnsi="Bookman Old Style" w:cs="Bookman Old Style"/>
          <w:szCs w:val="24"/>
        </w:rPr>
      </w:pPr>
      <w:r w:rsidRPr="00A82E22">
        <w:rPr>
          <w:rFonts w:ascii="Bookman Old Style" w:hAnsi="Bookman Old Style" w:cs="Bookman Old Style"/>
          <w:szCs w:val="24"/>
        </w:rPr>
        <w:t>Bagian Keempat</w:t>
      </w:r>
    </w:p>
    <w:p w:rsidR="00E21A46" w:rsidRPr="00A82E22" w:rsidRDefault="00E21A46" w:rsidP="00E21A46">
      <w:pPr>
        <w:pStyle w:val="BodyText2"/>
        <w:tabs>
          <w:tab w:val="left" w:pos="0"/>
          <w:tab w:val="left" w:pos="90"/>
        </w:tabs>
        <w:spacing w:before="40" w:line="264" w:lineRule="auto"/>
        <w:jc w:val="center"/>
        <w:rPr>
          <w:rFonts w:ascii="Bookman Old Style" w:hAnsi="Bookman Old Style" w:cs="Bookman Old Style"/>
          <w:sz w:val="24"/>
          <w:szCs w:val="24"/>
          <w:lang w:val="en-ID"/>
        </w:rPr>
      </w:pPr>
      <w:r w:rsidRPr="00A82E22">
        <w:rPr>
          <w:rFonts w:ascii="Bookman Old Style" w:hAnsi="Bookman Old Style" w:cs="Bookman Old Style"/>
          <w:bCs/>
          <w:sz w:val="24"/>
          <w:szCs w:val="24"/>
        </w:rPr>
        <w:t xml:space="preserve">Bidang Tata Kota dan </w:t>
      </w:r>
      <w:r>
        <w:rPr>
          <w:rFonts w:ascii="Bookman Old Style" w:hAnsi="Bookman Old Style" w:cs="Bookman Old Style"/>
          <w:bCs/>
          <w:sz w:val="24"/>
          <w:szCs w:val="24"/>
        </w:rPr>
        <w:t>Bina</w:t>
      </w:r>
      <w:r w:rsidRPr="00A82E22">
        <w:rPr>
          <w:rFonts w:ascii="Bookman Old Style" w:hAnsi="Bookman Old Style" w:cs="Bookman Old Style"/>
          <w:bCs/>
          <w:sz w:val="24"/>
          <w:szCs w:val="24"/>
        </w:rPr>
        <w:t xml:space="preserve"> Konstruksi</w:t>
      </w:r>
    </w:p>
    <w:p w:rsidR="00E21A46" w:rsidRPr="00A82E22" w:rsidRDefault="00E21A46" w:rsidP="00E21A46">
      <w:pPr>
        <w:pStyle w:val="BodyText2"/>
        <w:tabs>
          <w:tab w:val="left" w:pos="0"/>
          <w:tab w:val="left" w:pos="90"/>
        </w:tabs>
        <w:spacing w:before="40" w:after="120" w:line="264" w:lineRule="auto"/>
        <w:jc w:val="center"/>
        <w:rPr>
          <w:rFonts w:ascii="Bookman Old Style" w:hAnsi="Bookman Old Style" w:cs="Bookman Old Style"/>
          <w:sz w:val="24"/>
          <w:szCs w:val="24"/>
          <w:lang w:val="en-ID"/>
        </w:rPr>
      </w:pPr>
      <w:r w:rsidRPr="00A82E22">
        <w:rPr>
          <w:rFonts w:ascii="Bookman Old Style" w:hAnsi="Bookman Old Style" w:cs="Bookman Old Style"/>
          <w:sz w:val="24"/>
          <w:szCs w:val="24"/>
        </w:rPr>
        <w:t xml:space="preserve">Pasal </w:t>
      </w:r>
      <w:r w:rsidRPr="00A82E22">
        <w:rPr>
          <w:rFonts w:ascii="Bookman Old Style" w:hAnsi="Bookman Old Style" w:cs="Bookman Old Style"/>
          <w:sz w:val="24"/>
          <w:szCs w:val="24"/>
          <w:lang w:val="en-ID"/>
        </w:rPr>
        <w:t>32</w:t>
      </w:r>
    </w:p>
    <w:p w:rsidR="00E21A46" w:rsidRPr="00A54BD5" w:rsidRDefault="00E21A46" w:rsidP="00E21A46">
      <w:pPr>
        <w:pStyle w:val="BlockText"/>
        <w:spacing w:before="60" w:line="264" w:lineRule="auto"/>
        <w:ind w:left="0" w:right="0" w:firstLine="0"/>
        <w:rPr>
          <w:rFonts w:ascii="Bookman Old Style" w:hAnsi="Bookman Old Style" w:cs="Bookman Old Style"/>
          <w:color w:val="FF0000"/>
          <w:szCs w:val="24"/>
          <w:lang w:val="en-ID"/>
        </w:rPr>
      </w:pPr>
      <w:r w:rsidRPr="00A82E22">
        <w:rPr>
          <w:rFonts w:ascii="Bookman Old Style" w:hAnsi="Bookman Old Style" w:cs="Bookman Old Style"/>
          <w:bCs/>
          <w:szCs w:val="24"/>
        </w:rPr>
        <w:t xml:space="preserve">Bidang Tata Kota </w:t>
      </w:r>
      <w:r w:rsidRPr="00A82E22">
        <w:rPr>
          <w:rFonts w:ascii="Bookman Old Style" w:hAnsi="Bookman Old Style" w:cs="Bookman Old Style"/>
          <w:bCs/>
          <w:szCs w:val="24"/>
          <w:lang w:val="id-ID"/>
        </w:rPr>
        <w:t xml:space="preserve">dan </w:t>
      </w:r>
      <w:r>
        <w:rPr>
          <w:rFonts w:ascii="Bookman Old Style" w:hAnsi="Bookman Old Style" w:cs="Bookman Old Style"/>
          <w:bCs/>
          <w:szCs w:val="24"/>
          <w:lang w:val="id-ID"/>
        </w:rPr>
        <w:t>Bina</w:t>
      </w:r>
      <w:r w:rsidRPr="00A82E22">
        <w:rPr>
          <w:rFonts w:ascii="Bookman Old Style" w:hAnsi="Bookman Old Style" w:cs="Bookman Old Style"/>
          <w:bCs/>
          <w:szCs w:val="24"/>
          <w:lang w:val="id-ID"/>
        </w:rPr>
        <w:t xml:space="preserve"> Konstruksi </w:t>
      </w:r>
      <w:r w:rsidRPr="00A82E22">
        <w:rPr>
          <w:rFonts w:ascii="Bookman Old Style" w:hAnsi="Bookman Old Style" w:cs="Arial"/>
          <w:spacing w:val="-6"/>
          <w:szCs w:val="24"/>
          <w:lang w:val="id-ID" w:eastAsia="id-ID"/>
        </w:rPr>
        <w:t xml:space="preserve">mempunyai tugas </w:t>
      </w:r>
      <w:r w:rsidRPr="00A82E22">
        <w:rPr>
          <w:rFonts w:ascii="Bookman Old Style" w:hAnsi="Bookman Old Style" w:cs="Bookman Old Style"/>
          <w:szCs w:val="24"/>
        </w:rPr>
        <w:t>merencanakan dan melaksanakan sebagian tugas Dinas dibidang</w:t>
      </w:r>
      <w:r w:rsidRPr="00A82E22">
        <w:rPr>
          <w:rFonts w:ascii="Bookman Old Style" w:hAnsi="Bookman Old Style" w:cs="Bookman Old Style"/>
          <w:szCs w:val="24"/>
          <w:lang w:val="id-ID"/>
        </w:rPr>
        <w:t xml:space="preserve"> perumusan konsep, pelaksanaan kebijakan, pengkoordinasian, pemantauan, evaluasi</w:t>
      </w:r>
      <w:r w:rsidRPr="00A54BD5">
        <w:rPr>
          <w:rFonts w:ascii="Bookman Old Style" w:hAnsi="Bookman Old Style" w:cs="Bookman Old Style"/>
          <w:lang w:val="id-ID"/>
        </w:rPr>
        <w:t xml:space="preserve"> serta pelaporan</w:t>
      </w:r>
      <w:r w:rsidRPr="00A54BD5">
        <w:rPr>
          <w:rFonts w:ascii="Bookman Old Style" w:hAnsi="Bookman Old Style" w:cs="Bookman Old Style"/>
        </w:rPr>
        <w:t xml:space="preserve"> </w:t>
      </w:r>
      <w:r w:rsidRPr="00A54BD5">
        <w:rPr>
          <w:rFonts w:ascii="Bookman Old Style" w:hAnsi="Bookman Old Style" w:cs="Bookman Old Style"/>
          <w:lang w:val="id-ID"/>
        </w:rPr>
        <w:t>pertamanan,</w:t>
      </w:r>
      <w:r w:rsidRPr="00A54BD5">
        <w:rPr>
          <w:rFonts w:ascii="Bookman Old Style" w:hAnsi="Bookman Old Style" w:cs="Bookman Old Style"/>
          <w:bCs/>
        </w:rPr>
        <w:t xml:space="preserve"> </w:t>
      </w:r>
      <w:r w:rsidRPr="00A54BD5">
        <w:rPr>
          <w:rFonts w:ascii="Bookman Old Style" w:hAnsi="Bookman Old Style"/>
          <w:lang w:val="id-ID"/>
        </w:rPr>
        <w:t xml:space="preserve">penerangan jalan umum, </w:t>
      </w:r>
      <w:r w:rsidRPr="00A54BD5">
        <w:rPr>
          <w:rFonts w:ascii="Bookman Old Style" w:hAnsi="Bookman Old Style" w:cs="Bookman Old Style"/>
          <w:bCs/>
          <w:lang w:val="id-ID"/>
        </w:rPr>
        <w:t xml:space="preserve">dan </w:t>
      </w:r>
      <w:r>
        <w:rPr>
          <w:rFonts w:ascii="Bookman Old Style" w:hAnsi="Bookman Old Style" w:cs="Bookman Old Style"/>
          <w:bCs/>
          <w:lang w:val="id-ID"/>
        </w:rPr>
        <w:t>bina</w:t>
      </w:r>
      <w:r w:rsidRPr="00A54BD5">
        <w:rPr>
          <w:rFonts w:ascii="Bookman Old Style" w:hAnsi="Bookman Old Style" w:cs="Bookman Old Style"/>
          <w:bCs/>
          <w:lang w:val="id-ID"/>
        </w:rPr>
        <w:t xml:space="preserve"> konstruksi</w:t>
      </w:r>
      <w:r w:rsidRPr="00A54BD5">
        <w:rPr>
          <w:rFonts w:ascii="Bookman Old Style" w:hAnsi="Bookman Old Style" w:cs="Bookman Old Style"/>
          <w:lang w:val="id-ID"/>
        </w:rPr>
        <w:t xml:space="preserve"> </w:t>
      </w:r>
      <w:r w:rsidRPr="00A54BD5">
        <w:rPr>
          <w:rFonts w:ascii="Bookman Old Style" w:hAnsi="Bookman Old Style" w:cs="Bookman Old Style"/>
          <w:lang w:val="id-ID"/>
        </w:rPr>
        <w:lastRenderedPageBreak/>
        <w:t xml:space="preserve">yang meliputi pendataan,  penyelenggaraan, pengelolaan, pelaksanaan, pengawasan dan pembinaan dan pemanfaatan, </w:t>
      </w:r>
      <w:r>
        <w:rPr>
          <w:rFonts w:ascii="Bookman Old Style" w:hAnsi="Bookman Old Style" w:cs="Bookman Old Style"/>
          <w:lang w:val="id-ID"/>
        </w:rPr>
        <w:t>penataan kota, petamanan</w:t>
      </w:r>
      <w:r w:rsidRPr="00A54BD5">
        <w:rPr>
          <w:rFonts w:ascii="Bookman Old Style" w:hAnsi="Bookman Old Style" w:cs="Bookman Old Style"/>
          <w:lang w:val="id-ID"/>
        </w:rPr>
        <w:t xml:space="preserve">, penerangan jalan umum, </w:t>
      </w:r>
      <w:r>
        <w:rPr>
          <w:rFonts w:ascii="Bookman Old Style" w:hAnsi="Bookman Old Style" w:cs="Bookman Old Style"/>
          <w:lang w:val="id-ID"/>
        </w:rPr>
        <w:t>bina</w:t>
      </w:r>
      <w:r w:rsidRPr="00A54BD5">
        <w:rPr>
          <w:rFonts w:ascii="Bookman Old Style" w:hAnsi="Bookman Old Style" w:cs="Bookman Old Style"/>
          <w:lang w:val="id-ID"/>
        </w:rPr>
        <w:t xml:space="preserve"> konstruksi dan operasional alat berat</w:t>
      </w:r>
      <w:r w:rsidRPr="00A54BD5">
        <w:rPr>
          <w:rFonts w:ascii="Bookman Old Style" w:hAnsi="Bookman Old Style" w:cs="Bookman Old Style"/>
          <w:lang w:val="en-ID"/>
        </w:rPr>
        <w:t>.</w:t>
      </w:r>
    </w:p>
    <w:p w:rsidR="00E21A46" w:rsidRPr="007F2C37" w:rsidRDefault="00E21A46" w:rsidP="00E21A46">
      <w:pPr>
        <w:pStyle w:val="BlockText"/>
        <w:spacing w:before="240" w:after="120" w:line="264" w:lineRule="auto"/>
        <w:ind w:left="0" w:right="0" w:firstLine="0"/>
        <w:jc w:val="center"/>
        <w:rPr>
          <w:rFonts w:ascii="Bookman Old Style" w:hAnsi="Bookman Old Style" w:cs="Bookman Old Style"/>
          <w:szCs w:val="24"/>
          <w:lang w:val="en-ID"/>
        </w:rPr>
      </w:pPr>
      <w:r w:rsidRPr="00A54BD5">
        <w:rPr>
          <w:rFonts w:ascii="Bookman Old Style" w:hAnsi="Bookman Old Style" w:cs="Bookman Old Style"/>
          <w:szCs w:val="24"/>
          <w:lang w:val="id-ID"/>
        </w:rPr>
        <w:t xml:space="preserve">Pasal </w:t>
      </w:r>
      <w:r>
        <w:rPr>
          <w:rFonts w:ascii="Bookman Old Style" w:hAnsi="Bookman Old Style" w:cs="Bookman Old Style"/>
          <w:szCs w:val="24"/>
          <w:lang w:val="en-ID"/>
        </w:rPr>
        <w:t>33</w:t>
      </w:r>
    </w:p>
    <w:p w:rsidR="00E21A46" w:rsidRPr="00702E8D" w:rsidRDefault="00E21A46" w:rsidP="00E21A46">
      <w:pPr>
        <w:pStyle w:val="BodyText2"/>
        <w:tabs>
          <w:tab w:val="left" w:pos="0"/>
          <w:tab w:val="left" w:pos="90"/>
        </w:tabs>
        <w:spacing w:before="40" w:line="264" w:lineRule="auto"/>
        <w:rPr>
          <w:rFonts w:ascii="Bookman Old Style" w:hAnsi="Bookman Old Style" w:cs="Bookman Old Style"/>
          <w:sz w:val="24"/>
          <w:szCs w:val="24"/>
        </w:rPr>
      </w:pPr>
      <w:r w:rsidRPr="00A54BD5">
        <w:rPr>
          <w:rFonts w:ascii="Bookman Old Style" w:hAnsi="Bookman Old Style"/>
          <w:sz w:val="24"/>
          <w:szCs w:val="24"/>
          <w:lang w:eastAsia="id-ID"/>
        </w:rPr>
        <w:t>Dalam melaksanakan tugas,</w:t>
      </w:r>
      <w:r w:rsidRPr="00A54BD5">
        <w:rPr>
          <w:rFonts w:ascii="Bookman Old Style" w:hAnsi="Bookman Old Style" w:cs="Bookman Old Style"/>
          <w:sz w:val="24"/>
          <w:szCs w:val="24"/>
        </w:rPr>
        <w:t xml:space="preserve"> </w:t>
      </w:r>
      <w:r w:rsidRPr="00702E8D">
        <w:rPr>
          <w:rFonts w:ascii="Bookman Old Style" w:hAnsi="Bookman Old Style" w:cs="Bookman Old Style"/>
          <w:bCs/>
          <w:sz w:val="24"/>
          <w:szCs w:val="24"/>
        </w:rPr>
        <w:t xml:space="preserve">Bidang Tata Kota dan </w:t>
      </w:r>
      <w:r>
        <w:rPr>
          <w:rFonts w:ascii="Bookman Old Style" w:hAnsi="Bookman Old Style" w:cs="Bookman Old Style"/>
          <w:bCs/>
          <w:sz w:val="24"/>
          <w:szCs w:val="24"/>
        </w:rPr>
        <w:t>Bina</w:t>
      </w:r>
      <w:r w:rsidRPr="00702E8D">
        <w:rPr>
          <w:rFonts w:ascii="Bookman Old Style" w:hAnsi="Bookman Old Style" w:cs="Bookman Old Style"/>
          <w:bCs/>
          <w:sz w:val="24"/>
          <w:szCs w:val="24"/>
        </w:rPr>
        <w:t xml:space="preserve"> Konstruksi </w:t>
      </w:r>
      <w:r w:rsidRPr="00702E8D">
        <w:rPr>
          <w:rFonts w:ascii="Bookman Old Style" w:hAnsi="Bookman Old Style" w:cs="Bookman Old Style"/>
          <w:sz w:val="24"/>
          <w:szCs w:val="24"/>
        </w:rPr>
        <w:t xml:space="preserve">sebagaimana dimaksud dalam Pasal </w:t>
      </w:r>
      <w:r w:rsidRPr="00702E8D">
        <w:rPr>
          <w:rFonts w:ascii="Bookman Old Style" w:hAnsi="Bookman Old Style" w:cs="Bookman Old Style"/>
          <w:sz w:val="24"/>
          <w:szCs w:val="24"/>
          <w:lang w:val="en-ID"/>
        </w:rPr>
        <w:t>32</w:t>
      </w:r>
      <w:r w:rsidRPr="00702E8D">
        <w:rPr>
          <w:rFonts w:ascii="Bookman Old Style" w:hAnsi="Bookman Old Style" w:cs="Bookman Old Style"/>
          <w:sz w:val="24"/>
          <w:szCs w:val="24"/>
        </w:rPr>
        <w:t xml:space="preserve"> mempunyai fungsi:</w:t>
      </w:r>
    </w:p>
    <w:p w:rsidR="00E21A46" w:rsidRPr="00A54BD5" w:rsidRDefault="00E21A46" w:rsidP="00E21A46">
      <w:pPr>
        <w:numPr>
          <w:ilvl w:val="0"/>
          <w:numId w:val="31"/>
        </w:numPr>
        <w:tabs>
          <w:tab w:val="left" w:pos="360"/>
        </w:tabs>
        <w:spacing w:before="60" w:line="264" w:lineRule="auto"/>
        <w:ind w:left="360"/>
        <w:jc w:val="both"/>
        <w:rPr>
          <w:rFonts w:ascii="Bookman Old Style" w:hAnsi="Bookman Old Style" w:cs="Bookman Old Style"/>
          <w:sz w:val="24"/>
          <w:szCs w:val="24"/>
        </w:rPr>
      </w:pPr>
      <w:r w:rsidRPr="00702E8D">
        <w:rPr>
          <w:rFonts w:ascii="Bookman Old Style" w:hAnsi="Bookman Old Style" w:cs="Bookman Old Style"/>
          <w:sz w:val="24"/>
          <w:szCs w:val="24"/>
        </w:rPr>
        <w:t xml:space="preserve">pendataan pertamanan, penerangan jalan umum, ruang terbuka hijau dan </w:t>
      </w:r>
      <w:r w:rsidRPr="00FD0846">
        <w:rPr>
          <w:rFonts w:ascii="Bookman Old Style" w:hAnsi="Bookman Old Style" w:cs="Bookman Old Style"/>
          <w:sz w:val="24"/>
          <w:szCs w:val="24"/>
        </w:rPr>
        <w:t>bina</w:t>
      </w:r>
      <w:r w:rsidRPr="00702E8D">
        <w:rPr>
          <w:rFonts w:ascii="Bookman Old Style" w:hAnsi="Bookman Old Style" w:cs="Bookman Old Style"/>
          <w:sz w:val="24"/>
          <w:szCs w:val="24"/>
        </w:rPr>
        <w:t xml:space="preserve"> konstruksi dengan sistem informasi managemen pertamanan, penerangan jalan umum, ruang terbuka hijau,</w:t>
      </w:r>
      <w:r w:rsidRPr="00A54BD5">
        <w:rPr>
          <w:rFonts w:ascii="Bookman Old Style" w:hAnsi="Bookman Old Style" w:cs="Bookman Old Style"/>
          <w:sz w:val="24"/>
          <w:szCs w:val="24"/>
        </w:rPr>
        <w:t xml:space="preserve"> </w:t>
      </w:r>
      <w:r w:rsidRPr="00FD0846">
        <w:rPr>
          <w:rFonts w:ascii="Bookman Old Style" w:hAnsi="Bookman Old Style" w:cs="Bookman Old Style"/>
          <w:sz w:val="24"/>
          <w:szCs w:val="24"/>
        </w:rPr>
        <w:t>bina</w:t>
      </w:r>
      <w:r w:rsidRPr="00A54BD5">
        <w:rPr>
          <w:rFonts w:ascii="Bookman Old Style" w:hAnsi="Bookman Old Style" w:cs="Bookman Old Style"/>
          <w:sz w:val="24"/>
          <w:szCs w:val="24"/>
        </w:rPr>
        <w:t xml:space="preserve">  konstruksi dan operasional alat berat</w:t>
      </w:r>
      <w:r w:rsidRPr="00A54BD5">
        <w:rPr>
          <w:rFonts w:ascii="Bookman Old Style" w:hAnsi="Bookman Old Style" w:cs="Bookman Old Style"/>
          <w:sz w:val="24"/>
          <w:szCs w:val="24"/>
          <w:lang w:val="en-ID"/>
        </w:rPr>
        <w:t>;</w:t>
      </w:r>
    </w:p>
    <w:p w:rsidR="00E21A46" w:rsidRPr="00A54BD5" w:rsidRDefault="00E21A46" w:rsidP="00E21A46">
      <w:pPr>
        <w:numPr>
          <w:ilvl w:val="0"/>
          <w:numId w:val="31"/>
        </w:numPr>
        <w:tabs>
          <w:tab w:val="left" w:pos="360"/>
        </w:tabs>
        <w:spacing w:before="60" w:line="264" w:lineRule="auto"/>
        <w:ind w:left="360"/>
        <w:jc w:val="both"/>
        <w:rPr>
          <w:rFonts w:ascii="Bookman Old Style" w:hAnsi="Bookman Old Style" w:cs="Bookman Old Style"/>
          <w:sz w:val="24"/>
          <w:szCs w:val="24"/>
        </w:rPr>
      </w:pPr>
      <w:r>
        <w:rPr>
          <w:rFonts w:ascii="Bookman Old Style" w:hAnsi="Bookman Old Style" w:cs="Bookman Old Style"/>
          <w:sz w:val="24"/>
          <w:szCs w:val="24"/>
          <w:lang w:val="en-ID"/>
        </w:rPr>
        <w:t>p</w:t>
      </w:r>
      <w:r w:rsidRPr="00A54BD5">
        <w:rPr>
          <w:rFonts w:ascii="Bookman Old Style" w:hAnsi="Bookman Old Style" w:cs="Bookman Old Style"/>
          <w:sz w:val="24"/>
          <w:szCs w:val="24"/>
        </w:rPr>
        <w:t>erencanaan pemeliharaan dan penataan taman kota, ruang terbuka hijau, pemrograman lampu – lampu penerangan jalan umum serta lampu hias dan tanaman</w:t>
      </w:r>
      <w:r w:rsidRPr="00A54BD5">
        <w:rPr>
          <w:rFonts w:ascii="Bookman Old Style" w:hAnsi="Bookman Old Style" w:cs="Bookman Old Style"/>
          <w:sz w:val="24"/>
          <w:szCs w:val="24"/>
          <w:lang w:val="en-ID"/>
        </w:rPr>
        <w:t>;</w:t>
      </w:r>
    </w:p>
    <w:p w:rsidR="00E21A46" w:rsidRPr="00A54BD5" w:rsidRDefault="00E21A46" w:rsidP="00E21A46">
      <w:pPr>
        <w:numPr>
          <w:ilvl w:val="0"/>
          <w:numId w:val="31"/>
        </w:numPr>
        <w:tabs>
          <w:tab w:val="left" w:pos="360"/>
        </w:tabs>
        <w:spacing w:before="60" w:line="264" w:lineRule="auto"/>
        <w:ind w:left="360"/>
        <w:jc w:val="both"/>
        <w:rPr>
          <w:rFonts w:ascii="Bookman Old Style" w:hAnsi="Bookman Old Style" w:cs="Bookman Old Style"/>
          <w:sz w:val="24"/>
          <w:szCs w:val="24"/>
        </w:rPr>
      </w:pPr>
      <w:r w:rsidRPr="00A54BD5">
        <w:rPr>
          <w:rFonts w:ascii="Bookman Old Style" w:hAnsi="Bookman Old Style" w:cs="Bookman Old Style"/>
          <w:sz w:val="24"/>
          <w:szCs w:val="24"/>
        </w:rPr>
        <w:t>penyelenggaraan pelayanan umum terhadap masyarakat dan instansi lain di bidang penerangan jalan umum,</w:t>
      </w:r>
      <w:r>
        <w:rPr>
          <w:rFonts w:ascii="Bookman Old Style" w:hAnsi="Bookman Old Style" w:cs="Bookman Old Style"/>
          <w:sz w:val="24"/>
          <w:szCs w:val="24"/>
        </w:rPr>
        <w:t xml:space="preserve"> bina</w:t>
      </w:r>
      <w:r w:rsidRPr="00A54BD5">
        <w:rPr>
          <w:rFonts w:ascii="Bookman Old Style" w:hAnsi="Bookman Old Style" w:cs="Bookman Old Style"/>
          <w:sz w:val="24"/>
          <w:szCs w:val="24"/>
        </w:rPr>
        <w:t xml:space="preserve"> konstruksi dan pemakaian alat berat;</w:t>
      </w:r>
    </w:p>
    <w:p w:rsidR="00E21A46" w:rsidRPr="00A54BD5" w:rsidRDefault="00E21A46" w:rsidP="00E21A46">
      <w:pPr>
        <w:numPr>
          <w:ilvl w:val="0"/>
          <w:numId w:val="31"/>
        </w:numPr>
        <w:tabs>
          <w:tab w:val="left" w:pos="360"/>
        </w:tabs>
        <w:spacing w:before="60" w:line="264" w:lineRule="auto"/>
        <w:ind w:left="360"/>
        <w:jc w:val="both"/>
        <w:rPr>
          <w:rFonts w:ascii="Bookman Old Style" w:hAnsi="Bookman Old Style" w:cs="Bookman Old Style"/>
          <w:sz w:val="24"/>
          <w:szCs w:val="24"/>
        </w:rPr>
      </w:pPr>
      <w:r w:rsidRPr="00A54BD5">
        <w:rPr>
          <w:rFonts w:ascii="Bookman Old Style" w:hAnsi="Bookman Old Style" w:cs="Bookman Old Style"/>
          <w:sz w:val="24"/>
          <w:szCs w:val="24"/>
        </w:rPr>
        <w:t>pengelolaan perlengkapan peralatan dan perbekalan urusan pertamanan, penerangan jalan umum dan alat berat;</w:t>
      </w:r>
    </w:p>
    <w:p w:rsidR="00E21A46" w:rsidRPr="00A54BD5" w:rsidRDefault="00E21A46" w:rsidP="00E21A46">
      <w:pPr>
        <w:numPr>
          <w:ilvl w:val="0"/>
          <w:numId w:val="31"/>
        </w:numPr>
        <w:tabs>
          <w:tab w:val="left" w:pos="360"/>
        </w:tabs>
        <w:spacing w:before="60" w:line="264" w:lineRule="auto"/>
        <w:ind w:left="360"/>
        <w:jc w:val="both"/>
        <w:rPr>
          <w:rFonts w:ascii="Bookman Old Style" w:hAnsi="Bookman Old Style" w:cs="Bookman Old Style"/>
          <w:sz w:val="24"/>
          <w:szCs w:val="24"/>
        </w:rPr>
      </w:pPr>
      <w:r w:rsidRPr="00A54BD5">
        <w:rPr>
          <w:rFonts w:ascii="Bookman Old Style" w:hAnsi="Bookman Old Style" w:cs="Bookman Old Style"/>
          <w:sz w:val="24"/>
          <w:szCs w:val="24"/>
        </w:rPr>
        <w:t xml:space="preserve">penyelenggaraan pembinaan, penyuluhan dan penyebaran informasi  di bidang pertamanan, penerangan jalan umum dan </w:t>
      </w:r>
      <w:r>
        <w:rPr>
          <w:rFonts w:ascii="Bookman Old Style" w:hAnsi="Bookman Old Style" w:cs="Bookman Old Style"/>
          <w:sz w:val="24"/>
          <w:szCs w:val="24"/>
        </w:rPr>
        <w:t>bina k</w:t>
      </w:r>
      <w:r w:rsidRPr="00A54BD5">
        <w:rPr>
          <w:rFonts w:ascii="Bookman Old Style" w:hAnsi="Bookman Old Style" w:cs="Bookman Old Style"/>
          <w:sz w:val="24"/>
          <w:szCs w:val="24"/>
        </w:rPr>
        <w:t>onstruksi;</w:t>
      </w:r>
    </w:p>
    <w:p w:rsidR="00E21A46" w:rsidRPr="00A54BD5" w:rsidRDefault="00E21A46" w:rsidP="00E21A46">
      <w:pPr>
        <w:numPr>
          <w:ilvl w:val="0"/>
          <w:numId w:val="31"/>
        </w:numPr>
        <w:tabs>
          <w:tab w:val="left" w:pos="360"/>
        </w:tabs>
        <w:spacing w:before="60" w:line="264" w:lineRule="auto"/>
        <w:ind w:left="360"/>
        <w:jc w:val="both"/>
        <w:rPr>
          <w:rFonts w:ascii="Bookman Old Style" w:hAnsi="Bookman Old Style" w:cs="Bookman Old Style"/>
          <w:sz w:val="24"/>
          <w:szCs w:val="24"/>
        </w:rPr>
      </w:pPr>
      <w:r w:rsidRPr="00A54BD5">
        <w:rPr>
          <w:rFonts w:ascii="Bookman Old Style" w:hAnsi="Bookman Old Style" w:cs="Bookman Old Style"/>
          <w:sz w:val="24"/>
          <w:szCs w:val="24"/>
        </w:rPr>
        <w:t xml:space="preserve">pelaksanaan kegiatan penataan taman, penerangan jalan umum, </w:t>
      </w:r>
      <w:r w:rsidRPr="00FD0846">
        <w:rPr>
          <w:rFonts w:ascii="Bookman Old Style" w:hAnsi="Bookman Old Style" w:cs="Bookman Old Style"/>
          <w:sz w:val="24"/>
          <w:szCs w:val="24"/>
        </w:rPr>
        <w:t>bina</w:t>
      </w:r>
      <w:r w:rsidRPr="00A54BD5">
        <w:rPr>
          <w:rFonts w:ascii="Bookman Old Style" w:hAnsi="Bookman Old Style" w:cs="Bookman Old Style"/>
          <w:sz w:val="24"/>
          <w:szCs w:val="24"/>
        </w:rPr>
        <w:t xml:space="preserve"> konstruksi dan alat berat;</w:t>
      </w:r>
    </w:p>
    <w:p w:rsidR="00E21A46" w:rsidRPr="00A54BD5" w:rsidRDefault="00E21A46" w:rsidP="00E21A46">
      <w:pPr>
        <w:numPr>
          <w:ilvl w:val="0"/>
          <w:numId w:val="31"/>
        </w:numPr>
        <w:tabs>
          <w:tab w:val="left" w:pos="360"/>
        </w:tabs>
        <w:spacing w:before="60" w:line="264" w:lineRule="auto"/>
        <w:ind w:left="360"/>
        <w:jc w:val="both"/>
        <w:rPr>
          <w:rFonts w:ascii="Bookman Old Style" w:hAnsi="Bookman Old Style" w:cs="Bookman Old Style"/>
          <w:sz w:val="24"/>
          <w:szCs w:val="24"/>
        </w:rPr>
      </w:pPr>
      <w:r w:rsidRPr="00A54BD5">
        <w:rPr>
          <w:rFonts w:ascii="Bookman Old Style" w:hAnsi="Bookman Old Style" w:cs="Bookman Old Style"/>
          <w:sz w:val="24"/>
          <w:szCs w:val="24"/>
        </w:rPr>
        <w:t>pengawasan pertamanan, penerangan jalan umum,</w:t>
      </w:r>
      <w:r w:rsidRPr="00B511A6">
        <w:rPr>
          <w:rFonts w:ascii="Bookman Old Style" w:hAnsi="Bookman Old Style" w:cs="Bookman Old Style"/>
          <w:sz w:val="24"/>
          <w:szCs w:val="24"/>
        </w:rPr>
        <w:t xml:space="preserve"> </w:t>
      </w:r>
      <w:r w:rsidRPr="00FD0846">
        <w:rPr>
          <w:rFonts w:ascii="Bookman Old Style" w:hAnsi="Bookman Old Style" w:cs="Bookman Old Style"/>
          <w:sz w:val="24"/>
          <w:szCs w:val="24"/>
        </w:rPr>
        <w:t>bina</w:t>
      </w:r>
      <w:r w:rsidRPr="00A54BD5">
        <w:rPr>
          <w:rFonts w:ascii="Bookman Old Style" w:hAnsi="Bookman Old Style" w:cs="Bookman Old Style"/>
          <w:sz w:val="24"/>
          <w:szCs w:val="24"/>
        </w:rPr>
        <w:t xml:space="preserve"> konstruksi dan pemakaian alat berat;</w:t>
      </w:r>
    </w:p>
    <w:p w:rsidR="00E21A46" w:rsidRPr="00A54BD5" w:rsidRDefault="00E21A46" w:rsidP="00E21A46">
      <w:pPr>
        <w:numPr>
          <w:ilvl w:val="0"/>
          <w:numId w:val="31"/>
        </w:numPr>
        <w:tabs>
          <w:tab w:val="left" w:pos="360"/>
        </w:tabs>
        <w:spacing w:before="60" w:line="264" w:lineRule="auto"/>
        <w:ind w:left="360"/>
        <w:jc w:val="both"/>
        <w:rPr>
          <w:rFonts w:ascii="Bookman Old Style" w:hAnsi="Bookman Old Style" w:cs="Bookman Old Style"/>
          <w:sz w:val="24"/>
          <w:szCs w:val="24"/>
        </w:rPr>
      </w:pPr>
      <w:r w:rsidRPr="00A54BD5">
        <w:rPr>
          <w:rFonts w:ascii="Bookman Old Style" w:hAnsi="Bookman Old Style" w:cs="Bookman Old Style"/>
          <w:sz w:val="24"/>
          <w:szCs w:val="24"/>
        </w:rPr>
        <w:t xml:space="preserve">pengelola peralatan dan perlengkapan pertamanan, penerangan jalan umum, </w:t>
      </w:r>
      <w:r w:rsidRPr="00FD0846">
        <w:rPr>
          <w:rFonts w:ascii="Bookman Old Style" w:hAnsi="Bookman Old Style" w:cs="Bookman Old Style"/>
          <w:sz w:val="24"/>
          <w:szCs w:val="24"/>
        </w:rPr>
        <w:t>bina</w:t>
      </w:r>
      <w:r w:rsidRPr="00A54BD5">
        <w:rPr>
          <w:rFonts w:ascii="Bookman Old Style" w:hAnsi="Bookman Old Style" w:cs="Bookman Old Style"/>
          <w:sz w:val="24"/>
          <w:szCs w:val="24"/>
        </w:rPr>
        <w:t xml:space="preserve"> konstruksi dan alat berat;</w:t>
      </w:r>
    </w:p>
    <w:p w:rsidR="00E21A46" w:rsidRPr="00A54BD5" w:rsidRDefault="00E21A46" w:rsidP="00E21A46">
      <w:pPr>
        <w:numPr>
          <w:ilvl w:val="0"/>
          <w:numId w:val="31"/>
        </w:numPr>
        <w:tabs>
          <w:tab w:val="left" w:pos="360"/>
        </w:tabs>
        <w:spacing w:before="60" w:line="264" w:lineRule="auto"/>
        <w:ind w:left="360"/>
        <w:jc w:val="both"/>
        <w:rPr>
          <w:rFonts w:ascii="Bookman Old Style" w:eastAsia="Calibri" w:hAnsi="Bookman Old Style" w:cs="Bookman Old Style"/>
          <w:sz w:val="24"/>
          <w:szCs w:val="24"/>
          <w:lang w:eastAsia="id-ID"/>
        </w:rPr>
      </w:pPr>
      <w:r w:rsidRPr="00A54BD5">
        <w:rPr>
          <w:rFonts w:ascii="Bookman Old Style" w:hAnsi="Bookman Old Style" w:cs="Bookman Old Style"/>
          <w:sz w:val="24"/>
          <w:szCs w:val="24"/>
        </w:rPr>
        <w:t>pengawasan</w:t>
      </w:r>
      <w:r w:rsidRPr="00A54BD5">
        <w:rPr>
          <w:rFonts w:ascii="Bookman Old Style" w:eastAsia="Calibri" w:hAnsi="Bookman Old Style" w:cs="Bookman Old Style"/>
          <w:sz w:val="24"/>
          <w:szCs w:val="24"/>
          <w:lang w:eastAsia="id-ID"/>
        </w:rPr>
        <w:t xml:space="preserve"> tertib usaha, tertib penyelenggaraan dan tertib pemanfaatan </w:t>
      </w:r>
      <w:r w:rsidRPr="00FD0846">
        <w:rPr>
          <w:rFonts w:ascii="Bookman Old Style" w:hAnsi="Bookman Old Style" w:cs="Bookman Old Style"/>
          <w:sz w:val="24"/>
          <w:szCs w:val="24"/>
        </w:rPr>
        <w:t>bina</w:t>
      </w:r>
      <w:r w:rsidRPr="00A54BD5">
        <w:rPr>
          <w:rFonts w:ascii="Bookman Old Style" w:eastAsia="Calibri" w:hAnsi="Bookman Old Style" w:cs="Bookman Old Style"/>
          <w:sz w:val="24"/>
          <w:szCs w:val="24"/>
          <w:lang w:eastAsia="id-ID"/>
        </w:rPr>
        <w:t xml:space="preserve"> konstruksi dan alat berat;</w:t>
      </w:r>
    </w:p>
    <w:p w:rsidR="00E21A46" w:rsidRPr="00A54BD5" w:rsidRDefault="00E21A46" w:rsidP="00E21A46">
      <w:pPr>
        <w:numPr>
          <w:ilvl w:val="0"/>
          <w:numId w:val="31"/>
        </w:numPr>
        <w:tabs>
          <w:tab w:val="left" w:pos="360"/>
        </w:tabs>
        <w:spacing w:before="60" w:line="264" w:lineRule="auto"/>
        <w:ind w:left="360"/>
        <w:jc w:val="both"/>
        <w:rPr>
          <w:rFonts w:ascii="Bookman Old Style" w:hAnsi="Bookman Old Style" w:cs="Bookman Old Style"/>
          <w:sz w:val="24"/>
          <w:szCs w:val="24"/>
        </w:rPr>
      </w:pPr>
      <w:r w:rsidRPr="00A54BD5">
        <w:rPr>
          <w:rFonts w:ascii="Bookman Old Style" w:hAnsi="Bookman Old Style" w:cs="Bookman Old Style"/>
          <w:sz w:val="24"/>
          <w:szCs w:val="24"/>
        </w:rPr>
        <w:t xml:space="preserve">pembinaan dan pemanfaatan alat-alat berat; </w:t>
      </w:r>
    </w:p>
    <w:p w:rsidR="00E21A46" w:rsidRPr="00A54BD5" w:rsidRDefault="00E21A46" w:rsidP="00E21A46">
      <w:pPr>
        <w:pStyle w:val="ListParagraph"/>
        <w:numPr>
          <w:ilvl w:val="0"/>
          <w:numId w:val="31"/>
        </w:numPr>
        <w:tabs>
          <w:tab w:val="left" w:pos="360"/>
        </w:tabs>
        <w:spacing w:before="60" w:line="264" w:lineRule="auto"/>
        <w:ind w:left="360"/>
        <w:contextualSpacing w:val="0"/>
        <w:jc w:val="both"/>
        <w:rPr>
          <w:rFonts w:ascii="Bookman Old Style" w:hAnsi="Bookman Old Style"/>
          <w:sz w:val="24"/>
          <w:szCs w:val="24"/>
          <w:lang w:eastAsia="id-ID"/>
        </w:rPr>
      </w:pPr>
      <w:r w:rsidRPr="00A54BD5">
        <w:rPr>
          <w:rFonts w:ascii="Bookman Old Style" w:hAnsi="Bookman Old Style" w:cs="Bookman Old Style"/>
          <w:sz w:val="24"/>
          <w:szCs w:val="24"/>
        </w:rPr>
        <w:t xml:space="preserve">pengkoordinasian pelaksanaan tugas penataan taman, penerangan jalan umum, </w:t>
      </w:r>
      <w:r w:rsidRPr="00FD0846">
        <w:rPr>
          <w:rFonts w:ascii="Bookman Old Style" w:hAnsi="Bookman Old Style" w:cs="Bookman Old Style"/>
          <w:sz w:val="24"/>
          <w:szCs w:val="24"/>
        </w:rPr>
        <w:t>bina</w:t>
      </w:r>
      <w:r w:rsidRPr="00A54BD5">
        <w:rPr>
          <w:rFonts w:ascii="Bookman Old Style" w:hAnsi="Bookman Old Style" w:cs="Bookman Old Style"/>
          <w:sz w:val="24"/>
          <w:szCs w:val="24"/>
        </w:rPr>
        <w:t xml:space="preserve"> konstruksi</w:t>
      </w:r>
      <w:r w:rsidRPr="00A54BD5">
        <w:rPr>
          <w:rFonts w:ascii="Bookman Old Style" w:hAnsi="Bookman Old Style" w:cs="Bookman Old Style"/>
          <w:sz w:val="24"/>
          <w:szCs w:val="24"/>
          <w:lang w:val="en-ID"/>
        </w:rPr>
        <w:t>; dan</w:t>
      </w:r>
    </w:p>
    <w:p w:rsidR="00E21A46" w:rsidRPr="00A54BD5" w:rsidRDefault="00E21A46" w:rsidP="00E21A46">
      <w:pPr>
        <w:pStyle w:val="Default"/>
        <w:numPr>
          <w:ilvl w:val="0"/>
          <w:numId w:val="31"/>
        </w:numPr>
        <w:tabs>
          <w:tab w:val="left" w:pos="360"/>
        </w:tabs>
        <w:spacing w:before="60" w:line="264" w:lineRule="auto"/>
        <w:ind w:left="360"/>
        <w:jc w:val="both"/>
        <w:rPr>
          <w:rFonts w:cs="Bookman-Light"/>
          <w:color w:val="FF0000"/>
          <w:spacing w:val="6"/>
        </w:rPr>
      </w:pPr>
      <w:r w:rsidRPr="00A54BD5">
        <w:rPr>
          <w:rFonts w:cs="Bookman-Light"/>
          <w:lang w:eastAsia="id-ID"/>
        </w:rPr>
        <w:t xml:space="preserve">pelaksanaan </w:t>
      </w:r>
      <w:r w:rsidRPr="00A54BD5">
        <w:rPr>
          <w:rFonts w:cs="Bookman-Light"/>
          <w:lang w:val="en-ID" w:eastAsia="id-ID"/>
        </w:rPr>
        <w:t>tugas</w:t>
      </w:r>
      <w:r w:rsidRPr="00A54BD5">
        <w:rPr>
          <w:rFonts w:cs="Bookman-Light"/>
          <w:lang w:eastAsia="id-ID"/>
        </w:rPr>
        <w:t xml:space="preserve"> kedinasan lain yang diberikan oleh </w:t>
      </w:r>
      <w:r w:rsidRPr="00A54BD5">
        <w:rPr>
          <w:rFonts w:cs="Bookman-Light"/>
          <w:lang w:val="en-ID" w:eastAsia="id-ID"/>
        </w:rPr>
        <w:t>Kepala Dinas</w:t>
      </w:r>
      <w:r w:rsidRPr="00A54BD5">
        <w:rPr>
          <w:rFonts w:cs="Bookman-Light"/>
          <w:lang w:eastAsia="id-ID"/>
        </w:rPr>
        <w:t xml:space="preserve"> sesuai dengan fungsinya</w:t>
      </w:r>
      <w:r w:rsidRPr="00A54BD5">
        <w:rPr>
          <w:rFonts w:cs="Bookman-Light"/>
          <w:color w:val="FF0000"/>
          <w:lang w:val="en-US"/>
        </w:rPr>
        <w:t>.</w:t>
      </w:r>
    </w:p>
    <w:p w:rsidR="00E21A46" w:rsidRPr="00CA401E" w:rsidRDefault="00E21A46" w:rsidP="00E21A46">
      <w:pPr>
        <w:pStyle w:val="BodyText2"/>
        <w:spacing w:before="240" w:after="120" w:line="264" w:lineRule="auto"/>
        <w:ind w:left="360"/>
        <w:jc w:val="center"/>
        <w:rPr>
          <w:rFonts w:ascii="Bookman Old Style" w:hAnsi="Bookman Old Style" w:cs="Bookman Old Style"/>
          <w:sz w:val="24"/>
          <w:szCs w:val="24"/>
          <w:lang w:val="en-ID"/>
        </w:rPr>
      </w:pPr>
      <w:r w:rsidRPr="00CA401E">
        <w:rPr>
          <w:rFonts w:ascii="Bookman Old Style" w:hAnsi="Bookman Old Style" w:cs="Bookman Old Style"/>
          <w:sz w:val="24"/>
          <w:szCs w:val="24"/>
        </w:rPr>
        <w:t xml:space="preserve">Pasal </w:t>
      </w:r>
      <w:r w:rsidRPr="00CA401E">
        <w:rPr>
          <w:rFonts w:ascii="Bookman Old Style" w:hAnsi="Bookman Old Style" w:cs="Bookman Old Style"/>
          <w:sz w:val="24"/>
          <w:szCs w:val="24"/>
          <w:lang w:val="en-ID"/>
        </w:rPr>
        <w:t>34</w:t>
      </w:r>
    </w:p>
    <w:p w:rsidR="00E21A46" w:rsidRPr="00CA401E" w:rsidRDefault="00E21A46" w:rsidP="00E21A46">
      <w:pPr>
        <w:pStyle w:val="BodyText2"/>
        <w:numPr>
          <w:ilvl w:val="0"/>
          <w:numId w:val="32"/>
        </w:numPr>
        <w:spacing w:before="60" w:line="264" w:lineRule="auto"/>
        <w:rPr>
          <w:rFonts w:ascii="Bookman Old Style" w:hAnsi="Bookman Old Style" w:cs="Bookman Old Style"/>
          <w:sz w:val="24"/>
          <w:szCs w:val="24"/>
        </w:rPr>
      </w:pPr>
      <w:r w:rsidRPr="00CA401E">
        <w:rPr>
          <w:rFonts w:ascii="Bookman Old Style" w:hAnsi="Bookman Old Style" w:cs="Bookman Old Style"/>
          <w:bCs/>
          <w:sz w:val="24"/>
          <w:szCs w:val="24"/>
        </w:rPr>
        <w:t xml:space="preserve">Bidang Tata Kota dan </w:t>
      </w:r>
      <w:r>
        <w:rPr>
          <w:rFonts w:ascii="Bookman Old Style" w:hAnsi="Bookman Old Style" w:cs="Bookman Old Style"/>
          <w:bCs/>
          <w:sz w:val="24"/>
          <w:szCs w:val="24"/>
        </w:rPr>
        <w:t>Bina</w:t>
      </w:r>
      <w:r w:rsidRPr="00CA401E">
        <w:rPr>
          <w:rFonts w:ascii="Bookman Old Style" w:hAnsi="Bookman Old Style" w:cs="Bookman Old Style"/>
          <w:bCs/>
          <w:sz w:val="24"/>
          <w:szCs w:val="24"/>
        </w:rPr>
        <w:t xml:space="preserve"> Konstruksi </w:t>
      </w:r>
      <w:r w:rsidRPr="00CA401E">
        <w:rPr>
          <w:rFonts w:ascii="Bookman Old Style" w:hAnsi="Bookman Old Style"/>
          <w:sz w:val="24"/>
          <w:szCs w:val="24"/>
          <w:lang w:eastAsia="id-ID"/>
        </w:rPr>
        <w:t xml:space="preserve">adalah pelaksana fungsi </w:t>
      </w:r>
      <w:r w:rsidRPr="00CA401E">
        <w:rPr>
          <w:rFonts w:ascii="Bookman Old Style" w:hAnsi="Bookman Old Style"/>
          <w:sz w:val="24"/>
          <w:szCs w:val="24"/>
          <w:lang w:val="en-ID" w:eastAsia="id-ID"/>
        </w:rPr>
        <w:t xml:space="preserve">dibidang </w:t>
      </w:r>
      <w:r w:rsidRPr="00CA401E">
        <w:rPr>
          <w:rFonts w:ascii="Bookman Old Style" w:hAnsi="Bookman Old Style" w:cs="Bookman Old Style"/>
          <w:bCs/>
          <w:sz w:val="24"/>
          <w:szCs w:val="24"/>
        </w:rPr>
        <w:t xml:space="preserve">tata kota dan </w:t>
      </w:r>
      <w:r>
        <w:rPr>
          <w:rFonts w:ascii="Bookman Old Style" w:hAnsi="Bookman Old Style" w:cs="Bookman Old Style"/>
          <w:bCs/>
          <w:sz w:val="24"/>
          <w:szCs w:val="24"/>
        </w:rPr>
        <w:t>bina</w:t>
      </w:r>
      <w:r w:rsidRPr="00CA401E">
        <w:rPr>
          <w:rFonts w:ascii="Bookman Old Style" w:hAnsi="Bookman Old Style" w:cs="Bookman Old Style"/>
          <w:bCs/>
          <w:sz w:val="24"/>
          <w:szCs w:val="24"/>
        </w:rPr>
        <w:t xml:space="preserve"> konstruksi </w:t>
      </w:r>
      <w:r w:rsidRPr="00CA401E">
        <w:rPr>
          <w:rFonts w:ascii="Bookman Old Style" w:hAnsi="Bookman Old Style"/>
          <w:sz w:val="24"/>
          <w:szCs w:val="24"/>
          <w:lang w:eastAsia="id-ID"/>
        </w:rPr>
        <w:t>yang</w:t>
      </w:r>
      <w:r w:rsidRPr="00CA401E">
        <w:rPr>
          <w:rFonts w:ascii="Bookman Old Style" w:hAnsi="Bookman Old Style" w:cs="Bookman-Light"/>
          <w:sz w:val="24"/>
          <w:szCs w:val="24"/>
          <w:lang w:eastAsia="id-ID"/>
        </w:rPr>
        <w:t xml:space="preserve"> berada di bawah dan bertanggung jawab kepada Kepala Dinas melalui Sekretaris.</w:t>
      </w:r>
    </w:p>
    <w:p w:rsidR="00E21A46" w:rsidRPr="00CA401E" w:rsidRDefault="00E21A46" w:rsidP="00E21A46">
      <w:pPr>
        <w:pStyle w:val="BodyText2"/>
        <w:numPr>
          <w:ilvl w:val="0"/>
          <w:numId w:val="32"/>
        </w:numPr>
        <w:spacing w:before="120" w:line="264" w:lineRule="auto"/>
        <w:rPr>
          <w:rFonts w:ascii="Bookman Old Style" w:hAnsi="Bookman Old Style" w:cs="Bookman Old Style"/>
          <w:sz w:val="24"/>
          <w:szCs w:val="24"/>
        </w:rPr>
      </w:pPr>
      <w:r w:rsidRPr="00CA401E">
        <w:rPr>
          <w:rFonts w:ascii="Bookman Old Style" w:hAnsi="Bookman Old Style" w:cs="Bookman Old Style"/>
          <w:bCs/>
          <w:sz w:val="24"/>
          <w:szCs w:val="24"/>
        </w:rPr>
        <w:t xml:space="preserve">Bidang Tata Kota dan </w:t>
      </w:r>
      <w:r>
        <w:rPr>
          <w:rFonts w:ascii="Bookman Old Style" w:hAnsi="Bookman Old Style" w:cs="Bookman Old Style"/>
          <w:bCs/>
          <w:sz w:val="24"/>
          <w:szCs w:val="24"/>
        </w:rPr>
        <w:t xml:space="preserve"> Bina</w:t>
      </w:r>
      <w:r w:rsidRPr="00CA401E">
        <w:rPr>
          <w:rFonts w:ascii="Bookman Old Style" w:hAnsi="Bookman Old Style" w:cs="Bookman Old Style"/>
          <w:bCs/>
          <w:sz w:val="24"/>
          <w:szCs w:val="24"/>
        </w:rPr>
        <w:t xml:space="preserve"> Konstruksi </w:t>
      </w:r>
      <w:r w:rsidRPr="00CA401E">
        <w:rPr>
          <w:rFonts w:ascii="Bookman Old Style" w:hAnsi="Bookman Old Style"/>
          <w:sz w:val="24"/>
          <w:szCs w:val="24"/>
          <w:lang w:eastAsia="id-ID"/>
        </w:rPr>
        <w:t>dipimpin oleh Kepala Bidang.</w:t>
      </w:r>
    </w:p>
    <w:p w:rsidR="00E21A46" w:rsidRPr="00CA401E" w:rsidRDefault="00E21A46" w:rsidP="00E21A46">
      <w:pPr>
        <w:pStyle w:val="BodyText2"/>
        <w:numPr>
          <w:ilvl w:val="0"/>
          <w:numId w:val="32"/>
        </w:numPr>
        <w:spacing w:before="120" w:line="264" w:lineRule="auto"/>
        <w:rPr>
          <w:rFonts w:ascii="Bookman Old Style" w:hAnsi="Bookman Old Style" w:cs="Bookman Old Style"/>
          <w:bCs/>
          <w:sz w:val="24"/>
          <w:szCs w:val="24"/>
        </w:rPr>
      </w:pPr>
      <w:r w:rsidRPr="00CA401E">
        <w:rPr>
          <w:rFonts w:ascii="Bookman Old Style" w:hAnsi="Bookman Old Style" w:cs="Bookman Old Style"/>
          <w:bCs/>
          <w:sz w:val="24"/>
          <w:szCs w:val="24"/>
        </w:rPr>
        <w:t xml:space="preserve">Bidang Tata Kota dan </w:t>
      </w:r>
      <w:r>
        <w:rPr>
          <w:rFonts w:ascii="Bookman Old Style" w:hAnsi="Bookman Old Style" w:cs="Bookman Old Style"/>
          <w:bCs/>
          <w:sz w:val="24"/>
          <w:szCs w:val="24"/>
        </w:rPr>
        <w:t>Bina</w:t>
      </w:r>
      <w:r w:rsidRPr="00CA401E">
        <w:rPr>
          <w:rFonts w:ascii="Bookman Old Style" w:hAnsi="Bookman Old Style" w:cs="Bookman Old Style"/>
          <w:bCs/>
          <w:sz w:val="24"/>
          <w:szCs w:val="24"/>
        </w:rPr>
        <w:t xml:space="preserve"> Konstruksi sebagaimana dimaksud pada ayat (1) membawahi:</w:t>
      </w:r>
    </w:p>
    <w:p w:rsidR="00E21A46" w:rsidRPr="00CA401E" w:rsidRDefault="00E21A46" w:rsidP="00E21A46">
      <w:pPr>
        <w:pStyle w:val="BlockText"/>
        <w:numPr>
          <w:ilvl w:val="0"/>
          <w:numId w:val="33"/>
        </w:numPr>
        <w:tabs>
          <w:tab w:val="clear" w:pos="2268"/>
          <w:tab w:val="clear" w:pos="2552"/>
        </w:tabs>
        <w:spacing w:before="60" w:line="264" w:lineRule="auto"/>
        <w:ind w:right="0"/>
        <w:rPr>
          <w:rFonts w:ascii="Bookman Old Style" w:hAnsi="Bookman Old Style" w:cs="Bookman Old Style"/>
          <w:bCs/>
          <w:szCs w:val="24"/>
          <w:lang w:val="id-ID"/>
        </w:rPr>
      </w:pPr>
      <w:r w:rsidRPr="00CA401E">
        <w:rPr>
          <w:rFonts w:ascii="Bookman Old Style" w:hAnsi="Bookman Old Style" w:cs="Bookman Old Style"/>
          <w:bCs/>
          <w:szCs w:val="24"/>
          <w:lang w:val="id-ID"/>
        </w:rPr>
        <w:t xml:space="preserve">Seksi </w:t>
      </w:r>
      <w:r w:rsidRPr="00CA401E">
        <w:rPr>
          <w:rFonts w:ascii="Bookman Old Style" w:hAnsi="Bookman Old Style" w:cs="Bookman Old Style"/>
          <w:bCs/>
          <w:szCs w:val="24"/>
          <w:lang w:val="en-ID"/>
        </w:rPr>
        <w:t>Pertamanan</w:t>
      </w:r>
      <w:r w:rsidRPr="00CA401E">
        <w:rPr>
          <w:rFonts w:ascii="Bookman Old Style" w:hAnsi="Bookman Old Style" w:cs="Bookman Old Style"/>
          <w:bCs/>
          <w:szCs w:val="24"/>
          <w:lang w:val="id-ID"/>
        </w:rPr>
        <w:t xml:space="preserve">; </w:t>
      </w:r>
    </w:p>
    <w:p w:rsidR="00E21A46" w:rsidRPr="00CA401E" w:rsidRDefault="00E21A46" w:rsidP="00E21A46">
      <w:pPr>
        <w:pStyle w:val="BlockText"/>
        <w:numPr>
          <w:ilvl w:val="0"/>
          <w:numId w:val="33"/>
        </w:numPr>
        <w:tabs>
          <w:tab w:val="clear" w:pos="2268"/>
          <w:tab w:val="clear" w:pos="2552"/>
        </w:tabs>
        <w:spacing w:before="60" w:line="264" w:lineRule="auto"/>
        <w:ind w:right="0"/>
        <w:rPr>
          <w:rFonts w:ascii="Bookman Old Style" w:hAnsi="Bookman Old Style" w:cs="Bookman Old Style"/>
          <w:bCs/>
          <w:szCs w:val="24"/>
          <w:lang w:val="id-ID"/>
        </w:rPr>
      </w:pPr>
      <w:r w:rsidRPr="00CA401E">
        <w:rPr>
          <w:rFonts w:ascii="Bookman Old Style" w:hAnsi="Bookman Old Style" w:cs="Bookman Old Style"/>
          <w:bCs/>
          <w:szCs w:val="24"/>
          <w:lang w:val="en-ID"/>
        </w:rPr>
        <w:t xml:space="preserve">Seksi Penerangan Jalan Umum; </w:t>
      </w:r>
      <w:r w:rsidRPr="00CA401E">
        <w:rPr>
          <w:rFonts w:ascii="Bookman Old Style" w:hAnsi="Bookman Old Style" w:cs="Bookman Old Style"/>
          <w:bCs/>
          <w:szCs w:val="24"/>
          <w:lang w:val="id-ID"/>
        </w:rPr>
        <w:t>dan</w:t>
      </w:r>
    </w:p>
    <w:p w:rsidR="00E21A46" w:rsidRPr="00CA401E" w:rsidRDefault="00E21A46" w:rsidP="00E21A46">
      <w:pPr>
        <w:pStyle w:val="BlockText"/>
        <w:numPr>
          <w:ilvl w:val="0"/>
          <w:numId w:val="33"/>
        </w:numPr>
        <w:tabs>
          <w:tab w:val="clear" w:pos="2268"/>
          <w:tab w:val="clear" w:pos="2552"/>
        </w:tabs>
        <w:spacing w:before="60" w:line="264" w:lineRule="auto"/>
        <w:ind w:right="0"/>
        <w:rPr>
          <w:rFonts w:ascii="Bookman Old Style" w:hAnsi="Bookman Old Style" w:cs="Bookman-Light"/>
          <w:szCs w:val="24"/>
          <w:lang w:val="id-ID" w:eastAsia="id-ID"/>
        </w:rPr>
      </w:pPr>
      <w:r w:rsidRPr="00CA401E">
        <w:rPr>
          <w:rFonts w:ascii="Bookman Old Style" w:hAnsi="Bookman Old Style" w:cs="Bookman Old Style"/>
          <w:bCs/>
          <w:szCs w:val="24"/>
          <w:lang w:val="id-ID"/>
        </w:rPr>
        <w:t xml:space="preserve">Seksi </w:t>
      </w:r>
      <w:r>
        <w:rPr>
          <w:rFonts w:ascii="Bookman Old Style" w:hAnsi="Bookman Old Style" w:cs="Bookman Old Style"/>
          <w:bCs/>
          <w:szCs w:val="24"/>
          <w:lang w:val="id-ID"/>
        </w:rPr>
        <w:t xml:space="preserve"> Bina</w:t>
      </w:r>
      <w:r w:rsidRPr="00CA401E">
        <w:rPr>
          <w:rFonts w:ascii="Bookman Old Style" w:hAnsi="Bookman Old Style" w:cs="Bookman Old Style"/>
          <w:bCs/>
          <w:szCs w:val="24"/>
          <w:lang w:val="en-ID"/>
        </w:rPr>
        <w:t xml:space="preserve"> Konstruksi</w:t>
      </w:r>
      <w:r w:rsidRPr="00CA401E">
        <w:rPr>
          <w:rFonts w:ascii="Bookman Old Style" w:hAnsi="Bookman Old Style" w:cs="Bookman Old Style"/>
          <w:bCs/>
          <w:szCs w:val="24"/>
          <w:lang w:val="id-ID"/>
        </w:rPr>
        <w:t>.</w:t>
      </w:r>
    </w:p>
    <w:p w:rsidR="00E21A46" w:rsidRPr="00CA401E" w:rsidRDefault="00E21A46" w:rsidP="00E21A46">
      <w:pPr>
        <w:pStyle w:val="BodyText2"/>
        <w:numPr>
          <w:ilvl w:val="0"/>
          <w:numId w:val="32"/>
        </w:numPr>
        <w:spacing w:before="120" w:line="264" w:lineRule="auto"/>
        <w:rPr>
          <w:rFonts w:ascii="Bookman Old Style" w:hAnsi="Bookman Old Style" w:cs="Bookman-Light"/>
          <w:sz w:val="24"/>
          <w:szCs w:val="24"/>
          <w:lang w:eastAsia="id-ID"/>
        </w:rPr>
      </w:pPr>
      <w:r w:rsidRPr="00CA401E">
        <w:rPr>
          <w:rFonts w:ascii="Bookman Old Style" w:hAnsi="Bookman Old Style"/>
          <w:bCs/>
          <w:sz w:val="24"/>
          <w:szCs w:val="24"/>
          <w:lang w:eastAsia="id-ID"/>
        </w:rPr>
        <w:lastRenderedPageBreak/>
        <w:t>Seksi</w:t>
      </w:r>
      <w:r w:rsidRPr="00CA401E">
        <w:rPr>
          <w:rFonts w:ascii="Bookman Old Style" w:hAnsi="Bookman Old Style"/>
          <w:sz w:val="24"/>
          <w:szCs w:val="24"/>
          <w:lang w:eastAsia="id-ID"/>
        </w:rPr>
        <w:t>-seksi sebagaimana dimaksud pada ayat (3) huruf a</w:t>
      </w:r>
      <w:r w:rsidRPr="00CA401E">
        <w:rPr>
          <w:rFonts w:ascii="Bookman Old Style" w:hAnsi="Bookman Old Style"/>
          <w:sz w:val="24"/>
          <w:szCs w:val="24"/>
          <w:lang w:val="en-ID" w:eastAsia="id-ID"/>
        </w:rPr>
        <w:t xml:space="preserve">, huruf b </w:t>
      </w:r>
      <w:r w:rsidRPr="00CA401E">
        <w:rPr>
          <w:rFonts w:ascii="Bookman Old Style" w:hAnsi="Bookman Old Style"/>
          <w:sz w:val="24"/>
          <w:szCs w:val="24"/>
          <w:lang w:eastAsia="id-ID"/>
        </w:rPr>
        <w:t xml:space="preserve"> dan huruf </w:t>
      </w:r>
      <w:r w:rsidRPr="00CA401E">
        <w:rPr>
          <w:rFonts w:ascii="Bookman Old Style" w:hAnsi="Bookman Old Style"/>
          <w:sz w:val="24"/>
          <w:szCs w:val="24"/>
          <w:lang w:val="en-ID" w:eastAsia="id-ID"/>
        </w:rPr>
        <w:t>c</w:t>
      </w:r>
      <w:r w:rsidRPr="00CA401E">
        <w:rPr>
          <w:rFonts w:ascii="Bookman Old Style" w:hAnsi="Bookman Old Style"/>
          <w:sz w:val="24"/>
          <w:szCs w:val="24"/>
          <w:lang w:eastAsia="id-ID"/>
        </w:rPr>
        <w:t xml:space="preserve">, masing-masing dipimpin oleh seorang Kepala Seksi yang berada dibawah dan bertanggung jawab kepada Kepala </w:t>
      </w:r>
      <w:r w:rsidRPr="00CA401E">
        <w:rPr>
          <w:rFonts w:ascii="Bookman Old Style" w:hAnsi="Bookman Old Style" w:cs="Bookman Old Style"/>
          <w:bCs/>
          <w:sz w:val="24"/>
          <w:szCs w:val="24"/>
        </w:rPr>
        <w:t xml:space="preserve">Bidang Tata Kota dan </w:t>
      </w:r>
      <w:r>
        <w:rPr>
          <w:rFonts w:ascii="Bookman Old Style" w:hAnsi="Bookman Old Style" w:cs="Bookman Old Style"/>
          <w:bCs/>
          <w:sz w:val="24"/>
          <w:szCs w:val="24"/>
        </w:rPr>
        <w:t>Bina</w:t>
      </w:r>
      <w:r w:rsidRPr="00CA401E">
        <w:rPr>
          <w:rFonts w:ascii="Bookman Old Style" w:hAnsi="Bookman Old Style" w:cs="Bookman Old Style"/>
          <w:bCs/>
          <w:sz w:val="24"/>
          <w:szCs w:val="24"/>
        </w:rPr>
        <w:t xml:space="preserve"> Konstruksi</w:t>
      </w:r>
      <w:r w:rsidRPr="00CA401E">
        <w:rPr>
          <w:rFonts w:ascii="Bookman Old Style" w:hAnsi="Bookman Old Style" w:cs="Bookman Old Style"/>
          <w:bCs/>
          <w:sz w:val="24"/>
          <w:szCs w:val="24"/>
          <w:lang w:val="en-ID"/>
        </w:rPr>
        <w:t>.</w:t>
      </w:r>
    </w:p>
    <w:p w:rsidR="00E21A46" w:rsidRPr="00CA401E" w:rsidRDefault="00E21A46" w:rsidP="00E21A46">
      <w:pPr>
        <w:pStyle w:val="BlockText"/>
        <w:spacing w:before="240" w:after="120" w:line="264" w:lineRule="auto"/>
        <w:ind w:left="0" w:right="0" w:firstLine="0"/>
        <w:jc w:val="center"/>
        <w:rPr>
          <w:rFonts w:ascii="Bookman Old Style" w:hAnsi="Bookman Old Style" w:cs="Bookman Old Style"/>
          <w:szCs w:val="24"/>
          <w:lang w:val="en-ID"/>
        </w:rPr>
      </w:pPr>
      <w:r w:rsidRPr="00CA401E">
        <w:rPr>
          <w:rFonts w:ascii="Bookman Old Style" w:hAnsi="Bookman Old Style" w:cs="Bookman Old Style"/>
          <w:szCs w:val="24"/>
          <w:lang w:val="id-ID"/>
        </w:rPr>
        <w:t xml:space="preserve">Pasal </w:t>
      </w:r>
      <w:r w:rsidRPr="00CA401E">
        <w:rPr>
          <w:rFonts w:ascii="Bookman Old Style" w:hAnsi="Bookman Old Style" w:cs="Bookman Old Style"/>
          <w:szCs w:val="24"/>
          <w:lang w:val="en-ID"/>
        </w:rPr>
        <w:t>35</w:t>
      </w:r>
    </w:p>
    <w:p w:rsidR="00E21A46" w:rsidRPr="00CA401E" w:rsidRDefault="00E21A46" w:rsidP="00E21A46">
      <w:pPr>
        <w:pStyle w:val="BlockText"/>
        <w:spacing w:before="60" w:line="288" w:lineRule="auto"/>
        <w:ind w:left="0" w:right="0" w:firstLine="0"/>
        <w:rPr>
          <w:rFonts w:ascii="Bookman Old Style" w:hAnsi="Bookman Old Style"/>
          <w:szCs w:val="24"/>
          <w:lang w:val="id-ID"/>
        </w:rPr>
      </w:pPr>
      <w:r w:rsidRPr="00CA401E">
        <w:rPr>
          <w:rFonts w:ascii="Bookman Old Style" w:hAnsi="Bookman Old Style" w:cs="Bookman Old Style"/>
          <w:bCs/>
          <w:szCs w:val="24"/>
          <w:lang w:val="id-ID"/>
        </w:rPr>
        <w:t xml:space="preserve">Seksi </w:t>
      </w:r>
      <w:r w:rsidRPr="00CA401E">
        <w:rPr>
          <w:rFonts w:ascii="Bookman Old Style" w:hAnsi="Bookman Old Style" w:cs="Bookman Old Style"/>
          <w:bCs/>
          <w:szCs w:val="24"/>
          <w:lang w:val="en-ID"/>
        </w:rPr>
        <w:t>Pertamanan</w:t>
      </w:r>
      <w:r w:rsidRPr="00CA401E">
        <w:rPr>
          <w:rFonts w:ascii="Bookman Old Style" w:hAnsi="Bookman Old Style" w:cs="Bookman Old Style"/>
          <w:szCs w:val="24"/>
          <w:lang w:val="id-ID"/>
        </w:rPr>
        <w:t xml:space="preserve"> sebagaimana dimaksud dalam Pasal </w:t>
      </w:r>
      <w:r>
        <w:rPr>
          <w:rFonts w:ascii="Bookman Old Style" w:hAnsi="Bookman Old Style" w:cs="Bookman Old Style"/>
          <w:szCs w:val="24"/>
          <w:lang w:val="en-ID"/>
        </w:rPr>
        <w:t>34</w:t>
      </w:r>
      <w:r w:rsidRPr="00CA401E">
        <w:rPr>
          <w:rFonts w:ascii="Bookman Old Style" w:hAnsi="Bookman Old Style" w:cs="Bookman Old Style"/>
          <w:szCs w:val="24"/>
          <w:lang w:val="id-ID"/>
        </w:rPr>
        <w:t xml:space="preserve"> Ayat (3) huruf a m</w:t>
      </w:r>
      <w:r w:rsidRPr="00CA401E">
        <w:rPr>
          <w:rFonts w:ascii="Bookman Old Style" w:hAnsi="Bookman Old Style" w:cs="Bookman Old Style"/>
          <w:szCs w:val="24"/>
        </w:rPr>
        <w:t>empunyai tugas</w:t>
      </w:r>
      <w:r w:rsidRPr="00CA401E">
        <w:rPr>
          <w:rFonts w:ascii="Bookman Old Style" w:hAnsi="Bookman Old Style" w:cs="Bookman Old Style"/>
          <w:szCs w:val="24"/>
          <w:lang w:val="id-ID"/>
        </w:rPr>
        <w:t xml:space="preserve"> </w:t>
      </w:r>
      <w:r w:rsidRPr="00CA401E">
        <w:rPr>
          <w:rFonts w:ascii="Bookman Old Style" w:hAnsi="Bookman Old Style" w:cs="Bookman Old Style"/>
          <w:lang w:val="id-ID"/>
        </w:rPr>
        <w:t>p</w:t>
      </w:r>
      <w:r w:rsidRPr="00CA401E">
        <w:rPr>
          <w:rFonts w:ascii="Bookman Old Style" w:hAnsi="Bookman Old Style"/>
          <w:bCs/>
        </w:rPr>
        <w:t>enyiapan bahan perumusan, pengkoordinasian, pelaksanaan, pemantauan, evaluasi serta pelaporan</w:t>
      </w:r>
      <w:r w:rsidRPr="00CA401E">
        <w:rPr>
          <w:rFonts w:ascii="Bookman Old Style" w:hAnsi="Bookman Old Style"/>
          <w:bCs/>
          <w:lang w:val="id-ID"/>
        </w:rPr>
        <w:t xml:space="preserve">,  </w:t>
      </w:r>
      <w:r w:rsidRPr="00CA401E">
        <w:rPr>
          <w:rFonts w:ascii="Bookman Old Style" w:hAnsi="Bookman Old Style" w:cs="Bookman Old Style"/>
          <w:lang w:val="id-ID"/>
        </w:rPr>
        <w:t>meliputi</w:t>
      </w:r>
      <w:r w:rsidRPr="00CA401E">
        <w:rPr>
          <w:rFonts w:ascii="Bookman Old Style" w:hAnsi="Bookman Old Style"/>
          <w:bCs/>
          <w:lang w:val="id-ID"/>
        </w:rPr>
        <w:t xml:space="preserve"> pendataan, perumusan, pengadaan, pemetaan dan pendayagunaan lokasi taman dengan</w:t>
      </w:r>
      <w:r w:rsidRPr="00CA401E">
        <w:rPr>
          <w:rFonts w:ascii="Bookman Old Style" w:hAnsi="Bookman Old Style" w:cs="Bookman Old Style"/>
          <w:lang w:val="id-ID"/>
        </w:rPr>
        <w:t xml:space="preserve"> sistem informasi managemen pertamanan,</w:t>
      </w:r>
      <w:r w:rsidRPr="00CA401E">
        <w:rPr>
          <w:rFonts w:ascii="Bookman Old Style" w:hAnsi="Bookman Old Style"/>
          <w:bCs/>
          <w:lang w:val="id-ID"/>
        </w:rPr>
        <w:t xml:space="preserve"> </w:t>
      </w:r>
      <w:r w:rsidRPr="00CA401E">
        <w:rPr>
          <w:rFonts w:ascii="Bookman Old Style" w:hAnsi="Bookman Old Style" w:cs="Bookman Old Style"/>
        </w:rPr>
        <w:t>pembangunan</w:t>
      </w:r>
      <w:r w:rsidRPr="00CA401E">
        <w:rPr>
          <w:rFonts w:ascii="Bookman Old Style" w:hAnsi="Bookman Old Style" w:cs="Bookman Old Style"/>
          <w:lang w:val="id-ID"/>
        </w:rPr>
        <w:t>, penataan</w:t>
      </w:r>
      <w:r w:rsidRPr="00CA401E">
        <w:rPr>
          <w:rFonts w:ascii="Bookman Old Style" w:hAnsi="Bookman Old Style" w:cs="Bookman Old Style"/>
        </w:rPr>
        <w:t xml:space="preserve"> dan pemeliharaan taman</w:t>
      </w:r>
      <w:r w:rsidRPr="00CA401E">
        <w:rPr>
          <w:rFonts w:ascii="Bookman Old Style" w:hAnsi="Bookman Old Style" w:cs="Bookman Old Style"/>
          <w:lang w:val="id-ID"/>
        </w:rPr>
        <w:t xml:space="preserve">, </w:t>
      </w:r>
      <w:r w:rsidRPr="00CA401E">
        <w:rPr>
          <w:rFonts w:ascii="Bookman Old Style" w:hAnsi="Bookman Old Style" w:cs="Bookman Old Style"/>
        </w:rPr>
        <w:t xml:space="preserve">operasional dan </w:t>
      </w:r>
      <w:r w:rsidRPr="00CA401E">
        <w:rPr>
          <w:rFonts w:ascii="Bookman Old Style" w:hAnsi="Bookman Old Style" w:cs="Bookman Old Style"/>
          <w:lang w:val="id-ID"/>
        </w:rPr>
        <w:t>p</w:t>
      </w:r>
      <w:r w:rsidRPr="00CA401E">
        <w:rPr>
          <w:rFonts w:ascii="Bookman Old Style" w:hAnsi="Bookman Old Style" w:cs="Bookman Old Style"/>
        </w:rPr>
        <w:t>emelihara</w:t>
      </w:r>
      <w:r w:rsidRPr="00CA401E">
        <w:rPr>
          <w:rFonts w:ascii="Bookman Old Style" w:hAnsi="Bookman Old Style" w:cs="Bookman Old Style"/>
          <w:lang w:val="id-ID"/>
        </w:rPr>
        <w:t>an</w:t>
      </w:r>
      <w:r w:rsidRPr="00CA401E">
        <w:rPr>
          <w:rFonts w:ascii="Bookman Old Style" w:hAnsi="Bookman Old Style" w:cs="Bookman Old Style"/>
        </w:rPr>
        <w:t xml:space="preserve"> taman</w:t>
      </w:r>
      <w:r w:rsidRPr="00CA401E">
        <w:rPr>
          <w:rFonts w:ascii="Bookman Old Style" w:hAnsi="Bookman Old Style" w:cs="Bookman Old Style"/>
          <w:lang w:val="id-ID"/>
        </w:rPr>
        <w:t>,</w:t>
      </w:r>
      <w:r w:rsidRPr="00CA401E">
        <w:rPr>
          <w:rFonts w:ascii="Bookman Old Style" w:hAnsi="Bookman Old Style" w:cs="Bookman Old Style"/>
        </w:rPr>
        <w:t xml:space="preserve"> </w:t>
      </w:r>
      <w:r w:rsidRPr="00CA401E">
        <w:rPr>
          <w:rFonts w:ascii="Bookman Old Style" w:hAnsi="Bookman Old Style" w:cs="Bookman Old Style"/>
          <w:lang w:val="id-ID"/>
        </w:rPr>
        <w:t xml:space="preserve">serta </w:t>
      </w:r>
      <w:r w:rsidRPr="00CA401E">
        <w:rPr>
          <w:rFonts w:ascii="Bookman Old Style" w:hAnsi="Bookman Old Style" w:cs="Bookman Old Style"/>
        </w:rPr>
        <w:t>pengelolaan peralatan pertamanan</w:t>
      </w:r>
      <w:r w:rsidRPr="00CA401E">
        <w:rPr>
          <w:rFonts w:ascii="Bookman Old Style" w:hAnsi="Bookman Old Style" w:cs="Bookman Old Style"/>
          <w:lang w:val="id-ID"/>
        </w:rPr>
        <w:t>,</w:t>
      </w:r>
      <w:r w:rsidRPr="00CA401E">
        <w:rPr>
          <w:rFonts w:ascii="Bookman Old Style" w:hAnsi="Bookman Old Style" w:cs="Bookman Old Style"/>
        </w:rPr>
        <w:t xml:space="preserve"> penyelenggaraan pembinaan, penyuluhan dan informasi  </w:t>
      </w:r>
      <w:r w:rsidRPr="00CA401E">
        <w:rPr>
          <w:rFonts w:ascii="Bookman Old Style" w:hAnsi="Bookman Old Style" w:cs="Bookman Old Style"/>
          <w:lang w:val="id-ID"/>
        </w:rPr>
        <w:t xml:space="preserve">penataan </w:t>
      </w:r>
      <w:r w:rsidRPr="00CA401E">
        <w:rPr>
          <w:rFonts w:ascii="Bookman Old Style" w:hAnsi="Bookman Old Style" w:cs="Bookman Old Style"/>
        </w:rPr>
        <w:t>taman</w:t>
      </w:r>
      <w:r>
        <w:rPr>
          <w:rFonts w:ascii="Bookman Old Style" w:hAnsi="Bookman Old Style" w:cs="Bookman Old Style"/>
          <w:lang w:val="id-ID"/>
        </w:rPr>
        <w:t xml:space="preserve"> </w:t>
      </w:r>
      <w:r w:rsidRPr="00CA401E">
        <w:rPr>
          <w:rFonts w:ascii="Bookman Old Style" w:hAnsi="Bookman Old Style"/>
          <w:szCs w:val="24"/>
          <w:lang w:val="en-ID" w:eastAsia="id-ID"/>
        </w:rPr>
        <w:t>serta</w:t>
      </w:r>
      <w:r w:rsidRPr="00CA401E">
        <w:rPr>
          <w:rFonts w:ascii="Bookman Old Style" w:hAnsi="Bookman Old Style" w:cs="Bookman-Light"/>
          <w:szCs w:val="24"/>
          <w:lang w:eastAsia="id-ID"/>
        </w:rPr>
        <w:t xml:space="preserve"> </w:t>
      </w:r>
      <w:r w:rsidRPr="00CA401E">
        <w:rPr>
          <w:rFonts w:ascii="Bookman Old Style" w:hAnsi="Bookman Old Style" w:cs="Bookman-Light"/>
          <w:szCs w:val="24"/>
          <w:lang w:val="id-ID" w:eastAsia="id-ID"/>
        </w:rPr>
        <w:t xml:space="preserve">pelaksanaan </w:t>
      </w:r>
      <w:r w:rsidRPr="00CA401E">
        <w:rPr>
          <w:rFonts w:ascii="Bookman Old Style" w:hAnsi="Bookman Old Style" w:cs="Bookman-Light"/>
          <w:szCs w:val="24"/>
          <w:lang w:val="en-ID" w:eastAsia="id-ID"/>
        </w:rPr>
        <w:t>tugas</w:t>
      </w:r>
      <w:r w:rsidRPr="00CA401E">
        <w:rPr>
          <w:rFonts w:ascii="Bookman Old Style" w:hAnsi="Bookman Old Style" w:cs="Bookman-Light"/>
          <w:szCs w:val="24"/>
          <w:lang w:val="id-ID" w:eastAsia="id-ID"/>
        </w:rPr>
        <w:t xml:space="preserve"> kedinasan lain yang diberikan oleh </w:t>
      </w:r>
      <w:r w:rsidRPr="00CA401E">
        <w:rPr>
          <w:rFonts w:ascii="Bookman Old Style" w:hAnsi="Bookman Old Style" w:cs="Bookman-Light"/>
          <w:szCs w:val="24"/>
          <w:lang w:val="en-ID" w:eastAsia="id-ID"/>
        </w:rPr>
        <w:t>Kepala Bidang</w:t>
      </w:r>
      <w:r w:rsidRPr="00CA401E">
        <w:rPr>
          <w:rFonts w:ascii="Bookman Old Style" w:hAnsi="Bookman Old Style" w:cs="Bookman-Light"/>
          <w:szCs w:val="24"/>
          <w:lang w:eastAsia="id-ID"/>
        </w:rPr>
        <w:t xml:space="preserve"> </w:t>
      </w:r>
      <w:r w:rsidRPr="00CA401E">
        <w:rPr>
          <w:rFonts w:ascii="Bookman Old Style" w:hAnsi="Bookman Old Style" w:cs="Bookman-Light"/>
          <w:szCs w:val="24"/>
          <w:lang w:val="id-ID" w:eastAsia="id-ID"/>
        </w:rPr>
        <w:t>sesuai dengan fungsinya</w:t>
      </w:r>
      <w:r w:rsidRPr="00CA401E">
        <w:rPr>
          <w:rFonts w:ascii="Bookman Old Style" w:hAnsi="Bookman Old Style" w:cs="Bookman-Light"/>
          <w:szCs w:val="24"/>
          <w:lang w:val="en-ID" w:eastAsia="id-ID"/>
        </w:rPr>
        <w:t>.</w:t>
      </w:r>
    </w:p>
    <w:p w:rsidR="00E21A46" w:rsidRPr="00CA401E" w:rsidRDefault="00E21A46" w:rsidP="00E21A46">
      <w:pPr>
        <w:pStyle w:val="BlockText"/>
        <w:spacing w:before="240" w:after="120" w:line="288" w:lineRule="auto"/>
        <w:ind w:left="0" w:right="0" w:firstLine="0"/>
        <w:jc w:val="center"/>
        <w:rPr>
          <w:rFonts w:ascii="Bookman Old Style" w:hAnsi="Bookman Old Style" w:cs="Bookman Old Style"/>
          <w:szCs w:val="24"/>
          <w:lang w:val="en-ID"/>
        </w:rPr>
      </w:pPr>
      <w:r w:rsidRPr="00CA401E">
        <w:rPr>
          <w:rFonts w:ascii="Bookman Old Style" w:hAnsi="Bookman Old Style" w:cs="Bookman Old Style"/>
          <w:szCs w:val="24"/>
          <w:lang w:val="id-ID"/>
        </w:rPr>
        <w:t xml:space="preserve">Pasal </w:t>
      </w:r>
      <w:r>
        <w:rPr>
          <w:rFonts w:ascii="Bookman Old Style" w:hAnsi="Bookman Old Style" w:cs="Bookman Old Style"/>
          <w:szCs w:val="24"/>
          <w:lang w:val="en-ID"/>
        </w:rPr>
        <w:t>36</w:t>
      </w:r>
    </w:p>
    <w:p w:rsidR="00E21A46" w:rsidRPr="00CA401E" w:rsidRDefault="00E21A46" w:rsidP="00E21A46">
      <w:pPr>
        <w:pStyle w:val="BodyText2"/>
        <w:tabs>
          <w:tab w:val="left" w:pos="0"/>
          <w:tab w:val="left" w:pos="90"/>
        </w:tabs>
        <w:spacing w:before="120" w:line="264" w:lineRule="auto"/>
        <w:rPr>
          <w:rFonts w:ascii="Bookman Old Style" w:hAnsi="Bookman Old Style" w:cs="Bookman-Light"/>
          <w:sz w:val="24"/>
          <w:szCs w:val="24"/>
          <w:lang w:val="en-ID" w:eastAsia="id-ID"/>
        </w:rPr>
      </w:pPr>
      <w:r w:rsidRPr="00CA401E">
        <w:rPr>
          <w:rFonts w:ascii="Bookman Old Style" w:hAnsi="Bookman Old Style" w:cs="Bookman Old Style"/>
          <w:bCs/>
          <w:sz w:val="24"/>
          <w:szCs w:val="24"/>
          <w:lang w:val="en-ID"/>
        </w:rPr>
        <w:t>Seksi Penerangan Jalan Umum</w:t>
      </w:r>
      <w:r w:rsidRPr="00CA401E">
        <w:rPr>
          <w:rFonts w:ascii="Bookman Old Style" w:hAnsi="Bookman Old Style" w:cs="Bookman Old Style"/>
          <w:sz w:val="24"/>
          <w:szCs w:val="24"/>
        </w:rPr>
        <w:t xml:space="preserve"> sebagaimana dimaksud dalam Pasal </w:t>
      </w:r>
      <w:r>
        <w:rPr>
          <w:rFonts w:ascii="Bookman Old Style" w:hAnsi="Bookman Old Style" w:cs="Bookman Old Style"/>
          <w:sz w:val="24"/>
          <w:szCs w:val="24"/>
          <w:lang w:val="en-ID"/>
        </w:rPr>
        <w:t>34</w:t>
      </w:r>
      <w:r w:rsidRPr="00CA401E">
        <w:rPr>
          <w:rFonts w:ascii="Bookman Old Style" w:hAnsi="Bookman Old Style" w:cs="Bookman Old Style"/>
          <w:sz w:val="24"/>
          <w:szCs w:val="24"/>
        </w:rPr>
        <w:t xml:space="preserve"> Ayat (3) huruf b mempunyai tugas </w:t>
      </w:r>
      <w:r w:rsidRPr="00CA401E">
        <w:rPr>
          <w:rFonts w:ascii="Bookman Old Style" w:hAnsi="Bookman Old Style"/>
          <w:sz w:val="24"/>
          <w:szCs w:val="24"/>
        </w:rPr>
        <w:t>p</w:t>
      </w:r>
      <w:r w:rsidRPr="00CA401E">
        <w:rPr>
          <w:rFonts w:ascii="Bookman Old Style" w:hAnsi="Bookman Old Style"/>
          <w:bCs/>
          <w:sz w:val="24"/>
          <w:szCs w:val="24"/>
        </w:rPr>
        <w:t xml:space="preserve">enyiapan bahan perumusan, pengkoordinasian, pelaksanaan, pemantauan, evaluasi serta pelaporan,  </w:t>
      </w:r>
      <w:r w:rsidRPr="00CA401E">
        <w:rPr>
          <w:rFonts w:ascii="Bookman Old Style" w:hAnsi="Bookman Old Style" w:cs="Bookman Old Style"/>
          <w:sz w:val="24"/>
          <w:szCs w:val="24"/>
        </w:rPr>
        <w:t>meliputi</w:t>
      </w:r>
      <w:r w:rsidRPr="00CA401E">
        <w:rPr>
          <w:rFonts w:ascii="Bookman Old Style" w:hAnsi="Bookman Old Style"/>
          <w:bCs/>
          <w:sz w:val="24"/>
          <w:szCs w:val="24"/>
        </w:rPr>
        <w:t xml:space="preserve"> </w:t>
      </w:r>
      <w:r w:rsidRPr="00CA401E">
        <w:rPr>
          <w:rFonts w:ascii="Bookman Old Style" w:hAnsi="Bookman Old Style"/>
          <w:sz w:val="24"/>
          <w:szCs w:val="24"/>
        </w:rPr>
        <w:t xml:space="preserve">pendataan lampu penerangan jalan umum dan meterisasi </w:t>
      </w:r>
      <w:r w:rsidRPr="00CA401E">
        <w:rPr>
          <w:rFonts w:ascii="Bookman Old Style" w:hAnsi="Bookman Old Style" w:cs="Bookman Old Style"/>
          <w:sz w:val="24"/>
          <w:szCs w:val="24"/>
        </w:rPr>
        <w:t>dengan sistem informasi managemen penerangan jalan umum,</w:t>
      </w:r>
      <w:r w:rsidRPr="00CA401E">
        <w:rPr>
          <w:rFonts w:ascii="Bookman Old Style" w:hAnsi="Bookman Old Style"/>
          <w:sz w:val="24"/>
          <w:szCs w:val="24"/>
        </w:rPr>
        <w:t xml:space="preserve">  pembangunan dan pemeliharaan penerangan jalan umum, operasi dan pemeliharaan peralatan penerangan jalan umum, pembinaan penggunaan penerangan jalan umum</w:t>
      </w:r>
      <w:r w:rsidRPr="00CA401E">
        <w:rPr>
          <w:rFonts w:ascii="Bookman Old Style" w:hAnsi="Bookman Old Style" w:cs="Bookman Old Style"/>
          <w:sz w:val="24"/>
          <w:szCs w:val="24"/>
        </w:rPr>
        <w:t>. Perencanaan pemeliharaan dan penataan, pemrograman lampu – lampu penerangan jalan umum serta lampu hias</w:t>
      </w:r>
      <w:r w:rsidRPr="00CA401E">
        <w:rPr>
          <w:rFonts w:ascii="Bookman Old Style" w:hAnsi="Bookman Old Style" w:cs="Bookman Old Style"/>
          <w:sz w:val="24"/>
          <w:szCs w:val="24"/>
          <w:lang w:val="en-ID"/>
        </w:rPr>
        <w:t xml:space="preserve"> </w:t>
      </w:r>
      <w:r w:rsidRPr="00CA401E">
        <w:rPr>
          <w:rFonts w:ascii="Bookman Old Style" w:hAnsi="Bookman Old Style"/>
          <w:sz w:val="24"/>
          <w:szCs w:val="24"/>
          <w:lang w:val="en-ID" w:eastAsia="id-ID"/>
        </w:rPr>
        <w:t>serta</w:t>
      </w:r>
      <w:r w:rsidRPr="00CA401E">
        <w:rPr>
          <w:rFonts w:ascii="Bookman Old Style" w:hAnsi="Bookman Old Style" w:cs="Bookman-Light"/>
          <w:sz w:val="24"/>
          <w:szCs w:val="24"/>
          <w:lang w:eastAsia="id-ID"/>
        </w:rPr>
        <w:t xml:space="preserve"> pelaksanaan </w:t>
      </w:r>
      <w:r w:rsidRPr="00CA401E">
        <w:rPr>
          <w:rFonts w:ascii="Bookman Old Style" w:hAnsi="Bookman Old Style" w:cs="Bookman-Light"/>
          <w:sz w:val="24"/>
          <w:szCs w:val="24"/>
          <w:lang w:val="en-ID" w:eastAsia="id-ID"/>
        </w:rPr>
        <w:t>tugas</w:t>
      </w:r>
      <w:r w:rsidRPr="00CA401E">
        <w:rPr>
          <w:rFonts w:ascii="Bookman Old Style" w:hAnsi="Bookman Old Style" w:cs="Bookman-Light"/>
          <w:sz w:val="24"/>
          <w:szCs w:val="24"/>
          <w:lang w:eastAsia="id-ID"/>
        </w:rPr>
        <w:t xml:space="preserve"> kedinasan lain yang diberikan oleh </w:t>
      </w:r>
      <w:r w:rsidRPr="00CA401E">
        <w:rPr>
          <w:rFonts w:ascii="Bookman Old Style" w:hAnsi="Bookman Old Style" w:cs="Bookman-Light"/>
          <w:sz w:val="24"/>
          <w:szCs w:val="24"/>
          <w:lang w:val="en-ID" w:eastAsia="id-ID"/>
        </w:rPr>
        <w:t>Kepala Bidang</w:t>
      </w:r>
      <w:r w:rsidRPr="00CA401E">
        <w:rPr>
          <w:rFonts w:ascii="Bookman Old Style" w:hAnsi="Bookman Old Style" w:cs="Bookman-Light"/>
          <w:sz w:val="24"/>
          <w:szCs w:val="24"/>
          <w:lang w:eastAsia="id-ID"/>
        </w:rPr>
        <w:t xml:space="preserve"> sesuai dengan fungsinya</w:t>
      </w:r>
      <w:r w:rsidRPr="00CA401E">
        <w:rPr>
          <w:rFonts w:ascii="Bookman Old Style" w:hAnsi="Bookman Old Style" w:cs="Bookman-Light"/>
          <w:sz w:val="24"/>
          <w:szCs w:val="24"/>
          <w:lang w:val="en-ID" w:eastAsia="id-ID"/>
        </w:rPr>
        <w:t>.</w:t>
      </w:r>
    </w:p>
    <w:p w:rsidR="00E21A46" w:rsidRDefault="00E21A46" w:rsidP="00E21A46">
      <w:pPr>
        <w:pStyle w:val="BlockText"/>
        <w:spacing w:before="60" w:line="264" w:lineRule="auto"/>
        <w:ind w:left="0" w:right="0" w:firstLine="0"/>
        <w:jc w:val="center"/>
        <w:rPr>
          <w:rFonts w:ascii="Bookman Old Style" w:hAnsi="Bookman Old Style" w:cs="Bookman Old Style"/>
          <w:szCs w:val="24"/>
        </w:rPr>
      </w:pPr>
    </w:p>
    <w:p w:rsidR="00E21A46" w:rsidRPr="00CA401E" w:rsidRDefault="00E21A46" w:rsidP="00E21A46">
      <w:pPr>
        <w:pStyle w:val="BlockText"/>
        <w:spacing w:before="60" w:line="264" w:lineRule="auto"/>
        <w:ind w:left="0" w:right="0" w:firstLine="0"/>
        <w:jc w:val="center"/>
        <w:rPr>
          <w:rFonts w:ascii="Bookman Old Style" w:hAnsi="Bookman Old Style" w:cs="Bookman Old Style"/>
          <w:szCs w:val="24"/>
        </w:rPr>
      </w:pPr>
      <w:r w:rsidRPr="00CA401E">
        <w:rPr>
          <w:rFonts w:ascii="Bookman Old Style" w:hAnsi="Bookman Old Style" w:cs="Bookman Old Style"/>
          <w:szCs w:val="24"/>
        </w:rPr>
        <w:t xml:space="preserve">Pasal </w:t>
      </w:r>
      <w:r>
        <w:rPr>
          <w:rFonts w:ascii="Bookman Old Style" w:hAnsi="Bookman Old Style" w:cs="Bookman Old Style"/>
          <w:szCs w:val="24"/>
        </w:rPr>
        <w:t>37</w:t>
      </w:r>
    </w:p>
    <w:p w:rsidR="00E21A46" w:rsidRPr="00CA401E" w:rsidRDefault="00E21A46" w:rsidP="00E21A46">
      <w:pPr>
        <w:pStyle w:val="BlockText"/>
        <w:spacing w:before="60" w:line="264" w:lineRule="auto"/>
        <w:ind w:left="0" w:right="0" w:firstLine="0"/>
        <w:rPr>
          <w:rFonts w:ascii="Bookman Old Style" w:hAnsi="Bookman Old Style" w:cs="Bookman-Light"/>
          <w:szCs w:val="24"/>
          <w:lang w:val="en-ID" w:eastAsia="id-ID"/>
        </w:rPr>
      </w:pPr>
      <w:r w:rsidRPr="00CA401E">
        <w:rPr>
          <w:rFonts w:ascii="Bookman Old Style" w:hAnsi="Bookman Old Style" w:cs="Bookman Old Style"/>
          <w:bCs/>
          <w:szCs w:val="24"/>
          <w:lang w:val="id-ID"/>
        </w:rPr>
        <w:t xml:space="preserve">Seksi </w:t>
      </w:r>
      <w:r>
        <w:rPr>
          <w:rFonts w:ascii="Bookman Old Style" w:hAnsi="Bookman Old Style" w:cs="Bookman Old Style"/>
          <w:bCs/>
          <w:szCs w:val="24"/>
          <w:lang w:val="id-ID"/>
        </w:rPr>
        <w:t xml:space="preserve"> Bina</w:t>
      </w:r>
      <w:r w:rsidRPr="00CA401E">
        <w:rPr>
          <w:rFonts w:ascii="Bookman Old Style" w:hAnsi="Bookman Old Style" w:cs="Bookman Old Style"/>
          <w:bCs/>
          <w:szCs w:val="24"/>
          <w:lang w:val="en-ID"/>
        </w:rPr>
        <w:t xml:space="preserve"> Konstruksi</w:t>
      </w:r>
      <w:r w:rsidRPr="00CA401E">
        <w:rPr>
          <w:rFonts w:ascii="Bookman Old Style" w:hAnsi="Bookman Old Style" w:cs="Bookman-Light"/>
          <w:szCs w:val="24"/>
          <w:lang w:val="id-ID" w:eastAsia="id-ID"/>
        </w:rPr>
        <w:t xml:space="preserve"> sebagaimana dimaksud dalam Pasal </w:t>
      </w:r>
      <w:r>
        <w:rPr>
          <w:rFonts w:ascii="Bookman Old Style" w:hAnsi="Bookman Old Style" w:cs="Bookman-Light"/>
          <w:szCs w:val="24"/>
          <w:lang w:val="en-ID" w:eastAsia="id-ID"/>
        </w:rPr>
        <w:t>34</w:t>
      </w:r>
      <w:r w:rsidRPr="00CA401E">
        <w:rPr>
          <w:rFonts w:ascii="Bookman Old Style" w:hAnsi="Bookman Old Style" w:cs="Bookman-Light"/>
          <w:szCs w:val="24"/>
          <w:lang w:val="id-ID" w:eastAsia="id-ID"/>
        </w:rPr>
        <w:t xml:space="preserve"> ayat (</w:t>
      </w:r>
      <w:r w:rsidRPr="00CA401E">
        <w:rPr>
          <w:rFonts w:ascii="Bookman Old Style" w:hAnsi="Bookman Old Style" w:cs="Bookman-Light"/>
          <w:szCs w:val="24"/>
          <w:lang w:val="en-ID" w:eastAsia="id-ID"/>
        </w:rPr>
        <w:t>3</w:t>
      </w:r>
      <w:r w:rsidRPr="00CA401E">
        <w:rPr>
          <w:rFonts w:ascii="Bookman Old Style" w:hAnsi="Bookman Old Style" w:cs="Bookman-Light"/>
          <w:szCs w:val="24"/>
          <w:lang w:val="id-ID" w:eastAsia="id-ID"/>
        </w:rPr>
        <w:t>) huruf b</w:t>
      </w:r>
      <w:r w:rsidRPr="00CA401E">
        <w:rPr>
          <w:rFonts w:ascii="Bookman Old Style" w:hAnsi="Bookman Old Style" w:cs="Bookman-Light"/>
          <w:szCs w:val="24"/>
          <w:lang w:val="en-ID" w:eastAsia="id-ID"/>
        </w:rPr>
        <w:t xml:space="preserve"> </w:t>
      </w:r>
      <w:r w:rsidRPr="00CA401E">
        <w:rPr>
          <w:rFonts w:ascii="Bookman Old Style" w:hAnsi="Bookman Old Style"/>
          <w:szCs w:val="24"/>
          <w:lang w:val="id-ID" w:eastAsia="id-ID"/>
        </w:rPr>
        <w:t xml:space="preserve">mempunyai tugas </w:t>
      </w:r>
      <w:r w:rsidRPr="00CA401E">
        <w:rPr>
          <w:rFonts w:ascii="Bookman Old Style" w:hAnsi="Bookman Old Style" w:cs="Bookman Old Style"/>
          <w:lang w:val="id-ID"/>
        </w:rPr>
        <w:t>p</w:t>
      </w:r>
      <w:r w:rsidRPr="00CA401E">
        <w:rPr>
          <w:rFonts w:ascii="Bookman Old Style" w:hAnsi="Bookman Old Style"/>
          <w:bCs/>
        </w:rPr>
        <w:t>enyiapan bahan perumusan, pengkoordinasian, pelaksanaan, pemantauan, evaluasi serta pelaporan</w:t>
      </w:r>
      <w:r w:rsidRPr="00CA401E">
        <w:rPr>
          <w:rFonts w:ascii="Bookman Old Style" w:hAnsi="Bookman Old Style"/>
          <w:bCs/>
          <w:lang w:val="id-ID"/>
        </w:rPr>
        <w:t xml:space="preserve">,  </w:t>
      </w:r>
      <w:r w:rsidRPr="00CA401E">
        <w:rPr>
          <w:rFonts w:ascii="Bookman Old Style" w:hAnsi="Bookman Old Style" w:cs="Bookman Old Style"/>
          <w:lang w:val="id-ID"/>
        </w:rPr>
        <w:t>meliputi</w:t>
      </w:r>
      <w:r w:rsidRPr="00CA401E">
        <w:rPr>
          <w:rFonts w:ascii="Bookman Old Style" w:hAnsi="Bookman Old Style"/>
          <w:bCs/>
          <w:lang w:val="id-ID"/>
        </w:rPr>
        <w:t xml:space="preserve"> </w:t>
      </w:r>
      <w:r w:rsidRPr="00CA401E">
        <w:rPr>
          <w:rFonts w:ascii="Bookman Old Style" w:hAnsi="Bookman Old Style" w:cs="Bookman Old Style"/>
          <w:lang w:val="id-ID"/>
        </w:rPr>
        <w:t xml:space="preserve">pendataan </w:t>
      </w:r>
      <w:r>
        <w:rPr>
          <w:rFonts w:ascii="Bookman Old Style" w:hAnsi="Bookman Old Style" w:cs="Bookman Old Style"/>
          <w:lang w:val="id-ID"/>
        </w:rPr>
        <w:t>bina</w:t>
      </w:r>
      <w:r w:rsidRPr="00CA401E">
        <w:rPr>
          <w:rFonts w:ascii="Bookman Old Style" w:hAnsi="Bookman Old Style" w:cs="Bookman Old Style"/>
          <w:lang w:val="id-ID"/>
        </w:rPr>
        <w:t xml:space="preserve"> konstruksi, </w:t>
      </w:r>
      <w:r w:rsidRPr="00CA401E">
        <w:rPr>
          <w:rFonts w:ascii="Bookman Old Style" w:hAnsi="Bookman Old Style" w:cs="Bookman Old Style"/>
        </w:rPr>
        <w:t xml:space="preserve">penelitian dan pengembangan </w:t>
      </w:r>
      <w:r>
        <w:rPr>
          <w:rFonts w:ascii="Bookman Old Style" w:hAnsi="Bookman Old Style" w:cs="Bookman Old Style"/>
          <w:lang w:val="id-ID"/>
        </w:rPr>
        <w:t xml:space="preserve">bina </w:t>
      </w:r>
      <w:r w:rsidRPr="00CA401E">
        <w:rPr>
          <w:rFonts w:ascii="Bookman Old Style" w:hAnsi="Bookman Old Style" w:cs="Bookman Old Style"/>
        </w:rPr>
        <w:t>konstruksi</w:t>
      </w:r>
      <w:r w:rsidRPr="00CA401E">
        <w:rPr>
          <w:rFonts w:ascii="Bookman Old Style" w:hAnsi="Bookman Old Style" w:cs="Bookman Old Style"/>
          <w:lang w:val="id-ID"/>
        </w:rPr>
        <w:t>, p</w:t>
      </w:r>
      <w:r w:rsidRPr="00CA401E">
        <w:rPr>
          <w:rFonts w:ascii="Bookman Old Style" w:hAnsi="Bookman Old Style" w:cs="Bookman Old Style"/>
        </w:rPr>
        <w:t>eningkatan kualitas sumber daya manusia dan mengembangkan kemampuan teknologi pelaksanaan konstruksi</w:t>
      </w:r>
      <w:r w:rsidRPr="00CA401E">
        <w:rPr>
          <w:rFonts w:ascii="Bookman Old Style" w:hAnsi="Bookman Old Style" w:cs="Bookman Old Style"/>
          <w:lang w:val="id-ID"/>
        </w:rPr>
        <w:t xml:space="preserve">, </w:t>
      </w:r>
      <w:r w:rsidRPr="00CA401E">
        <w:rPr>
          <w:rFonts w:ascii="Bookman Old Style" w:hAnsi="Bookman Old Style" w:cs="Bookman Old Style"/>
        </w:rPr>
        <w:t xml:space="preserve">serta pembinaan terhadap </w:t>
      </w:r>
      <w:r>
        <w:rPr>
          <w:rFonts w:ascii="Bookman Old Style" w:hAnsi="Bookman Old Style" w:cs="Bookman Old Style"/>
          <w:lang w:val="id-ID"/>
        </w:rPr>
        <w:t xml:space="preserve">bina </w:t>
      </w:r>
      <w:r w:rsidRPr="00CA401E">
        <w:rPr>
          <w:rFonts w:ascii="Bookman Old Style" w:hAnsi="Bookman Old Style" w:cs="Bookman Old Style"/>
        </w:rPr>
        <w:t>konstruksi</w:t>
      </w:r>
      <w:r w:rsidRPr="00CA401E">
        <w:rPr>
          <w:rFonts w:ascii="Bookman Old Style" w:hAnsi="Bookman Old Style" w:cs="Bookman Old Style"/>
          <w:lang w:val="id-ID"/>
        </w:rPr>
        <w:t xml:space="preserve">, </w:t>
      </w:r>
      <w:r w:rsidRPr="00CA401E">
        <w:rPr>
          <w:rFonts w:ascii="Bookman Old Style" w:hAnsi="Bookman Old Style" w:cs="Bookman Old Style"/>
        </w:rPr>
        <w:t xml:space="preserve">koordinasi yang berkaitan terhadap pemanfaatan penyedia </w:t>
      </w:r>
      <w:r>
        <w:rPr>
          <w:rFonts w:ascii="Bookman Old Style" w:hAnsi="Bookman Old Style" w:cs="Bookman Old Style"/>
          <w:lang w:val="id-ID"/>
        </w:rPr>
        <w:t>bina</w:t>
      </w:r>
      <w:r w:rsidRPr="00CA401E">
        <w:rPr>
          <w:rFonts w:ascii="Bookman Old Style" w:hAnsi="Bookman Old Style" w:cs="Bookman Old Style"/>
        </w:rPr>
        <w:t xml:space="preserve"> konstruksi</w:t>
      </w:r>
      <w:r w:rsidRPr="00CA401E">
        <w:rPr>
          <w:rFonts w:ascii="Bookman Old Style" w:hAnsi="Bookman Old Style" w:cs="Bookman Old Style"/>
          <w:lang w:val="id-ID"/>
        </w:rPr>
        <w:t xml:space="preserve">, pelatihan tenaga terampil dan sistem infomasi </w:t>
      </w:r>
      <w:r>
        <w:rPr>
          <w:rFonts w:ascii="Bookman Old Style" w:hAnsi="Bookman Old Style" w:cs="Bookman Old Style"/>
          <w:lang w:val="id-ID"/>
        </w:rPr>
        <w:t>bina</w:t>
      </w:r>
      <w:r w:rsidRPr="00CA401E">
        <w:rPr>
          <w:rFonts w:ascii="Bookman Old Style" w:hAnsi="Bookman Old Style" w:cs="Bookman Old Style"/>
          <w:lang w:val="id-ID"/>
        </w:rPr>
        <w:t xml:space="preserve"> konstruksi, pengawasan </w:t>
      </w:r>
      <w:r>
        <w:rPr>
          <w:rFonts w:ascii="Bookman Old Style" w:hAnsi="Bookman Old Style" w:cs="Bookman Old Style"/>
          <w:lang w:val="id-ID"/>
        </w:rPr>
        <w:t>bina</w:t>
      </w:r>
      <w:r w:rsidRPr="00CA401E">
        <w:rPr>
          <w:rFonts w:ascii="Bookman Old Style" w:hAnsi="Bookman Old Style" w:cs="Bookman Old Style"/>
          <w:lang w:val="id-ID"/>
        </w:rPr>
        <w:t xml:space="preserve"> konstruksi, p</w:t>
      </w:r>
      <w:r w:rsidRPr="00CA401E">
        <w:rPr>
          <w:rFonts w:ascii="Bookman Old Style" w:hAnsi="Bookman Old Style" w:cs="Bookman Old Style"/>
        </w:rPr>
        <w:t>embinaan dan pemanfaatan alat-alat berat</w:t>
      </w:r>
      <w:r w:rsidRPr="00CA401E">
        <w:rPr>
          <w:rFonts w:ascii="Bookman Old Style" w:hAnsi="Bookman Old Style"/>
          <w:szCs w:val="24"/>
          <w:lang w:val="en-ID" w:eastAsia="id-ID"/>
        </w:rPr>
        <w:t>serta</w:t>
      </w:r>
      <w:r w:rsidRPr="00CA401E">
        <w:rPr>
          <w:rFonts w:ascii="Bookman Old Style" w:hAnsi="Bookman Old Style" w:cs="Bookman-Light"/>
          <w:szCs w:val="24"/>
          <w:lang w:eastAsia="id-ID"/>
        </w:rPr>
        <w:t xml:space="preserve"> </w:t>
      </w:r>
      <w:r w:rsidRPr="00CA401E">
        <w:rPr>
          <w:rFonts w:ascii="Bookman Old Style" w:hAnsi="Bookman Old Style" w:cs="Bookman-Light"/>
          <w:szCs w:val="24"/>
          <w:lang w:val="id-ID" w:eastAsia="id-ID"/>
        </w:rPr>
        <w:t xml:space="preserve">pelaksanaan </w:t>
      </w:r>
      <w:r w:rsidRPr="00CA401E">
        <w:rPr>
          <w:rFonts w:ascii="Bookman Old Style" w:hAnsi="Bookman Old Style" w:cs="Bookman-Light"/>
          <w:szCs w:val="24"/>
          <w:lang w:val="en-ID" w:eastAsia="id-ID"/>
        </w:rPr>
        <w:t>tugas</w:t>
      </w:r>
      <w:r w:rsidRPr="00CA401E">
        <w:rPr>
          <w:rFonts w:ascii="Bookman Old Style" w:hAnsi="Bookman Old Style" w:cs="Bookman-Light"/>
          <w:szCs w:val="24"/>
          <w:lang w:val="id-ID" w:eastAsia="id-ID"/>
        </w:rPr>
        <w:t xml:space="preserve"> kedinasan lain yang diberikan oleh </w:t>
      </w:r>
      <w:r w:rsidRPr="00CA401E">
        <w:rPr>
          <w:rFonts w:ascii="Bookman Old Style" w:hAnsi="Bookman Old Style" w:cs="Bookman-Light"/>
          <w:szCs w:val="24"/>
          <w:lang w:val="en-ID" w:eastAsia="id-ID"/>
        </w:rPr>
        <w:t>Kepala Bidang</w:t>
      </w:r>
      <w:r w:rsidRPr="00CA401E">
        <w:rPr>
          <w:rFonts w:ascii="Bookman Old Style" w:hAnsi="Bookman Old Style" w:cs="Bookman-Light"/>
          <w:szCs w:val="24"/>
          <w:lang w:eastAsia="id-ID"/>
        </w:rPr>
        <w:t xml:space="preserve"> </w:t>
      </w:r>
      <w:r w:rsidRPr="00CA401E">
        <w:rPr>
          <w:rFonts w:ascii="Bookman Old Style" w:hAnsi="Bookman Old Style" w:cs="Bookman-Light"/>
          <w:szCs w:val="24"/>
          <w:lang w:val="id-ID" w:eastAsia="id-ID"/>
        </w:rPr>
        <w:t>sesuai dengan fungsinya</w:t>
      </w:r>
      <w:r w:rsidRPr="00CA401E">
        <w:rPr>
          <w:rFonts w:ascii="Bookman Old Style" w:hAnsi="Bookman Old Style" w:cs="Bookman-Light"/>
          <w:szCs w:val="24"/>
          <w:lang w:val="en-ID" w:eastAsia="id-ID"/>
        </w:rPr>
        <w:t>.</w:t>
      </w:r>
    </w:p>
    <w:p w:rsidR="00E21A46" w:rsidRDefault="00E21A46" w:rsidP="00E21A46">
      <w:pPr>
        <w:pStyle w:val="BodyText2"/>
        <w:tabs>
          <w:tab w:val="left" w:pos="0"/>
          <w:tab w:val="left" w:pos="90"/>
        </w:tabs>
        <w:spacing w:before="240" w:line="264" w:lineRule="auto"/>
        <w:jc w:val="center"/>
        <w:rPr>
          <w:rFonts w:ascii="Bookman Old Style" w:hAnsi="Bookman Old Style" w:cs="Bookman Old Style"/>
          <w:sz w:val="24"/>
          <w:szCs w:val="24"/>
        </w:rPr>
      </w:pPr>
    </w:p>
    <w:p w:rsidR="00E21A46" w:rsidRDefault="00E21A46" w:rsidP="00E21A46">
      <w:pPr>
        <w:pStyle w:val="BodyText2"/>
        <w:tabs>
          <w:tab w:val="left" w:pos="0"/>
          <w:tab w:val="left" w:pos="90"/>
        </w:tabs>
        <w:spacing w:before="240" w:line="264" w:lineRule="auto"/>
        <w:jc w:val="center"/>
        <w:rPr>
          <w:rFonts w:ascii="Bookman Old Style" w:hAnsi="Bookman Old Style" w:cs="Bookman Old Style"/>
          <w:sz w:val="24"/>
          <w:szCs w:val="24"/>
        </w:rPr>
      </w:pPr>
    </w:p>
    <w:p w:rsidR="00E21A46" w:rsidRDefault="00E21A46" w:rsidP="00E21A46">
      <w:pPr>
        <w:pStyle w:val="BodyText2"/>
        <w:tabs>
          <w:tab w:val="left" w:pos="0"/>
          <w:tab w:val="left" w:pos="90"/>
        </w:tabs>
        <w:spacing w:before="240" w:line="264" w:lineRule="auto"/>
        <w:jc w:val="center"/>
        <w:rPr>
          <w:rFonts w:ascii="Bookman Old Style" w:hAnsi="Bookman Old Style" w:cs="Bookman Old Style"/>
          <w:sz w:val="24"/>
          <w:szCs w:val="24"/>
        </w:rPr>
      </w:pPr>
    </w:p>
    <w:p w:rsidR="00E21A46" w:rsidRPr="00B24283" w:rsidRDefault="00E21A46" w:rsidP="00E21A46">
      <w:pPr>
        <w:pStyle w:val="BodyText2"/>
        <w:tabs>
          <w:tab w:val="left" w:pos="0"/>
          <w:tab w:val="left" w:pos="90"/>
        </w:tabs>
        <w:spacing w:before="240" w:line="264" w:lineRule="auto"/>
        <w:jc w:val="center"/>
        <w:rPr>
          <w:rFonts w:ascii="Bookman Old Style" w:hAnsi="Bookman Old Style" w:cs="Bookman Old Style"/>
          <w:sz w:val="24"/>
          <w:szCs w:val="24"/>
        </w:rPr>
      </w:pPr>
      <w:r w:rsidRPr="00B24283">
        <w:rPr>
          <w:rFonts w:ascii="Bookman Old Style" w:hAnsi="Bookman Old Style" w:cs="Bookman Old Style"/>
          <w:sz w:val="24"/>
          <w:szCs w:val="24"/>
        </w:rPr>
        <w:lastRenderedPageBreak/>
        <w:t>Bagian Kelima</w:t>
      </w:r>
    </w:p>
    <w:p w:rsidR="00E21A46" w:rsidRDefault="00E21A46" w:rsidP="00E21A46">
      <w:pPr>
        <w:pStyle w:val="BodyText2"/>
        <w:tabs>
          <w:tab w:val="left" w:pos="0"/>
          <w:tab w:val="left" w:pos="90"/>
        </w:tabs>
        <w:spacing w:before="40" w:line="264" w:lineRule="auto"/>
        <w:jc w:val="center"/>
        <w:rPr>
          <w:rFonts w:ascii="Bookman Old Style" w:hAnsi="Bookman Old Style" w:cs="Bookman Old Style"/>
          <w:sz w:val="24"/>
          <w:szCs w:val="24"/>
          <w:lang w:val="en-ID"/>
        </w:rPr>
      </w:pPr>
      <w:r>
        <w:rPr>
          <w:rFonts w:ascii="Bookman Old Style" w:hAnsi="Bookman Old Style" w:cs="Bookman Old Style"/>
          <w:sz w:val="24"/>
          <w:szCs w:val="24"/>
          <w:lang w:val="en-ID"/>
        </w:rPr>
        <w:t>UPT</w:t>
      </w:r>
    </w:p>
    <w:p w:rsidR="00E21A46" w:rsidRPr="00CA401E" w:rsidRDefault="00E21A46" w:rsidP="00E21A46">
      <w:pPr>
        <w:pStyle w:val="BodyText2"/>
        <w:tabs>
          <w:tab w:val="left" w:pos="0"/>
          <w:tab w:val="left" w:pos="90"/>
        </w:tabs>
        <w:spacing w:line="264" w:lineRule="auto"/>
        <w:jc w:val="center"/>
        <w:rPr>
          <w:rFonts w:ascii="Bookman Old Style" w:hAnsi="Bookman Old Style" w:cs="Bookman Old Style"/>
          <w:sz w:val="24"/>
          <w:szCs w:val="24"/>
          <w:lang w:val="en-ID"/>
        </w:rPr>
      </w:pPr>
      <w:r w:rsidRPr="00B24283">
        <w:rPr>
          <w:rFonts w:ascii="Bookman Old Style" w:hAnsi="Bookman Old Style" w:cs="Bookman Old Style"/>
          <w:sz w:val="24"/>
          <w:szCs w:val="24"/>
        </w:rPr>
        <w:t xml:space="preserve">Pasal </w:t>
      </w:r>
      <w:r>
        <w:rPr>
          <w:rFonts w:ascii="Bookman Old Style" w:hAnsi="Bookman Old Style" w:cs="Bookman Old Style"/>
          <w:sz w:val="24"/>
          <w:szCs w:val="24"/>
          <w:lang w:val="en-ID"/>
        </w:rPr>
        <w:t>38</w:t>
      </w:r>
    </w:p>
    <w:p w:rsidR="00E21A46" w:rsidRPr="001A0EC9" w:rsidRDefault="00E21A46" w:rsidP="00E21A46">
      <w:pPr>
        <w:pStyle w:val="BodyText3"/>
        <w:spacing w:before="60"/>
        <w:jc w:val="both"/>
        <w:rPr>
          <w:rFonts w:ascii="Bookman Old Style" w:hAnsi="Bookman Old Style" w:cs="Bookman Old Style"/>
          <w:sz w:val="24"/>
          <w:szCs w:val="24"/>
        </w:rPr>
      </w:pPr>
      <w:r w:rsidRPr="001A0EC9">
        <w:rPr>
          <w:rFonts w:ascii="Bookman Old Style" w:hAnsi="Bookman Old Style" w:cs="Bookman Old Style"/>
          <w:sz w:val="24"/>
          <w:szCs w:val="24"/>
        </w:rPr>
        <w:t>UPT merupakan unsur pelaksana operasional Dinas dipimpin oleh seorang kepala yang berada dibawah dan bertanggung jawab kepada Kepala Dinas.</w:t>
      </w:r>
    </w:p>
    <w:p w:rsidR="00E21A46" w:rsidRPr="001A0EC9" w:rsidRDefault="00E21A46" w:rsidP="00E21A46">
      <w:pPr>
        <w:pStyle w:val="BodyText3"/>
        <w:spacing w:before="60"/>
        <w:jc w:val="both"/>
        <w:rPr>
          <w:rFonts w:ascii="Bookman Old Style" w:hAnsi="Bookman Old Style" w:cs="Bookman Old Style"/>
          <w:sz w:val="24"/>
          <w:szCs w:val="24"/>
        </w:rPr>
      </w:pPr>
      <w:r w:rsidRPr="001A0EC9">
        <w:rPr>
          <w:rFonts w:ascii="Bookman Old Style" w:hAnsi="Bookman Old Style" w:cs="Bookman Old Style"/>
          <w:sz w:val="24"/>
          <w:szCs w:val="24"/>
        </w:rPr>
        <w:t>Pertanggungjawaban dilaksanakan melalui Sekretaris dan koordinasi dengan Kepala Bidang.</w:t>
      </w:r>
    </w:p>
    <w:p w:rsidR="00E21A46" w:rsidRPr="001A0EC9" w:rsidRDefault="00E21A46" w:rsidP="00E21A46">
      <w:pPr>
        <w:pStyle w:val="BodyText3"/>
        <w:tabs>
          <w:tab w:val="num" w:pos="720"/>
        </w:tabs>
        <w:spacing w:before="60"/>
        <w:jc w:val="both"/>
        <w:rPr>
          <w:rFonts w:ascii="Bookman Old Style" w:hAnsi="Bookman Old Style" w:cs="Bookman Old Style"/>
          <w:sz w:val="24"/>
          <w:szCs w:val="24"/>
        </w:rPr>
      </w:pPr>
      <w:r w:rsidRPr="001A0EC9">
        <w:rPr>
          <w:rFonts w:ascii="Bookman Old Style" w:hAnsi="Bookman Old Style" w:cs="Bookman Old Style"/>
          <w:sz w:val="24"/>
          <w:szCs w:val="24"/>
        </w:rPr>
        <w:t>Dalam melaksanakan tugasnya, Kepala UPT</w:t>
      </w:r>
      <w:r>
        <w:rPr>
          <w:rFonts w:ascii="Bookman Old Style" w:hAnsi="Bookman Old Style" w:cs="Bookman Old Style"/>
          <w:sz w:val="24"/>
          <w:szCs w:val="24"/>
          <w:lang w:val="en-ID"/>
        </w:rPr>
        <w:t xml:space="preserve"> </w:t>
      </w:r>
      <w:r w:rsidRPr="001A0EC9">
        <w:rPr>
          <w:rFonts w:ascii="Bookman Old Style" w:hAnsi="Bookman Old Style" w:cs="Bookman Old Style"/>
          <w:sz w:val="24"/>
          <w:szCs w:val="24"/>
        </w:rPr>
        <w:t>berkoordinasi dengan Camat setempat.</w:t>
      </w:r>
    </w:p>
    <w:p w:rsidR="00E21A46" w:rsidRDefault="00E21A46" w:rsidP="00E21A46">
      <w:pPr>
        <w:pStyle w:val="BodyText2"/>
        <w:tabs>
          <w:tab w:val="left" w:pos="0"/>
          <w:tab w:val="left" w:pos="90"/>
        </w:tabs>
        <w:spacing w:before="240" w:line="264" w:lineRule="auto"/>
        <w:jc w:val="center"/>
        <w:rPr>
          <w:rFonts w:ascii="Bookman Old Style" w:hAnsi="Bookman Old Style" w:cs="Bookman Old Style"/>
          <w:sz w:val="24"/>
          <w:szCs w:val="24"/>
          <w:lang w:val="en-ID"/>
        </w:rPr>
      </w:pPr>
      <w:r w:rsidRPr="00643DBA">
        <w:rPr>
          <w:rFonts w:ascii="Bookman Old Style" w:hAnsi="Bookman Old Style" w:cs="Bookman Old Style"/>
          <w:sz w:val="24"/>
          <w:szCs w:val="24"/>
        </w:rPr>
        <w:t xml:space="preserve">Pasal </w:t>
      </w:r>
      <w:r w:rsidRPr="00643DBA">
        <w:rPr>
          <w:rFonts w:ascii="Bookman Old Style" w:hAnsi="Bookman Old Style" w:cs="Bookman Old Style"/>
          <w:sz w:val="24"/>
          <w:szCs w:val="24"/>
          <w:lang w:val="en-ID"/>
        </w:rPr>
        <w:t>39</w:t>
      </w:r>
    </w:p>
    <w:p w:rsidR="00E21A46" w:rsidRPr="006E6479" w:rsidRDefault="00E21A46" w:rsidP="00E21A46">
      <w:pPr>
        <w:pStyle w:val="BodyText2"/>
        <w:tabs>
          <w:tab w:val="left" w:pos="0"/>
          <w:tab w:val="left" w:pos="90"/>
        </w:tabs>
        <w:spacing w:before="240" w:line="264" w:lineRule="auto"/>
        <w:rPr>
          <w:rFonts w:ascii="Bookman Old Style" w:hAnsi="Bookman Old Style" w:cs="Bookman Old Style"/>
          <w:sz w:val="24"/>
          <w:szCs w:val="24"/>
          <w:lang w:val="en-ID"/>
        </w:rPr>
      </w:pPr>
      <w:r w:rsidRPr="006E6479">
        <w:rPr>
          <w:rFonts w:ascii="Bookman Old Style" w:hAnsi="Bookman Old Style" w:cs="Bookman Old Style"/>
          <w:sz w:val="24"/>
          <w:szCs w:val="24"/>
        </w:rPr>
        <w:t>UPT</w:t>
      </w:r>
      <w:r>
        <w:rPr>
          <w:rFonts w:ascii="Bookman Old Style" w:hAnsi="Bookman Old Style" w:cs="Bookman Old Style"/>
          <w:sz w:val="24"/>
          <w:szCs w:val="24"/>
        </w:rPr>
        <w:t xml:space="preserve"> Dinas</w:t>
      </w:r>
      <w:r w:rsidRPr="006E6479">
        <w:rPr>
          <w:rFonts w:ascii="Bookman Old Style" w:hAnsi="Bookman Old Style" w:cs="Bookman Old Style"/>
          <w:sz w:val="24"/>
          <w:szCs w:val="24"/>
        </w:rPr>
        <w:t xml:space="preserve"> Pekerjaan Umum, Perumahan dan Kawasan Permukiman mempunyai tugas melaksanakan pelaksanaan kebijakan, pengkoordinasian, pemantauan, evaluasi serta pelaporan pekerjaan Dinas Pekerjaan Umum, Perumahan dan Kawasan Permukiman di wilayah kerjanya.</w:t>
      </w:r>
    </w:p>
    <w:p w:rsidR="00E21A46" w:rsidRPr="00643DBA" w:rsidRDefault="00E21A46" w:rsidP="00E21A46">
      <w:pPr>
        <w:pStyle w:val="BodyText3"/>
        <w:spacing w:before="60" w:line="264" w:lineRule="auto"/>
        <w:jc w:val="both"/>
        <w:rPr>
          <w:rFonts w:ascii="Bookman Old Style" w:hAnsi="Bookman Old Style" w:cs="Bookman Old Style"/>
          <w:sz w:val="24"/>
          <w:szCs w:val="24"/>
          <w:lang w:val="en-ID"/>
        </w:rPr>
      </w:pPr>
      <w:r w:rsidRPr="00643DBA">
        <w:rPr>
          <w:rFonts w:ascii="Bookman Old Style" w:hAnsi="Bookman Old Style" w:cs="Bookman Old Style"/>
          <w:sz w:val="24"/>
          <w:szCs w:val="24"/>
        </w:rPr>
        <w:t>Untuk menyelenggarakan tugas, UPT</w:t>
      </w:r>
      <w:r>
        <w:rPr>
          <w:rFonts w:ascii="Bookman Old Style" w:hAnsi="Bookman Old Style" w:cs="Bookman Old Style"/>
          <w:sz w:val="24"/>
          <w:szCs w:val="24"/>
          <w:lang w:val="id-ID"/>
        </w:rPr>
        <w:t xml:space="preserve"> </w:t>
      </w:r>
      <w:r w:rsidRPr="00643DBA">
        <w:rPr>
          <w:rFonts w:ascii="Bookman Old Style" w:hAnsi="Bookman Old Style" w:cs="Bookman Old Style"/>
          <w:sz w:val="24"/>
          <w:szCs w:val="24"/>
        </w:rPr>
        <w:t>D</w:t>
      </w:r>
      <w:r>
        <w:rPr>
          <w:rFonts w:ascii="Bookman Old Style" w:hAnsi="Bookman Old Style" w:cs="Bookman Old Style"/>
          <w:sz w:val="24"/>
          <w:szCs w:val="24"/>
          <w:lang w:val="id-ID"/>
        </w:rPr>
        <w:t>inas</w:t>
      </w:r>
      <w:r w:rsidRPr="00643DBA">
        <w:rPr>
          <w:rFonts w:ascii="Bookman Old Style" w:hAnsi="Bookman Old Style" w:cs="Bookman Old Style"/>
          <w:sz w:val="24"/>
          <w:szCs w:val="24"/>
        </w:rPr>
        <w:t xml:space="preserve"> Pekerjaan Umum, Perumahan dan Kawasan Permukiman menyelenggarakan fungsi :</w:t>
      </w:r>
    </w:p>
    <w:p w:rsidR="00E21A46" w:rsidRPr="00B4515A" w:rsidRDefault="00E21A46" w:rsidP="00E21A46">
      <w:pPr>
        <w:numPr>
          <w:ilvl w:val="0"/>
          <w:numId w:val="23"/>
        </w:numPr>
        <w:tabs>
          <w:tab w:val="left" w:pos="360"/>
        </w:tabs>
        <w:spacing w:before="40" w:line="264" w:lineRule="auto"/>
        <w:ind w:left="360"/>
        <w:jc w:val="both"/>
        <w:rPr>
          <w:rFonts w:ascii="Bookman Old Style" w:hAnsi="Bookman Old Style" w:cs="Bookman Old Style"/>
          <w:sz w:val="24"/>
          <w:szCs w:val="24"/>
        </w:rPr>
      </w:pPr>
      <w:r w:rsidRPr="00B4515A">
        <w:rPr>
          <w:rFonts w:ascii="Bookman Old Style" w:hAnsi="Bookman Old Style" w:cs="Bookman Old Style"/>
          <w:sz w:val="24"/>
          <w:szCs w:val="24"/>
        </w:rPr>
        <w:t>penyusunan rencana teknis operasional Dinas Pekerjaan Umum, Perumahan dan Kawasan Permukiman  di wilayah kerjanya;</w:t>
      </w:r>
    </w:p>
    <w:p w:rsidR="00E21A46" w:rsidRPr="00B4515A" w:rsidRDefault="00E21A46" w:rsidP="00E21A46">
      <w:pPr>
        <w:numPr>
          <w:ilvl w:val="0"/>
          <w:numId w:val="23"/>
        </w:numPr>
        <w:tabs>
          <w:tab w:val="left" w:pos="360"/>
        </w:tabs>
        <w:spacing w:before="40" w:line="264" w:lineRule="auto"/>
        <w:ind w:left="360"/>
        <w:jc w:val="both"/>
        <w:rPr>
          <w:rFonts w:ascii="Bookman Old Style" w:hAnsi="Bookman Old Style" w:cs="Bookman Old Style"/>
          <w:sz w:val="24"/>
          <w:szCs w:val="24"/>
        </w:rPr>
      </w:pPr>
      <w:r w:rsidRPr="00B4515A">
        <w:rPr>
          <w:rFonts w:ascii="Bookman Old Style" w:hAnsi="Bookman Old Style" w:cs="Bookman Old Style"/>
          <w:sz w:val="24"/>
          <w:szCs w:val="24"/>
        </w:rPr>
        <w:t>pelaksanaan pelayanan kepada masyarakat dibidang pekerjaan umum, perumahan dan kawasan permukiman di wilayah kerjanya;</w:t>
      </w:r>
    </w:p>
    <w:p w:rsidR="00E21A46" w:rsidRPr="00B4515A" w:rsidRDefault="00E21A46" w:rsidP="00E21A46">
      <w:pPr>
        <w:numPr>
          <w:ilvl w:val="0"/>
          <w:numId w:val="23"/>
        </w:numPr>
        <w:tabs>
          <w:tab w:val="left" w:pos="360"/>
        </w:tabs>
        <w:spacing w:before="40" w:line="264" w:lineRule="auto"/>
        <w:ind w:left="360"/>
        <w:jc w:val="both"/>
        <w:rPr>
          <w:rFonts w:ascii="Bookman Old Style" w:hAnsi="Bookman Old Style" w:cs="Bookman Old Style"/>
          <w:sz w:val="24"/>
          <w:szCs w:val="24"/>
        </w:rPr>
      </w:pPr>
      <w:r w:rsidRPr="00B4515A">
        <w:rPr>
          <w:rFonts w:ascii="Bookman Old Style" w:hAnsi="Bookman Old Style" w:cs="Bookman Old Style"/>
          <w:sz w:val="24"/>
          <w:szCs w:val="24"/>
        </w:rPr>
        <w:t>pelaksanaan pemantauan dan pelaporan urusan pekerjaan umum, perumahan dan kawasan permukiman di wilayah kerjanya;</w:t>
      </w:r>
    </w:p>
    <w:p w:rsidR="00E21A46" w:rsidRPr="00B4515A" w:rsidRDefault="00E21A46" w:rsidP="00E21A46">
      <w:pPr>
        <w:numPr>
          <w:ilvl w:val="0"/>
          <w:numId w:val="23"/>
        </w:numPr>
        <w:tabs>
          <w:tab w:val="left" w:pos="360"/>
        </w:tabs>
        <w:spacing w:before="40" w:line="264" w:lineRule="auto"/>
        <w:ind w:left="360"/>
        <w:jc w:val="both"/>
        <w:rPr>
          <w:rFonts w:ascii="Bookman Old Style" w:hAnsi="Bookman Old Style" w:cs="Bookman Old Style"/>
          <w:sz w:val="24"/>
          <w:szCs w:val="24"/>
        </w:rPr>
      </w:pPr>
      <w:r w:rsidRPr="00B4515A">
        <w:rPr>
          <w:rFonts w:ascii="Bookman Old Style" w:hAnsi="Bookman Old Style" w:cs="Bookman Old Style"/>
          <w:sz w:val="24"/>
          <w:szCs w:val="24"/>
        </w:rPr>
        <w:t>pelaksanaan koordinasi, kerjasama dan fasilitasi urusan pekerjaan umum, perumahan dan kawasan permukiman di wilayah kerjanya;</w:t>
      </w:r>
    </w:p>
    <w:p w:rsidR="00E21A46" w:rsidRPr="00B4515A" w:rsidRDefault="00E21A46" w:rsidP="00E21A46">
      <w:pPr>
        <w:numPr>
          <w:ilvl w:val="0"/>
          <w:numId w:val="23"/>
        </w:numPr>
        <w:tabs>
          <w:tab w:val="left" w:pos="360"/>
        </w:tabs>
        <w:spacing w:before="40" w:line="264" w:lineRule="auto"/>
        <w:ind w:left="360"/>
        <w:jc w:val="both"/>
        <w:rPr>
          <w:rFonts w:ascii="Bookman Old Style" w:hAnsi="Bookman Old Style" w:cs="Bookman Old Style"/>
          <w:sz w:val="24"/>
          <w:szCs w:val="24"/>
        </w:rPr>
      </w:pPr>
      <w:r w:rsidRPr="00B4515A">
        <w:rPr>
          <w:rFonts w:ascii="Bookman Old Style" w:hAnsi="Bookman Old Style" w:cs="Bookman Old Style"/>
          <w:sz w:val="24"/>
          <w:szCs w:val="24"/>
        </w:rPr>
        <w:t>pelayanan penunjang penyelenggaraan tugas Dinas Pekerjaan Umum, Perumahan dan Kawasan Permukiman di wilayah kerjanya;</w:t>
      </w:r>
    </w:p>
    <w:p w:rsidR="00E21A46" w:rsidRPr="00B4515A" w:rsidRDefault="00E21A46" w:rsidP="00E21A46">
      <w:pPr>
        <w:numPr>
          <w:ilvl w:val="0"/>
          <w:numId w:val="23"/>
        </w:numPr>
        <w:tabs>
          <w:tab w:val="left" w:pos="360"/>
        </w:tabs>
        <w:spacing w:before="40" w:line="264" w:lineRule="auto"/>
        <w:ind w:left="360"/>
        <w:jc w:val="both"/>
        <w:rPr>
          <w:rFonts w:ascii="Bookman Old Style" w:hAnsi="Bookman Old Style" w:cs="Bookman Old Style"/>
          <w:sz w:val="24"/>
          <w:szCs w:val="24"/>
        </w:rPr>
      </w:pPr>
      <w:r w:rsidRPr="00B4515A">
        <w:rPr>
          <w:rFonts w:ascii="Bookman Old Style" w:hAnsi="Bookman Old Style" w:cs="Bookman Old Style"/>
          <w:sz w:val="24"/>
          <w:szCs w:val="24"/>
        </w:rPr>
        <w:t>penyelenggaraan Tata Usaha UPT Dinas Pekerjaan Umum, Perumahan dan Kawasan Permukiman di wilayah kerjanya; dan</w:t>
      </w:r>
    </w:p>
    <w:p w:rsidR="00E21A46" w:rsidRPr="00B4515A" w:rsidRDefault="00E21A46" w:rsidP="00E21A46">
      <w:pPr>
        <w:numPr>
          <w:ilvl w:val="0"/>
          <w:numId w:val="23"/>
        </w:numPr>
        <w:tabs>
          <w:tab w:val="clear" w:pos="1353"/>
        </w:tabs>
        <w:spacing w:before="40" w:line="264" w:lineRule="auto"/>
        <w:ind w:left="350" w:hanging="350"/>
        <w:jc w:val="both"/>
        <w:rPr>
          <w:rFonts w:ascii="Bookman Old Style" w:hAnsi="Bookman Old Style" w:cs="Bookman Old Style"/>
          <w:sz w:val="24"/>
          <w:szCs w:val="24"/>
        </w:rPr>
      </w:pPr>
      <w:r w:rsidRPr="00B4515A">
        <w:rPr>
          <w:rFonts w:ascii="Bookman Old Style" w:hAnsi="Bookman Old Style" w:cs="Bookman-Light"/>
          <w:sz w:val="24"/>
          <w:szCs w:val="24"/>
          <w:lang w:eastAsia="id-ID"/>
        </w:rPr>
        <w:t xml:space="preserve">pelaksanaan </w:t>
      </w:r>
      <w:r w:rsidRPr="00B4515A">
        <w:rPr>
          <w:rFonts w:ascii="Bookman Old Style" w:hAnsi="Bookman Old Style" w:cs="Bookman-Light"/>
          <w:sz w:val="24"/>
          <w:szCs w:val="24"/>
          <w:lang w:val="en-ID" w:eastAsia="id-ID"/>
        </w:rPr>
        <w:t>tugas</w:t>
      </w:r>
      <w:r w:rsidRPr="00B4515A">
        <w:rPr>
          <w:rFonts w:ascii="Bookman Old Style" w:hAnsi="Bookman Old Style" w:cs="Bookman-Light"/>
          <w:sz w:val="24"/>
          <w:szCs w:val="24"/>
          <w:lang w:eastAsia="id-ID"/>
        </w:rPr>
        <w:t xml:space="preserve"> kedinasan lain yang diberikan oleh </w:t>
      </w:r>
      <w:r w:rsidRPr="00B4515A">
        <w:rPr>
          <w:rFonts w:ascii="Bookman Old Style" w:hAnsi="Bookman Old Style" w:cs="Bookman Old Style"/>
          <w:sz w:val="24"/>
          <w:szCs w:val="24"/>
        </w:rPr>
        <w:t>Kepala Dinas</w:t>
      </w:r>
      <w:r w:rsidRPr="00B4515A">
        <w:rPr>
          <w:rFonts w:ascii="Bookman Old Style" w:hAnsi="Bookman Old Style" w:cs="Bookman-Light"/>
          <w:sz w:val="24"/>
          <w:szCs w:val="24"/>
          <w:lang w:eastAsia="id-ID"/>
        </w:rPr>
        <w:t xml:space="preserve"> sesuai dengan fungsinya</w:t>
      </w:r>
      <w:r w:rsidRPr="00B4515A">
        <w:rPr>
          <w:rFonts w:ascii="Bookman Old Style" w:hAnsi="Bookman Old Style" w:cs="Bookman Old Style"/>
          <w:sz w:val="24"/>
          <w:szCs w:val="24"/>
        </w:rPr>
        <w:t>.</w:t>
      </w:r>
    </w:p>
    <w:p w:rsidR="00E21A46" w:rsidRPr="00B4515A" w:rsidRDefault="00E21A46" w:rsidP="00E21A46">
      <w:pPr>
        <w:pStyle w:val="Heading8"/>
        <w:spacing w:line="264" w:lineRule="auto"/>
        <w:ind w:left="3600" w:firstLine="720"/>
        <w:jc w:val="left"/>
        <w:rPr>
          <w:rFonts w:ascii="Bookman Old Style" w:hAnsi="Bookman Old Style" w:cs="Bookman Old Style"/>
        </w:rPr>
      </w:pPr>
    </w:p>
    <w:p w:rsidR="00E21A46" w:rsidRDefault="00E21A46" w:rsidP="00E21A46">
      <w:pPr>
        <w:pStyle w:val="BodyText2"/>
        <w:tabs>
          <w:tab w:val="left" w:pos="0"/>
          <w:tab w:val="left" w:pos="90"/>
        </w:tabs>
        <w:spacing w:line="264" w:lineRule="auto"/>
        <w:jc w:val="center"/>
        <w:rPr>
          <w:rFonts w:ascii="Bookman Old Style" w:hAnsi="Bookman Old Style" w:cs="Bookman Old Style"/>
          <w:sz w:val="24"/>
          <w:szCs w:val="24"/>
          <w:lang w:val="en-ID"/>
        </w:rPr>
      </w:pPr>
      <w:r w:rsidRPr="00B4515A">
        <w:rPr>
          <w:rFonts w:ascii="Bookman Old Style" w:hAnsi="Bookman Old Style" w:cs="Bookman Old Style"/>
          <w:sz w:val="24"/>
          <w:szCs w:val="24"/>
          <w:lang w:val="en-ID"/>
        </w:rPr>
        <w:t>Unit Pelaksana</w:t>
      </w:r>
      <w:r>
        <w:rPr>
          <w:rFonts w:ascii="Bookman Old Style" w:hAnsi="Bookman Old Style" w:cs="Bookman Old Style"/>
          <w:sz w:val="24"/>
          <w:szCs w:val="24"/>
          <w:lang w:val="en-ID"/>
        </w:rPr>
        <w:t xml:space="preserve"> Teknis Dinas</w:t>
      </w:r>
    </w:p>
    <w:p w:rsidR="00E21A46" w:rsidRDefault="00E21A46" w:rsidP="00E21A46">
      <w:pPr>
        <w:pStyle w:val="BodyText2"/>
        <w:tabs>
          <w:tab w:val="left" w:pos="0"/>
          <w:tab w:val="left" w:pos="90"/>
        </w:tabs>
        <w:spacing w:line="264" w:lineRule="auto"/>
        <w:jc w:val="center"/>
        <w:rPr>
          <w:rFonts w:ascii="Bookman Old Style" w:hAnsi="Bookman Old Style" w:cs="Bookman Old Style"/>
          <w:sz w:val="24"/>
          <w:szCs w:val="24"/>
          <w:lang w:val="en-ID"/>
        </w:rPr>
      </w:pPr>
      <w:r>
        <w:rPr>
          <w:rFonts w:ascii="Bookman Old Style" w:hAnsi="Bookman Old Style" w:cs="Bookman Old Style"/>
          <w:sz w:val="24"/>
          <w:szCs w:val="24"/>
          <w:lang w:val="en-ID"/>
        </w:rPr>
        <w:t>Rusunawa</w:t>
      </w:r>
    </w:p>
    <w:p w:rsidR="00E21A46" w:rsidRPr="00643DBA" w:rsidRDefault="00E21A46" w:rsidP="00E21A46">
      <w:pPr>
        <w:pStyle w:val="BodyText2"/>
        <w:tabs>
          <w:tab w:val="left" w:pos="0"/>
          <w:tab w:val="left" w:pos="90"/>
        </w:tabs>
        <w:spacing w:line="264" w:lineRule="auto"/>
        <w:jc w:val="center"/>
        <w:rPr>
          <w:rFonts w:ascii="Bookman Old Style" w:hAnsi="Bookman Old Style" w:cs="Bookman Old Style"/>
          <w:sz w:val="24"/>
          <w:szCs w:val="24"/>
          <w:lang w:val="en-ID"/>
        </w:rPr>
      </w:pPr>
      <w:r w:rsidRPr="00643DBA">
        <w:rPr>
          <w:rFonts w:ascii="Bookman Old Style" w:hAnsi="Bookman Old Style" w:cs="Bookman Old Style"/>
          <w:sz w:val="24"/>
          <w:szCs w:val="24"/>
        </w:rPr>
        <w:t xml:space="preserve">Pasal </w:t>
      </w:r>
      <w:r>
        <w:rPr>
          <w:rFonts w:ascii="Bookman Old Style" w:hAnsi="Bookman Old Style" w:cs="Bookman Old Style"/>
          <w:sz w:val="24"/>
          <w:szCs w:val="24"/>
          <w:lang w:val="en-ID"/>
        </w:rPr>
        <w:t>40</w:t>
      </w:r>
    </w:p>
    <w:p w:rsidR="00E21A46" w:rsidRPr="00643DBA" w:rsidRDefault="00E21A46" w:rsidP="00E21A46">
      <w:pPr>
        <w:pStyle w:val="Heading8"/>
        <w:spacing w:line="264" w:lineRule="auto"/>
        <w:jc w:val="both"/>
        <w:rPr>
          <w:rFonts w:ascii="Bookman Old Style" w:hAnsi="Bookman Old Style" w:cs="Bookman Old Style"/>
          <w:b w:val="0"/>
          <w:lang w:val="en-ID"/>
        </w:rPr>
      </w:pPr>
      <w:r w:rsidRPr="00643DBA">
        <w:rPr>
          <w:rFonts w:ascii="Bookman Old Style" w:hAnsi="Bookman Old Style" w:cs="Bookman Old Style"/>
          <w:b w:val="0"/>
        </w:rPr>
        <w:t>UPT Rusunawa mempunyai tugas melaksanakan tugas perumusan konsep, pelaksanaan kebijakan, pengkoordinasian, pemantauan, evaluasi serta pelaporan pekerjaan Dinas Pekerjaan Umum, Perumahan dan Kawasan Permukiman dalam pelaksanaan teknis operasional rusunawa.</w:t>
      </w:r>
    </w:p>
    <w:p w:rsidR="00E21A46" w:rsidRPr="00643DBA" w:rsidRDefault="00E21A46" w:rsidP="00E21A46">
      <w:pPr>
        <w:pStyle w:val="BodyText3"/>
        <w:spacing w:before="60" w:line="264" w:lineRule="auto"/>
        <w:rPr>
          <w:rFonts w:ascii="Bookman Old Style" w:hAnsi="Bookman Old Style" w:cs="Bookman Old Style"/>
          <w:sz w:val="24"/>
          <w:szCs w:val="24"/>
        </w:rPr>
      </w:pPr>
      <w:r w:rsidRPr="00643DBA">
        <w:rPr>
          <w:rFonts w:ascii="Bookman Old Style" w:hAnsi="Bookman Old Style" w:cs="Bookman Old Style"/>
          <w:sz w:val="24"/>
          <w:szCs w:val="24"/>
        </w:rPr>
        <w:t>Untuk menyelenggarakan tugas, UPT Rusunawa Dinas Pekerjaan Umum menyelenggarakan fungsi:</w:t>
      </w:r>
    </w:p>
    <w:p w:rsidR="00E21A46" w:rsidRPr="00643DBA" w:rsidRDefault="00E21A46" w:rsidP="00E21A46">
      <w:pPr>
        <w:numPr>
          <w:ilvl w:val="0"/>
          <w:numId w:val="30"/>
        </w:numPr>
        <w:tabs>
          <w:tab w:val="left" w:pos="360"/>
        </w:tabs>
        <w:ind w:left="360"/>
        <w:jc w:val="both"/>
        <w:rPr>
          <w:rFonts w:ascii="Bookman Old Style" w:hAnsi="Bookman Old Style" w:cs="Bookman Old Style"/>
          <w:sz w:val="24"/>
          <w:szCs w:val="24"/>
        </w:rPr>
      </w:pPr>
      <w:r w:rsidRPr="00643DBA">
        <w:rPr>
          <w:rFonts w:ascii="Bookman Old Style" w:hAnsi="Bookman Old Style" w:cs="Bookman Old Style"/>
          <w:sz w:val="24"/>
          <w:szCs w:val="24"/>
        </w:rPr>
        <w:t>penyusunan rencana teknis operasional rusunawa Dinas Pekerjaan Umum, Perumahan dan Kawasan Permukiman;</w:t>
      </w:r>
    </w:p>
    <w:p w:rsidR="00E21A46" w:rsidRPr="00643DBA" w:rsidRDefault="00E21A46" w:rsidP="00E21A46">
      <w:pPr>
        <w:numPr>
          <w:ilvl w:val="0"/>
          <w:numId w:val="30"/>
        </w:numPr>
        <w:tabs>
          <w:tab w:val="left" w:pos="360"/>
        </w:tabs>
        <w:spacing w:before="20" w:line="264" w:lineRule="auto"/>
        <w:ind w:left="360"/>
        <w:jc w:val="both"/>
        <w:rPr>
          <w:rFonts w:ascii="Bookman Old Style" w:hAnsi="Bookman Old Style" w:cs="Bookman Old Style"/>
          <w:sz w:val="24"/>
          <w:szCs w:val="24"/>
        </w:rPr>
      </w:pPr>
      <w:r w:rsidRPr="00643DBA">
        <w:rPr>
          <w:rFonts w:ascii="Bookman Old Style" w:hAnsi="Bookman Old Style" w:cs="Bookman Old Style"/>
          <w:sz w:val="24"/>
          <w:szCs w:val="24"/>
        </w:rPr>
        <w:lastRenderedPageBreak/>
        <w:t>pelaksanaan pelayanan kepada masyarakat dibidang teknis operasional rusunawa Dinas Pekerjaan Umum, Perumahan dan Kawasan Permukiman;</w:t>
      </w:r>
    </w:p>
    <w:p w:rsidR="00E21A46" w:rsidRPr="00643DBA" w:rsidRDefault="00E21A46" w:rsidP="00E21A46">
      <w:pPr>
        <w:numPr>
          <w:ilvl w:val="0"/>
          <w:numId w:val="30"/>
        </w:numPr>
        <w:tabs>
          <w:tab w:val="left" w:pos="360"/>
        </w:tabs>
        <w:spacing w:before="20" w:line="264" w:lineRule="auto"/>
        <w:ind w:left="360"/>
        <w:jc w:val="both"/>
        <w:rPr>
          <w:rFonts w:ascii="Bookman Old Style" w:hAnsi="Bookman Old Style" w:cs="Bookman Old Style"/>
          <w:sz w:val="24"/>
          <w:szCs w:val="24"/>
        </w:rPr>
      </w:pPr>
      <w:r w:rsidRPr="00643DBA">
        <w:rPr>
          <w:rFonts w:ascii="Bookman Old Style" w:hAnsi="Bookman Old Style" w:cs="Bookman Old Style"/>
          <w:sz w:val="24"/>
          <w:szCs w:val="24"/>
        </w:rPr>
        <w:t>pelaksanaan pemantauan dan pelaporan dibidang pelaksanaan teknis operasional rusunawa Dinas Pekerjaan Umum, Perumahan dan Kawasan Permukiman;</w:t>
      </w:r>
    </w:p>
    <w:p w:rsidR="00E21A46" w:rsidRPr="00643DBA" w:rsidRDefault="00E21A46" w:rsidP="00E21A46">
      <w:pPr>
        <w:numPr>
          <w:ilvl w:val="0"/>
          <w:numId w:val="30"/>
        </w:numPr>
        <w:tabs>
          <w:tab w:val="left" w:pos="360"/>
        </w:tabs>
        <w:spacing w:before="20" w:line="264" w:lineRule="auto"/>
        <w:ind w:left="360"/>
        <w:jc w:val="both"/>
        <w:rPr>
          <w:rFonts w:ascii="Bookman Old Style" w:hAnsi="Bookman Old Style" w:cs="Bookman Old Style"/>
          <w:sz w:val="24"/>
          <w:szCs w:val="24"/>
        </w:rPr>
      </w:pPr>
      <w:r w:rsidRPr="00643DBA">
        <w:rPr>
          <w:rFonts w:ascii="Bookman Old Style" w:hAnsi="Bookman Old Style" w:cs="Bookman Old Style"/>
          <w:sz w:val="24"/>
          <w:szCs w:val="24"/>
        </w:rPr>
        <w:t>pelaksanaan koordinasi, kerjasama dan fasilitasi dibidang pelaksanaan teknis operasional rusunawa Dinas Pekerjaan Umum, Perumahan dan Kawasan Permukiman;</w:t>
      </w:r>
    </w:p>
    <w:p w:rsidR="00E21A46" w:rsidRPr="00643DBA" w:rsidRDefault="00E21A46" w:rsidP="00E21A46">
      <w:pPr>
        <w:numPr>
          <w:ilvl w:val="0"/>
          <w:numId w:val="30"/>
        </w:numPr>
        <w:tabs>
          <w:tab w:val="left" w:pos="360"/>
        </w:tabs>
        <w:spacing w:before="20" w:line="264" w:lineRule="auto"/>
        <w:ind w:left="360"/>
        <w:jc w:val="both"/>
        <w:rPr>
          <w:rFonts w:ascii="Bookman Old Style" w:hAnsi="Bookman Old Style" w:cs="Bookman Old Style"/>
          <w:sz w:val="24"/>
          <w:szCs w:val="24"/>
        </w:rPr>
      </w:pPr>
      <w:r w:rsidRPr="00643DBA">
        <w:rPr>
          <w:rFonts w:ascii="Bookman Old Style" w:hAnsi="Bookman Old Style" w:cs="Bookman Old Style"/>
          <w:sz w:val="24"/>
          <w:szCs w:val="24"/>
        </w:rPr>
        <w:t>pelayanan penunjang penyelenggaraan tugas dibidang pelaksanaan teknis operasional rusunawa Dinas Pekerjaan Umum, P</w:t>
      </w:r>
      <w:r>
        <w:rPr>
          <w:rFonts w:ascii="Bookman Old Style" w:hAnsi="Bookman Old Style" w:cs="Bookman Old Style"/>
          <w:sz w:val="24"/>
          <w:szCs w:val="24"/>
        </w:rPr>
        <w:t>erumahan dan Kawasan Permukiman</w:t>
      </w:r>
      <w:r w:rsidRPr="00643DBA">
        <w:rPr>
          <w:rFonts w:ascii="Bookman Old Style" w:hAnsi="Bookman Old Style" w:cs="Bookman Old Style"/>
          <w:sz w:val="24"/>
          <w:szCs w:val="24"/>
        </w:rPr>
        <w:t>;</w:t>
      </w:r>
    </w:p>
    <w:p w:rsidR="00E21A46" w:rsidRPr="00643DBA" w:rsidRDefault="00E21A46" w:rsidP="00E21A46">
      <w:pPr>
        <w:numPr>
          <w:ilvl w:val="0"/>
          <w:numId w:val="30"/>
        </w:numPr>
        <w:tabs>
          <w:tab w:val="left" w:pos="360"/>
        </w:tabs>
        <w:spacing w:before="20" w:line="264" w:lineRule="auto"/>
        <w:ind w:left="360"/>
        <w:jc w:val="both"/>
        <w:rPr>
          <w:rFonts w:ascii="Bookman Old Style" w:hAnsi="Bookman Old Style" w:cs="Bookman Old Style"/>
          <w:sz w:val="24"/>
          <w:szCs w:val="24"/>
        </w:rPr>
      </w:pPr>
      <w:r w:rsidRPr="00643DBA">
        <w:rPr>
          <w:rFonts w:ascii="Bookman Old Style" w:hAnsi="Bookman Old Style" w:cs="Bookman Old Style"/>
          <w:sz w:val="24"/>
          <w:szCs w:val="24"/>
        </w:rPr>
        <w:t>penyelenggaraan Tata Usaha UPT Rusunawa Dinas Pekerjaan Umum, Perumahan dan Kawasan Permukiman; dan</w:t>
      </w:r>
    </w:p>
    <w:p w:rsidR="00E21A46" w:rsidRDefault="00E21A46" w:rsidP="00E21A46">
      <w:pPr>
        <w:numPr>
          <w:ilvl w:val="0"/>
          <w:numId w:val="30"/>
        </w:numPr>
        <w:tabs>
          <w:tab w:val="left" w:pos="360"/>
        </w:tabs>
        <w:spacing w:before="20" w:line="264" w:lineRule="auto"/>
        <w:ind w:left="360"/>
        <w:jc w:val="both"/>
        <w:rPr>
          <w:rFonts w:ascii="Bookman Old Style" w:hAnsi="Bookman Old Style" w:cs="Bookman Old Style"/>
          <w:sz w:val="24"/>
          <w:szCs w:val="24"/>
          <w:lang w:val="en-ID"/>
        </w:rPr>
      </w:pPr>
      <w:r w:rsidRPr="00643DBA">
        <w:rPr>
          <w:rFonts w:ascii="Bookman Old Style" w:hAnsi="Bookman Old Style" w:cs="Bookman Old Style"/>
          <w:sz w:val="24"/>
          <w:szCs w:val="24"/>
        </w:rPr>
        <w:t>pelaksanaan</w:t>
      </w:r>
      <w:r w:rsidRPr="00643DBA">
        <w:rPr>
          <w:rFonts w:ascii="Bookman Old Style" w:hAnsi="Bookman Old Style" w:cs="Bookman-Light"/>
          <w:sz w:val="24"/>
          <w:szCs w:val="24"/>
          <w:lang w:eastAsia="id-ID"/>
        </w:rPr>
        <w:t xml:space="preserve"> </w:t>
      </w:r>
      <w:r w:rsidRPr="00643DBA">
        <w:rPr>
          <w:rFonts w:ascii="Bookman Old Style" w:hAnsi="Bookman Old Style" w:cs="Bookman-Light"/>
          <w:sz w:val="24"/>
          <w:szCs w:val="24"/>
          <w:lang w:val="en-ID" w:eastAsia="id-ID"/>
        </w:rPr>
        <w:t>tugas</w:t>
      </w:r>
      <w:r w:rsidRPr="00643DBA">
        <w:rPr>
          <w:rFonts w:ascii="Bookman Old Style" w:hAnsi="Bookman Old Style" w:cs="Bookman-Light"/>
          <w:sz w:val="24"/>
          <w:szCs w:val="24"/>
          <w:lang w:eastAsia="id-ID"/>
        </w:rPr>
        <w:t xml:space="preserve"> kedinasan lain yang diberikan oleh </w:t>
      </w:r>
      <w:r w:rsidRPr="00643DBA">
        <w:rPr>
          <w:rFonts w:ascii="Bookman Old Style" w:hAnsi="Bookman Old Style" w:cs="Bookman Old Style"/>
          <w:sz w:val="24"/>
          <w:szCs w:val="24"/>
        </w:rPr>
        <w:t>Kepala Dinas</w:t>
      </w:r>
      <w:r w:rsidRPr="00643DBA">
        <w:rPr>
          <w:rFonts w:ascii="Bookman Old Style" w:hAnsi="Bookman Old Style" w:cs="Bookman-Light"/>
          <w:sz w:val="24"/>
          <w:szCs w:val="24"/>
          <w:lang w:eastAsia="id-ID"/>
        </w:rPr>
        <w:t xml:space="preserve"> sesuai dengan fungsinya</w:t>
      </w:r>
      <w:r w:rsidRPr="009A08B8">
        <w:rPr>
          <w:rFonts w:ascii="Bookman Old Style" w:hAnsi="Bookman Old Style" w:cs="Bookman Old Style"/>
        </w:rPr>
        <w:t>.</w:t>
      </w:r>
    </w:p>
    <w:p w:rsidR="00E21A46" w:rsidRPr="00B24283" w:rsidRDefault="00E21A46" w:rsidP="00E21A46">
      <w:pPr>
        <w:pStyle w:val="BodyText2"/>
        <w:tabs>
          <w:tab w:val="left" w:pos="0"/>
          <w:tab w:val="left" w:pos="90"/>
        </w:tabs>
        <w:spacing w:before="240" w:line="264" w:lineRule="auto"/>
        <w:jc w:val="center"/>
        <w:rPr>
          <w:rFonts w:ascii="Bookman Old Style" w:hAnsi="Bookman Old Style" w:cs="Bookman Old Style"/>
          <w:sz w:val="24"/>
          <w:szCs w:val="24"/>
        </w:rPr>
      </w:pPr>
      <w:r w:rsidRPr="00B24283">
        <w:rPr>
          <w:rFonts w:ascii="Bookman Old Style" w:hAnsi="Bookman Old Style" w:cs="Bookman Old Style"/>
          <w:sz w:val="24"/>
          <w:szCs w:val="24"/>
        </w:rPr>
        <w:t>Bagian Kelima</w:t>
      </w:r>
    </w:p>
    <w:p w:rsidR="00E21A46" w:rsidRPr="00B24283" w:rsidRDefault="00E21A46" w:rsidP="00E21A46">
      <w:pPr>
        <w:pStyle w:val="BodyText2"/>
        <w:tabs>
          <w:tab w:val="left" w:pos="0"/>
          <w:tab w:val="left" w:pos="90"/>
        </w:tabs>
        <w:spacing w:before="40" w:line="264" w:lineRule="auto"/>
        <w:jc w:val="center"/>
        <w:rPr>
          <w:rFonts w:ascii="Bookman Old Style" w:hAnsi="Bookman Old Style" w:cs="Bookman Old Style"/>
          <w:sz w:val="24"/>
          <w:szCs w:val="24"/>
        </w:rPr>
      </w:pPr>
      <w:r w:rsidRPr="00B24283">
        <w:rPr>
          <w:rFonts w:ascii="Bookman Old Style" w:hAnsi="Bookman Old Style" w:cs="Bookman Old Style"/>
          <w:sz w:val="24"/>
          <w:szCs w:val="24"/>
        </w:rPr>
        <w:t>Jabatan Fungsional</w:t>
      </w:r>
    </w:p>
    <w:p w:rsidR="00E21A46" w:rsidRPr="00643DBA" w:rsidRDefault="00E21A46" w:rsidP="00E21A46">
      <w:pPr>
        <w:pStyle w:val="NoSpacing"/>
        <w:spacing w:before="40" w:after="120" w:line="264" w:lineRule="auto"/>
        <w:jc w:val="center"/>
        <w:rPr>
          <w:rFonts w:ascii="Bookman Old Style" w:hAnsi="Bookman Old Style" w:cs="Bookman Old Style"/>
          <w:sz w:val="24"/>
          <w:szCs w:val="24"/>
          <w:lang w:val="en-ID"/>
        </w:rPr>
      </w:pPr>
      <w:r w:rsidRPr="00B24283">
        <w:rPr>
          <w:rFonts w:ascii="Bookman Old Style" w:hAnsi="Bookman Old Style" w:cs="Bookman Old Style"/>
          <w:sz w:val="24"/>
          <w:szCs w:val="24"/>
          <w:lang w:val="id-ID"/>
        </w:rPr>
        <w:t xml:space="preserve">Pasal </w:t>
      </w:r>
      <w:r>
        <w:rPr>
          <w:rFonts w:ascii="Bookman Old Style" w:hAnsi="Bookman Old Style" w:cs="Bookman Old Style"/>
          <w:sz w:val="24"/>
          <w:szCs w:val="24"/>
          <w:lang w:val="en-ID"/>
        </w:rPr>
        <w:t>41</w:t>
      </w:r>
    </w:p>
    <w:p w:rsidR="00E21A46" w:rsidRPr="00B24283" w:rsidRDefault="00E21A46" w:rsidP="00E21A46">
      <w:pPr>
        <w:pStyle w:val="NoSpacing"/>
        <w:spacing w:before="60" w:line="264" w:lineRule="auto"/>
        <w:jc w:val="both"/>
        <w:rPr>
          <w:rFonts w:ascii="Bookman Old Style" w:hAnsi="Bookman Old Style" w:cs="Bookman-Light"/>
          <w:sz w:val="24"/>
          <w:szCs w:val="24"/>
          <w:lang w:val="id-ID" w:eastAsia="id-ID"/>
        </w:rPr>
      </w:pPr>
      <w:r w:rsidRPr="00B24283">
        <w:rPr>
          <w:rFonts w:ascii="Bookman Old Style" w:hAnsi="Bookman Old Style" w:cs="Bookman-Light"/>
          <w:sz w:val="24"/>
          <w:szCs w:val="24"/>
          <w:lang w:val="id-ID" w:eastAsia="id-ID"/>
        </w:rPr>
        <w:t xml:space="preserve">Kelompok Jabatan Fungsional pada lingkungan </w:t>
      </w:r>
      <w:r>
        <w:rPr>
          <w:rFonts w:ascii="Bookman Old Style" w:hAnsi="Bookman Old Style" w:cs="Arial"/>
          <w:sz w:val="24"/>
          <w:szCs w:val="24"/>
          <w:lang w:val="en-ID" w:eastAsia="id-ID"/>
        </w:rPr>
        <w:t>dinas</w:t>
      </w:r>
      <w:r w:rsidRPr="00B24283">
        <w:rPr>
          <w:rFonts w:ascii="Bookman Old Style" w:hAnsi="Bookman Old Style" w:cs="Arial"/>
          <w:sz w:val="24"/>
          <w:szCs w:val="24"/>
          <w:lang w:val="id-ID" w:eastAsia="id-ID"/>
        </w:rPr>
        <w:t xml:space="preserve"> </w:t>
      </w:r>
      <w:r w:rsidRPr="00B24283">
        <w:rPr>
          <w:rFonts w:ascii="Bookman Old Style" w:hAnsi="Bookman Old Style" w:cs="Bookman-Light"/>
          <w:sz w:val="24"/>
          <w:szCs w:val="24"/>
          <w:lang w:val="id-ID" w:eastAsia="id-ID"/>
        </w:rPr>
        <w:t>dapat ditetapkan menurut kebutuhan yang mempunyai tugas untuk melakukan kegiatan sesuai dengan jabatan fungsional masing-masing berdasarkan Peraturan Perundang-</w:t>
      </w:r>
      <w:r>
        <w:rPr>
          <w:rFonts w:ascii="Bookman Old Style" w:hAnsi="Bookman Old Style" w:cs="Bookman-Light"/>
          <w:sz w:val="24"/>
          <w:szCs w:val="24"/>
          <w:lang w:val="en-ID" w:eastAsia="id-ID"/>
        </w:rPr>
        <w:t>u</w:t>
      </w:r>
      <w:r w:rsidRPr="00B24283">
        <w:rPr>
          <w:rFonts w:ascii="Bookman Old Style" w:hAnsi="Bookman Old Style" w:cs="Bookman-Light"/>
          <w:sz w:val="24"/>
          <w:szCs w:val="24"/>
          <w:lang w:val="id-ID" w:eastAsia="id-ID"/>
        </w:rPr>
        <w:t>ndangan.</w:t>
      </w:r>
    </w:p>
    <w:p w:rsidR="00E21A46" w:rsidRPr="00643DBA" w:rsidRDefault="00E21A46" w:rsidP="00E21A46">
      <w:pPr>
        <w:pStyle w:val="NoSpacing"/>
        <w:spacing w:before="240" w:after="120" w:line="264" w:lineRule="auto"/>
        <w:jc w:val="center"/>
        <w:rPr>
          <w:rFonts w:ascii="Bookman Old Style" w:hAnsi="Bookman Old Style" w:cs="Bookman-Light"/>
          <w:sz w:val="24"/>
          <w:szCs w:val="24"/>
          <w:lang w:val="en-ID" w:eastAsia="id-ID"/>
        </w:rPr>
      </w:pPr>
      <w:r w:rsidRPr="00B24283">
        <w:rPr>
          <w:rFonts w:ascii="Bookman Old Style" w:hAnsi="Bookman Old Style" w:cs="Bookman-Light"/>
          <w:sz w:val="24"/>
          <w:szCs w:val="24"/>
          <w:lang w:val="id-ID" w:eastAsia="id-ID"/>
        </w:rPr>
        <w:t xml:space="preserve">Pasal </w:t>
      </w:r>
      <w:r>
        <w:rPr>
          <w:rFonts w:ascii="Bookman Old Style" w:hAnsi="Bookman Old Style" w:cs="Bookman-Light"/>
          <w:sz w:val="24"/>
          <w:szCs w:val="24"/>
          <w:lang w:val="en-ID" w:eastAsia="id-ID"/>
        </w:rPr>
        <w:t>42</w:t>
      </w:r>
    </w:p>
    <w:p w:rsidR="00E21A46" w:rsidRPr="00B24283" w:rsidRDefault="00E21A46" w:rsidP="00E21A46">
      <w:pPr>
        <w:pStyle w:val="NoSpacing"/>
        <w:numPr>
          <w:ilvl w:val="0"/>
          <w:numId w:val="11"/>
        </w:numPr>
        <w:spacing w:before="60" w:line="264" w:lineRule="auto"/>
        <w:jc w:val="both"/>
        <w:rPr>
          <w:rFonts w:ascii="Bookman Old Style" w:hAnsi="Bookman Old Style" w:cs="Arial"/>
          <w:spacing w:val="-6"/>
          <w:sz w:val="24"/>
          <w:szCs w:val="24"/>
        </w:rPr>
      </w:pPr>
      <w:r w:rsidRPr="00B24283">
        <w:rPr>
          <w:rFonts w:ascii="Bookman Old Style" w:hAnsi="Bookman Old Style" w:cs="Arial"/>
          <w:spacing w:val="-6"/>
          <w:sz w:val="24"/>
          <w:szCs w:val="24"/>
        </w:rPr>
        <w:t xml:space="preserve">Kelompok Jabatan Fungsional terdiri dari sejumlah tenaga fungsional yang </w:t>
      </w:r>
      <w:r w:rsidRPr="00B24283">
        <w:rPr>
          <w:rFonts w:ascii="Bookman Old Style" w:hAnsi="Bookman Old Style" w:cs="Franklin Gothic Medium"/>
          <w:sz w:val="24"/>
          <w:szCs w:val="24"/>
        </w:rPr>
        <w:t>terbagi</w:t>
      </w:r>
      <w:r w:rsidRPr="00B24283">
        <w:rPr>
          <w:rFonts w:ascii="Bookman Old Style" w:hAnsi="Bookman Old Style" w:cs="Arial"/>
          <w:spacing w:val="-6"/>
          <w:sz w:val="24"/>
          <w:szCs w:val="24"/>
        </w:rPr>
        <w:t xml:space="preserve"> dalam kelompok sesuai dengan bidang keahliannya.</w:t>
      </w:r>
    </w:p>
    <w:p w:rsidR="00E21A46" w:rsidRPr="00B24283" w:rsidRDefault="00E21A46" w:rsidP="00E21A46">
      <w:pPr>
        <w:pStyle w:val="NoSpacing"/>
        <w:numPr>
          <w:ilvl w:val="0"/>
          <w:numId w:val="11"/>
        </w:numPr>
        <w:spacing w:before="40" w:line="264" w:lineRule="auto"/>
        <w:jc w:val="both"/>
        <w:rPr>
          <w:rFonts w:ascii="Bookman Old Style" w:hAnsi="Bookman Old Style" w:cs="Arial"/>
          <w:spacing w:val="-6"/>
          <w:sz w:val="24"/>
          <w:szCs w:val="24"/>
        </w:rPr>
      </w:pPr>
      <w:r w:rsidRPr="00B24283">
        <w:rPr>
          <w:rFonts w:ascii="Bookman Old Style" w:hAnsi="Bookman Old Style" w:cs="Arial"/>
          <w:spacing w:val="-6"/>
          <w:sz w:val="24"/>
          <w:szCs w:val="24"/>
        </w:rPr>
        <w:t xml:space="preserve">Jumlah jabatan </w:t>
      </w:r>
      <w:r>
        <w:rPr>
          <w:rFonts w:ascii="Bookman Old Style" w:hAnsi="Bookman Old Style" w:cs="Arial"/>
          <w:spacing w:val="-6"/>
          <w:sz w:val="24"/>
          <w:szCs w:val="24"/>
        </w:rPr>
        <w:t>f</w:t>
      </w:r>
      <w:r w:rsidRPr="00B24283">
        <w:rPr>
          <w:rFonts w:ascii="Bookman Old Style" w:hAnsi="Bookman Old Style" w:cs="Arial"/>
          <w:spacing w:val="-6"/>
          <w:sz w:val="24"/>
          <w:szCs w:val="24"/>
        </w:rPr>
        <w:t>ungsional sebagaimana dimaksud pada ayat (1), ditentukan berdasarkan kebutuhan dan beban kerja.</w:t>
      </w:r>
    </w:p>
    <w:p w:rsidR="00E21A46" w:rsidRPr="00B24283" w:rsidRDefault="00E21A46" w:rsidP="00E21A46">
      <w:pPr>
        <w:pStyle w:val="NoSpacing"/>
        <w:numPr>
          <w:ilvl w:val="0"/>
          <w:numId w:val="11"/>
        </w:numPr>
        <w:spacing w:before="40" w:line="264" w:lineRule="auto"/>
        <w:jc w:val="both"/>
        <w:rPr>
          <w:rFonts w:ascii="Bookman Old Style" w:hAnsi="Bookman Old Style" w:cs="Arial"/>
          <w:spacing w:val="-6"/>
          <w:sz w:val="24"/>
          <w:szCs w:val="24"/>
        </w:rPr>
      </w:pPr>
      <w:r w:rsidRPr="00B24283">
        <w:rPr>
          <w:rFonts w:ascii="Bookman Old Style" w:hAnsi="Bookman Old Style" w:cs="Arial"/>
          <w:spacing w:val="-6"/>
          <w:sz w:val="24"/>
          <w:szCs w:val="24"/>
        </w:rPr>
        <w:t xml:space="preserve">Jenis dan jenjang jabatan </w:t>
      </w:r>
      <w:r>
        <w:rPr>
          <w:rFonts w:ascii="Bookman Old Style" w:hAnsi="Bookman Old Style" w:cs="Arial"/>
          <w:spacing w:val="-6"/>
          <w:sz w:val="24"/>
          <w:szCs w:val="24"/>
        </w:rPr>
        <w:t>f</w:t>
      </w:r>
      <w:r w:rsidRPr="00B24283">
        <w:rPr>
          <w:rFonts w:ascii="Bookman Old Style" w:hAnsi="Bookman Old Style" w:cs="Arial"/>
          <w:spacing w:val="-6"/>
          <w:sz w:val="24"/>
          <w:szCs w:val="24"/>
        </w:rPr>
        <w:t xml:space="preserve">ungsional sebagaimana dimaksud pada ayat (2), diatur sesuai </w:t>
      </w:r>
      <w:r>
        <w:rPr>
          <w:rFonts w:ascii="Bookman Old Style" w:hAnsi="Bookman Old Style" w:cs="Arial"/>
          <w:spacing w:val="-6"/>
          <w:sz w:val="24"/>
          <w:szCs w:val="24"/>
        </w:rPr>
        <w:t>P</w:t>
      </w:r>
      <w:r w:rsidRPr="00B24283">
        <w:rPr>
          <w:rFonts w:ascii="Bookman Old Style" w:hAnsi="Bookman Old Style" w:cs="Arial"/>
          <w:spacing w:val="-6"/>
          <w:sz w:val="24"/>
          <w:szCs w:val="24"/>
        </w:rPr>
        <w:t xml:space="preserve">eraturan </w:t>
      </w:r>
      <w:r>
        <w:rPr>
          <w:rFonts w:ascii="Bookman Old Style" w:hAnsi="Bookman Old Style" w:cs="Arial"/>
          <w:spacing w:val="-6"/>
          <w:sz w:val="24"/>
          <w:szCs w:val="24"/>
        </w:rPr>
        <w:t>P</w:t>
      </w:r>
      <w:r w:rsidRPr="00B24283">
        <w:rPr>
          <w:rFonts w:ascii="Bookman Old Style" w:hAnsi="Bookman Old Style" w:cs="Arial"/>
          <w:spacing w:val="-6"/>
          <w:sz w:val="24"/>
          <w:szCs w:val="24"/>
        </w:rPr>
        <w:t>erundang-undangan.</w:t>
      </w:r>
    </w:p>
    <w:p w:rsidR="00E21A46" w:rsidRPr="00B24283" w:rsidRDefault="00E21A46" w:rsidP="00E21A46">
      <w:pPr>
        <w:pStyle w:val="NoSpacing"/>
        <w:numPr>
          <w:ilvl w:val="0"/>
          <w:numId w:val="11"/>
        </w:numPr>
        <w:spacing w:before="40" w:line="264" w:lineRule="auto"/>
        <w:jc w:val="both"/>
        <w:rPr>
          <w:rFonts w:ascii="Bookman Old Style" w:hAnsi="Bookman Old Style" w:cs="Arial"/>
          <w:spacing w:val="-6"/>
          <w:sz w:val="24"/>
          <w:szCs w:val="24"/>
        </w:rPr>
      </w:pPr>
      <w:r w:rsidRPr="00B24283">
        <w:rPr>
          <w:rFonts w:ascii="Bookman Old Style" w:hAnsi="Bookman Old Style" w:cs="Arial"/>
          <w:spacing w:val="-6"/>
          <w:sz w:val="24"/>
          <w:szCs w:val="24"/>
        </w:rPr>
        <w:t>Untuk memenuhi</w:t>
      </w:r>
      <w:r w:rsidRPr="00B24283">
        <w:rPr>
          <w:rFonts w:ascii="Bookman Old Style" w:hAnsi="Bookman Old Style" w:cs="Franklin Gothic Medium"/>
          <w:sz w:val="24"/>
          <w:szCs w:val="24"/>
        </w:rPr>
        <w:t xml:space="preserve"> kebutuhan jabatan fungsional </w:t>
      </w:r>
      <w:r w:rsidRPr="00B24283">
        <w:rPr>
          <w:rFonts w:ascii="Bookman Old Style" w:hAnsi="Bookman Old Style" w:cs="Franklin Gothic Medium"/>
          <w:sz w:val="24"/>
          <w:szCs w:val="24"/>
          <w:lang w:val="fi-FI"/>
        </w:rPr>
        <w:t>dapat dilakukan dengan pengangkatan pertama, perpindahan dan penyesuaian jabatan sesuai</w:t>
      </w:r>
      <w:r>
        <w:rPr>
          <w:rFonts w:ascii="Bookman Old Style" w:hAnsi="Bookman Old Style" w:cs="Franklin Gothic Medium"/>
          <w:sz w:val="24"/>
          <w:szCs w:val="24"/>
          <w:lang w:val="fi-FI"/>
        </w:rPr>
        <w:t xml:space="preserve"> </w:t>
      </w:r>
      <w:r w:rsidRPr="00B24283">
        <w:rPr>
          <w:rFonts w:ascii="Bookman Old Style" w:hAnsi="Bookman Old Style" w:cs="Franklin Gothic Medium"/>
          <w:sz w:val="24"/>
          <w:szCs w:val="24"/>
          <w:lang w:val="fi-FI"/>
        </w:rPr>
        <w:t>Peraturan Perundang-undangan.</w:t>
      </w:r>
    </w:p>
    <w:p w:rsidR="00E21A46" w:rsidRPr="00B24283" w:rsidRDefault="00E21A46" w:rsidP="00E21A46">
      <w:pPr>
        <w:pStyle w:val="NoSpacing"/>
        <w:numPr>
          <w:ilvl w:val="0"/>
          <w:numId w:val="11"/>
        </w:numPr>
        <w:spacing w:before="40" w:line="264" w:lineRule="auto"/>
        <w:jc w:val="both"/>
        <w:rPr>
          <w:rFonts w:ascii="Bookman Old Style" w:hAnsi="Bookman Old Style" w:cs="Arial"/>
          <w:spacing w:val="-6"/>
          <w:sz w:val="24"/>
          <w:szCs w:val="24"/>
        </w:rPr>
      </w:pPr>
      <w:r w:rsidRPr="00B24283">
        <w:rPr>
          <w:rFonts w:ascii="Bookman Old Style" w:hAnsi="Bookman Old Style" w:cs="Arial"/>
          <w:spacing w:val="-6"/>
          <w:sz w:val="24"/>
          <w:szCs w:val="24"/>
        </w:rPr>
        <w:t>Pelaksanaan tugas jabatan fungsional dikoordinasikan oleh ketua kelompok jabatan fungsional sesuai dengan rumpun jabatan masing-masing.</w:t>
      </w:r>
    </w:p>
    <w:p w:rsidR="00E21A46" w:rsidRPr="00B24283" w:rsidRDefault="00E21A46" w:rsidP="00E21A46">
      <w:pPr>
        <w:pStyle w:val="NoSpacing"/>
        <w:numPr>
          <w:ilvl w:val="0"/>
          <w:numId w:val="11"/>
        </w:numPr>
        <w:spacing w:before="40" w:line="264" w:lineRule="auto"/>
        <w:jc w:val="both"/>
        <w:rPr>
          <w:rFonts w:ascii="Bookman Old Style" w:hAnsi="Bookman Old Style" w:cs="Arial"/>
          <w:spacing w:val="-6"/>
          <w:sz w:val="24"/>
          <w:szCs w:val="24"/>
        </w:rPr>
      </w:pPr>
      <w:r w:rsidRPr="00B24283">
        <w:rPr>
          <w:rFonts w:ascii="Bookman Old Style" w:hAnsi="Bookman Old Style" w:cs="Arial"/>
          <w:spacing w:val="-6"/>
          <w:sz w:val="24"/>
          <w:szCs w:val="24"/>
        </w:rPr>
        <w:t>Pelaksanaan penilaian prestasi kerja jabatan fungsional sesuai ketentuan Peraturan Perundang-undangan.</w:t>
      </w:r>
    </w:p>
    <w:p w:rsidR="00E21A46" w:rsidRPr="00B24283" w:rsidRDefault="00E21A46" w:rsidP="00E21A46">
      <w:pPr>
        <w:pStyle w:val="Heading9"/>
        <w:spacing w:before="240" w:line="264" w:lineRule="auto"/>
        <w:rPr>
          <w:rFonts w:ascii="Bookman Old Style" w:hAnsi="Bookman Old Style" w:cs="Arial"/>
          <w:b w:val="0"/>
          <w:sz w:val="24"/>
          <w:szCs w:val="24"/>
        </w:rPr>
      </w:pPr>
      <w:r w:rsidRPr="00B24283">
        <w:rPr>
          <w:rFonts w:ascii="Bookman Old Style" w:hAnsi="Bookman Old Style" w:cs="Arial"/>
          <w:b w:val="0"/>
          <w:sz w:val="24"/>
          <w:szCs w:val="24"/>
        </w:rPr>
        <w:t xml:space="preserve">BAB  </w:t>
      </w:r>
      <w:r w:rsidRPr="00B24283">
        <w:rPr>
          <w:rFonts w:ascii="Bookman Old Style" w:hAnsi="Bookman Old Style" w:cs="Arial"/>
          <w:b w:val="0"/>
          <w:sz w:val="24"/>
          <w:szCs w:val="24"/>
          <w:lang w:val="en-ID"/>
        </w:rPr>
        <w:t>II</w:t>
      </w:r>
      <w:r w:rsidRPr="00B24283">
        <w:rPr>
          <w:rFonts w:ascii="Bookman Old Style" w:hAnsi="Bookman Old Style" w:cs="Arial"/>
          <w:b w:val="0"/>
          <w:sz w:val="24"/>
          <w:szCs w:val="24"/>
        </w:rPr>
        <w:t>I</w:t>
      </w:r>
    </w:p>
    <w:p w:rsidR="00E21A46" w:rsidRPr="00B24283" w:rsidRDefault="00E21A46" w:rsidP="00E21A46">
      <w:pPr>
        <w:pStyle w:val="Heading9"/>
        <w:spacing w:line="264" w:lineRule="auto"/>
        <w:rPr>
          <w:rFonts w:ascii="Bookman Old Style" w:hAnsi="Bookman Old Style" w:cs="Arial"/>
          <w:b w:val="0"/>
          <w:sz w:val="24"/>
          <w:szCs w:val="24"/>
        </w:rPr>
      </w:pPr>
      <w:r w:rsidRPr="00B24283">
        <w:rPr>
          <w:rFonts w:ascii="Bookman Old Style" w:hAnsi="Bookman Old Style" w:cs="Arial"/>
          <w:b w:val="0"/>
          <w:sz w:val="24"/>
          <w:szCs w:val="24"/>
        </w:rPr>
        <w:t>KETENTUAN PENUTUP</w:t>
      </w:r>
    </w:p>
    <w:p w:rsidR="00E21A46" w:rsidRPr="00643DBA" w:rsidRDefault="00E21A46" w:rsidP="00E21A46">
      <w:pPr>
        <w:pStyle w:val="Heading9"/>
        <w:spacing w:line="264" w:lineRule="auto"/>
        <w:rPr>
          <w:rFonts w:ascii="Bookman Old Style" w:hAnsi="Bookman Old Style" w:cs="Arial"/>
          <w:b w:val="0"/>
          <w:sz w:val="24"/>
          <w:szCs w:val="24"/>
          <w:lang w:val="en-ID"/>
        </w:rPr>
      </w:pPr>
      <w:r w:rsidRPr="005F0053">
        <w:rPr>
          <w:rFonts w:ascii="Bookman Old Style" w:hAnsi="Bookman Old Style" w:cs="Arial"/>
          <w:b w:val="0"/>
          <w:sz w:val="24"/>
          <w:szCs w:val="24"/>
        </w:rPr>
        <w:t xml:space="preserve">Pasal </w:t>
      </w:r>
      <w:r>
        <w:rPr>
          <w:rFonts w:ascii="Bookman Old Style" w:hAnsi="Bookman Old Style" w:cs="Arial"/>
          <w:b w:val="0"/>
          <w:sz w:val="24"/>
          <w:szCs w:val="24"/>
          <w:lang w:val="en-ID"/>
        </w:rPr>
        <w:t>43</w:t>
      </w:r>
    </w:p>
    <w:p w:rsidR="00E21A46" w:rsidRPr="005F0053" w:rsidRDefault="00E21A46" w:rsidP="00E21A46">
      <w:pPr>
        <w:pStyle w:val="BlockText"/>
        <w:tabs>
          <w:tab w:val="clear" w:pos="2268"/>
          <w:tab w:val="clear" w:pos="2552"/>
        </w:tabs>
        <w:spacing w:before="120" w:line="264" w:lineRule="auto"/>
        <w:ind w:left="0" w:right="-28" w:firstLine="0"/>
        <w:rPr>
          <w:rFonts w:ascii="Bookman Old Style" w:hAnsi="Bookman Old Style" w:cs="Arial"/>
          <w:noProof/>
          <w:szCs w:val="24"/>
        </w:rPr>
      </w:pPr>
      <w:r w:rsidRPr="005F0053">
        <w:rPr>
          <w:rFonts w:ascii="Bookman Old Style" w:hAnsi="Bookman Old Style" w:cs="Arial"/>
          <w:szCs w:val="24"/>
        </w:rPr>
        <w:t xml:space="preserve">Pada saat Peraturan Bupati ini mulai berlaku, maka </w:t>
      </w:r>
      <w:r w:rsidRPr="005F0053">
        <w:rPr>
          <w:rFonts w:ascii="Bookman Old Style" w:hAnsi="Bookman Old Style" w:cs="Arial"/>
          <w:iCs/>
          <w:noProof/>
          <w:szCs w:val="24"/>
        </w:rPr>
        <w:t>Peraturan Bupati Temanggung Nomor 3</w:t>
      </w:r>
      <w:r>
        <w:rPr>
          <w:rFonts w:ascii="Bookman Old Style" w:hAnsi="Bookman Old Style" w:cs="Arial"/>
          <w:iCs/>
          <w:noProof/>
          <w:szCs w:val="24"/>
          <w:lang w:val="id-ID"/>
        </w:rPr>
        <w:t>3</w:t>
      </w:r>
      <w:r w:rsidRPr="005F0053">
        <w:rPr>
          <w:rFonts w:ascii="Bookman Old Style" w:hAnsi="Bookman Old Style" w:cs="Arial"/>
          <w:iCs/>
          <w:noProof/>
          <w:szCs w:val="24"/>
        </w:rPr>
        <w:t xml:space="preserve"> Tahun 201</w:t>
      </w:r>
      <w:r>
        <w:rPr>
          <w:rFonts w:ascii="Bookman Old Style" w:hAnsi="Bookman Old Style" w:cs="Arial"/>
          <w:iCs/>
          <w:noProof/>
          <w:szCs w:val="24"/>
          <w:lang w:val="id-ID"/>
        </w:rPr>
        <w:t>7</w:t>
      </w:r>
      <w:r w:rsidRPr="005F0053">
        <w:rPr>
          <w:rFonts w:ascii="Bookman Old Style" w:hAnsi="Bookman Old Style" w:cs="Arial"/>
          <w:iCs/>
          <w:noProof/>
          <w:szCs w:val="24"/>
        </w:rPr>
        <w:t xml:space="preserve"> tentang Tugas </w:t>
      </w:r>
      <w:r>
        <w:rPr>
          <w:rFonts w:ascii="Bookman Old Style" w:hAnsi="Bookman Old Style" w:cs="Arial"/>
          <w:iCs/>
          <w:noProof/>
          <w:szCs w:val="24"/>
          <w:lang w:val="id-ID"/>
        </w:rPr>
        <w:t xml:space="preserve"> dan </w:t>
      </w:r>
      <w:r w:rsidRPr="005F0053">
        <w:rPr>
          <w:rFonts w:ascii="Bookman Old Style" w:hAnsi="Bookman Old Style" w:cs="Arial"/>
          <w:iCs/>
          <w:noProof/>
          <w:szCs w:val="24"/>
        </w:rPr>
        <w:t xml:space="preserve"> </w:t>
      </w:r>
      <w:r>
        <w:rPr>
          <w:rFonts w:ascii="Bookman Old Style" w:hAnsi="Bookman Old Style" w:cs="Arial"/>
          <w:iCs/>
          <w:noProof/>
          <w:szCs w:val="24"/>
        </w:rPr>
        <w:t xml:space="preserve">Fungsi, dan </w:t>
      </w:r>
      <w:r w:rsidRPr="005F0053">
        <w:rPr>
          <w:rFonts w:ascii="Bookman Old Style" w:hAnsi="Bookman Old Style" w:cs="Arial"/>
          <w:iCs/>
          <w:noProof/>
          <w:szCs w:val="24"/>
        </w:rPr>
        <w:t xml:space="preserve">Tata Kerja Dinas Pekerjaan Umum Kabupaten Temanggung (Berita Daerah Kabupaten Temanggung Tahun </w:t>
      </w:r>
      <w:r w:rsidRPr="00F423E3">
        <w:rPr>
          <w:rFonts w:ascii="Bookman Old Style" w:hAnsi="Bookman Old Style" w:cs="Arial"/>
          <w:iCs/>
          <w:noProof/>
          <w:szCs w:val="24"/>
          <w:lang w:val="id-ID"/>
        </w:rPr>
        <w:t>201</w:t>
      </w:r>
      <w:r w:rsidRPr="00AA1781">
        <w:rPr>
          <w:rFonts w:ascii="Bookman Old Style" w:hAnsi="Bookman Old Style" w:cs="Arial"/>
          <w:iCs/>
          <w:noProof/>
          <w:szCs w:val="24"/>
          <w:lang w:val="id-ID"/>
        </w:rPr>
        <w:t>7</w:t>
      </w:r>
      <w:r w:rsidRPr="00AA1781">
        <w:rPr>
          <w:rFonts w:ascii="Bookman Old Style" w:hAnsi="Bookman Old Style" w:cs="Arial"/>
          <w:iCs/>
          <w:noProof/>
          <w:szCs w:val="24"/>
        </w:rPr>
        <w:t>)</w:t>
      </w:r>
      <w:r w:rsidRPr="00AA1781">
        <w:rPr>
          <w:rFonts w:ascii="Bookman Old Style" w:hAnsi="Bookman Old Style" w:cs="Arial"/>
          <w:noProof/>
          <w:szCs w:val="24"/>
        </w:rPr>
        <w:t>,</w:t>
      </w:r>
      <w:r w:rsidRPr="005F0053">
        <w:rPr>
          <w:rFonts w:ascii="Bookman Old Style" w:hAnsi="Bookman Old Style" w:cs="Arial"/>
          <w:noProof/>
          <w:szCs w:val="24"/>
        </w:rPr>
        <w:t xml:space="preserve"> dicabut dan dinyatakan tidak berlaku.</w:t>
      </w:r>
    </w:p>
    <w:p w:rsidR="00E21A46" w:rsidRPr="00B24283" w:rsidRDefault="00E21A46" w:rsidP="00E21A46">
      <w:pPr>
        <w:pStyle w:val="Heading9"/>
        <w:spacing w:before="240" w:line="264" w:lineRule="auto"/>
        <w:rPr>
          <w:rFonts w:ascii="Bookman Old Style" w:hAnsi="Bookman Old Style" w:cs="Arial"/>
          <w:b w:val="0"/>
          <w:sz w:val="24"/>
          <w:szCs w:val="24"/>
          <w:lang w:val="en-ID"/>
        </w:rPr>
      </w:pPr>
      <w:r w:rsidRPr="005F0053">
        <w:rPr>
          <w:rFonts w:ascii="Bookman Old Style" w:hAnsi="Bookman Old Style" w:cs="Arial"/>
          <w:b w:val="0"/>
          <w:sz w:val="24"/>
          <w:szCs w:val="24"/>
        </w:rPr>
        <w:lastRenderedPageBreak/>
        <w:t xml:space="preserve">Pasal </w:t>
      </w:r>
      <w:r>
        <w:rPr>
          <w:rFonts w:ascii="Bookman Old Style" w:hAnsi="Bookman Old Style" w:cs="Arial"/>
          <w:b w:val="0"/>
          <w:sz w:val="24"/>
          <w:szCs w:val="24"/>
          <w:lang w:val="en-ID"/>
        </w:rPr>
        <w:t>44</w:t>
      </w:r>
    </w:p>
    <w:p w:rsidR="00E21A46" w:rsidRPr="00B24283" w:rsidRDefault="00E21A46" w:rsidP="00E21A46">
      <w:pPr>
        <w:pStyle w:val="BlockText"/>
        <w:tabs>
          <w:tab w:val="clear" w:pos="2268"/>
          <w:tab w:val="clear" w:pos="2552"/>
        </w:tabs>
        <w:spacing w:before="120" w:line="264" w:lineRule="auto"/>
        <w:ind w:left="0" w:right="-28" w:firstLine="0"/>
        <w:rPr>
          <w:rFonts w:ascii="Bookman Old Style" w:hAnsi="Bookman Old Style" w:cs="Arial"/>
          <w:szCs w:val="24"/>
        </w:rPr>
      </w:pPr>
      <w:r w:rsidRPr="00B24283">
        <w:rPr>
          <w:rFonts w:ascii="Bookman Old Style" w:hAnsi="Bookman Old Style" w:cs="Arial"/>
          <w:szCs w:val="24"/>
        </w:rPr>
        <w:t xml:space="preserve">Peraturan Bupati  ini mulai berlaku pada tanggal </w:t>
      </w:r>
      <w:r>
        <w:rPr>
          <w:rFonts w:ascii="Bookman Old Style" w:hAnsi="Bookman Old Style" w:cs="Arial"/>
          <w:szCs w:val="24"/>
          <w:highlight w:val="green"/>
          <w:lang w:val="id-ID"/>
        </w:rPr>
        <w:t xml:space="preserve">       </w:t>
      </w:r>
      <w:r w:rsidRPr="00502D9D">
        <w:rPr>
          <w:rFonts w:ascii="Bookman Old Style" w:hAnsi="Bookman Old Style" w:cs="Arial"/>
          <w:szCs w:val="24"/>
          <w:highlight w:val="green"/>
        </w:rPr>
        <w:t xml:space="preserve"> Januari 201</w:t>
      </w:r>
      <w:r>
        <w:rPr>
          <w:rFonts w:ascii="Bookman Old Style" w:hAnsi="Bookman Old Style" w:cs="Arial"/>
          <w:szCs w:val="24"/>
          <w:highlight w:val="green"/>
          <w:lang w:val="id-ID"/>
        </w:rPr>
        <w:t>9</w:t>
      </w:r>
      <w:r w:rsidRPr="00502D9D">
        <w:rPr>
          <w:rFonts w:ascii="Bookman Old Style" w:hAnsi="Bookman Old Style" w:cs="Arial"/>
          <w:szCs w:val="24"/>
          <w:highlight w:val="green"/>
        </w:rPr>
        <w:t>.</w:t>
      </w:r>
    </w:p>
    <w:p w:rsidR="00E21A46" w:rsidRPr="00B24283" w:rsidRDefault="00E21A46" w:rsidP="00E21A46">
      <w:pPr>
        <w:pStyle w:val="BlockText"/>
        <w:tabs>
          <w:tab w:val="clear" w:pos="2268"/>
          <w:tab w:val="clear" w:pos="2552"/>
        </w:tabs>
        <w:spacing w:before="120" w:line="264" w:lineRule="auto"/>
        <w:ind w:left="0" w:right="-28" w:firstLine="0"/>
        <w:rPr>
          <w:rFonts w:ascii="Bookman Old Style" w:hAnsi="Bookman Old Style" w:cs="Arial"/>
          <w:szCs w:val="24"/>
        </w:rPr>
      </w:pPr>
      <w:r w:rsidRPr="00B24283">
        <w:rPr>
          <w:rFonts w:ascii="Bookman Old Style" w:hAnsi="Bookman Old Style" w:cs="Arial"/>
          <w:szCs w:val="24"/>
        </w:rPr>
        <w:t>Agar setiap orang mengetahuinya, memerintahkan pengundangan Peraturan Bupati ini dengan penempatannya dalam Berita Daerah Kabupaten Temanggung.</w:t>
      </w:r>
    </w:p>
    <w:p w:rsidR="00E21A46" w:rsidRPr="00B24283" w:rsidRDefault="00E21A46" w:rsidP="00E21A46">
      <w:pPr>
        <w:pStyle w:val="BodyText2"/>
        <w:tabs>
          <w:tab w:val="left" w:pos="90"/>
          <w:tab w:val="left" w:pos="5220"/>
        </w:tabs>
        <w:spacing w:line="264" w:lineRule="auto"/>
        <w:ind w:left="5220"/>
        <w:rPr>
          <w:rFonts w:ascii="Bookman Old Style" w:hAnsi="Bookman Old Style" w:cs="Bookman Old Style"/>
          <w:sz w:val="24"/>
          <w:szCs w:val="24"/>
        </w:rPr>
      </w:pPr>
      <w:r w:rsidRPr="00B24283">
        <w:rPr>
          <w:rFonts w:ascii="Bookman Old Style" w:hAnsi="Bookman Old Style" w:cs="Bookman Old Style"/>
          <w:sz w:val="24"/>
          <w:szCs w:val="24"/>
        </w:rPr>
        <w:t>Ditetapkan di Temanggung</w:t>
      </w:r>
    </w:p>
    <w:p w:rsidR="00E21A46" w:rsidRPr="00B24283" w:rsidRDefault="00E21A46" w:rsidP="00E21A46">
      <w:pPr>
        <w:pStyle w:val="BodyText2"/>
        <w:tabs>
          <w:tab w:val="left" w:pos="90"/>
          <w:tab w:val="left" w:pos="5220"/>
        </w:tabs>
        <w:spacing w:line="264" w:lineRule="auto"/>
        <w:ind w:left="5220"/>
        <w:rPr>
          <w:rFonts w:ascii="Bookman Old Style" w:hAnsi="Bookman Old Style" w:cs="Bookman Old Style"/>
          <w:sz w:val="24"/>
          <w:szCs w:val="24"/>
          <w:lang w:val="en-ID"/>
        </w:rPr>
      </w:pPr>
      <w:r w:rsidRPr="00B24283">
        <w:rPr>
          <w:rFonts w:ascii="Bookman Old Style" w:hAnsi="Bookman Old Style" w:cs="Bookman Old Style"/>
          <w:sz w:val="24"/>
          <w:szCs w:val="24"/>
        </w:rPr>
        <w:t>pada tanggal</w:t>
      </w:r>
    </w:p>
    <w:p w:rsidR="00E21A46" w:rsidRPr="00B24283" w:rsidRDefault="00E21A46" w:rsidP="00E21A46">
      <w:pPr>
        <w:pStyle w:val="BodyText2"/>
        <w:tabs>
          <w:tab w:val="left" w:pos="90"/>
          <w:tab w:val="left" w:pos="4950"/>
        </w:tabs>
        <w:spacing w:before="120" w:line="264" w:lineRule="auto"/>
        <w:ind w:left="5227"/>
        <w:jc w:val="center"/>
        <w:rPr>
          <w:rFonts w:ascii="Bookman Old Style" w:hAnsi="Bookman Old Style" w:cs="Bookman Old Style"/>
          <w:bCs/>
          <w:sz w:val="24"/>
          <w:szCs w:val="24"/>
        </w:rPr>
      </w:pPr>
      <w:r w:rsidRPr="00B24283">
        <w:rPr>
          <w:rFonts w:ascii="Bookman Old Style" w:hAnsi="Bookman Old Style" w:cs="Bookman Old Style"/>
          <w:bCs/>
          <w:sz w:val="24"/>
          <w:szCs w:val="24"/>
        </w:rPr>
        <w:t>BUPATI TEMANGGUNG,</w:t>
      </w:r>
    </w:p>
    <w:p w:rsidR="00E21A46" w:rsidRPr="00B24283" w:rsidRDefault="00E21A46" w:rsidP="00E21A46">
      <w:pPr>
        <w:pStyle w:val="BodyText2"/>
        <w:tabs>
          <w:tab w:val="left" w:pos="90"/>
          <w:tab w:val="left" w:pos="4950"/>
        </w:tabs>
        <w:spacing w:line="264" w:lineRule="auto"/>
        <w:ind w:left="5220"/>
        <w:jc w:val="center"/>
        <w:rPr>
          <w:rFonts w:ascii="Bookman Old Style" w:hAnsi="Bookman Old Style" w:cs="Bookman Old Style"/>
          <w:bCs/>
          <w:sz w:val="24"/>
          <w:szCs w:val="24"/>
        </w:rPr>
      </w:pPr>
    </w:p>
    <w:p w:rsidR="00E21A46" w:rsidRPr="00B24283" w:rsidRDefault="00E21A46" w:rsidP="00E21A46">
      <w:pPr>
        <w:pStyle w:val="BodyText2"/>
        <w:tabs>
          <w:tab w:val="left" w:pos="90"/>
          <w:tab w:val="left" w:pos="4950"/>
        </w:tabs>
        <w:spacing w:line="264" w:lineRule="auto"/>
        <w:ind w:left="5220"/>
        <w:jc w:val="center"/>
        <w:rPr>
          <w:rFonts w:ascii="Bookman Old Style" w:hAnsi="Bookman Old Style" w:cs="Bookman Old Style"/>
          <w:bCs/>
          <w:sz w:val="24"/>
          <w:szCs w:val="24"/>
          <w:lang w:val="en-ID"/>
        </w:rPr>
      </w:pPr>
    </w:p>
    <w:p w:rsidR="00E21A46" w:rsidRPr="00B24283" w:rsidRDefault="00E21A46" w:rsidP="00E21A46">
      <w:pPr>
        <w:pStyle w:val="BodyText2"/>
        <w:tabs>
          <w:tab w:val="left" w:pos="90"/>
          <w:tab w:val="left" w:pos="4950"/>
        </w:tabs>
        <w:spacing w:line="264" w:lineRule="auto"/>
        <w:ind w:left="5220"/>
        <w:jc w:val="center"/>
        <w:rPr>
          <w:rFonts w:ascii="Bookman Old Style" w:hAnsi="Bookman Old Style" w:cs="Bookman Old Style"/>
          <w:bCs/>
          <w:sz w:val="24"/>
          <w:szCs w:val="24"/>
          <w:lang w:val="en-ID"/>
        </w:rPr>
      </w:pPr>
    </w:p>
    <w:p w:rsidR="00E21A46" w:rsidRPr="00B24283" w:rsidRDefault="00E21A46" w:rsidP="00E21A46">
      <w:pPr>
        <w:pStyle w:val="BodyText2"/>
        <w:tabs>
          <w:tab w:val="left" w:pos="90"/>
          <w:tab w:val="left" w:pos="4950"/>
        </w:tabs>
        <w:spacing w:line="264" w:lineRule="auto"/>
        <w:ind w:left="5220"/>
        <w:jc w:val="center"/>
        <w:rPr>
          <w:rFonts w:ascii="Bookman Old Style" w:hAnsi="Bookman Old Style" w:cs="Bookman Old Style"/>
          <w:bCs/>
          <w:sz w:val="24"/>
          <w:szCs w:val="24"/>
        </w:rPr>
      </w:pPr>
      <w:r w:rsidRPr="00B24283">
        <w:rPr>
          <w:rFonts w:ascii="Bookman Old Style" w:hAnsi="Bookman Old Style" w:cs="Bookman Old Style"/>
          <w:bCs/>
          <w:sz w:val="24"/>
          <w:szCs w:val="24"/>
        </w:rPr>
        <w:t xml:space="preserve">M. </w:t>
      </w:r>
      <w:r>
        <w:rPr>
          <w:rFonts w:ascii="Bookman Old Style" w:hAnsi="Bookman Old Style" w:cs="Bookman Old Style"/>
          <w:bCs/>
          <w:sz w:val="24"/>
          <w:szCs w:val="24"/>
        </w:rPr>
        <w:t>AL KHADZIQ</w:t>
      </w:r>
    </w:p>
    <w:p w:rsidR="00E21A46" w:rsidRPr="00B24283" w:rsidRDefault="00E21A46" w:rsidP="00E21A46">
      <w:pPr>
        <w:pStyle w:val="BodyText2"/>
        <w:tabs>
          <w:tab w:val="left" w:pos="0"/>
          <w:tab w:val="left" w:pos="90"/>
          <w:tab w:val="right" w:pos="9360"/>
        </w:tabs>
        <w:spacing w:line="264" w:lineRule="auto"/>
        <w:ind w:right="5139"/>
        <w:rPr>
          <w:rFonts w:ascii="Bookman Old Style" w:hAnsi="Bookman Old Style" w:cs="Bookman Old Style"/>
          <w:sz w:val="24"/>
          <w:szCs w:val="24"/>
        </w:rPr>
      </w:pPr>
      <w:r w:rsidRPr="00B24283">
        <w:rPr>
          <w:rFonts w:ascii="Bookman Old Style" w:hAnsi="Bookman Old Style" w:cs="Bookman Old Style"/>
          <w:sz w:val="24"/>
          <w:szCs w:val="24"/>
        </w:rPr>
        <w:t>Diundangkan di Temanggung</w:t>
      </w:r>
      <w:r w:rsidRPr="00B24283">
        <w:rPr>
          <w:rFonts w:ascii="Bookman Old Style" w:hAnsi="Bookman Old Style" w:cs="Bookman Old Style"/>
          <w:sz w:val="24"/>
          <w:szCs w:val="24"/>
        </w:rPr>
        <w:tab/>
      </w:r>
    </w:p>
    <w:p w:rsidR="00E21A46" w:rsidRPr="00B24283" w:rsidRDefault="00E21A46" w:rsidP="00E21A46">
      <w:pPr>
        <w:pStyle w:val="BodyText2"/>
        <w:tabs>
          <w:tab w:val="left" w:pos="0"/>
          <w:tab w:val="left" w:pos="90"/>
        </w:tabs>
        <w:spacing w:line="264" w:lineRule="auto"/>
        <w:ind w:right="5139"/>
        <w:rPr>
          <w:rFonts w:ascii="Bookman Old Style" w:hAnsi="Bookman Old Style" w:cs="Bookman Old Style"/>
          <w:sz w:val="24"/>
          <w:szCs w:val="24"/>
          <w:lang w:val="en-ID"/>
        </w:rPr>
      </w:pPr>
      <w:r w:rsidRPr="00B24283">
        <w:rPr>
          <w:rFonts w:ascii="Bookman Old Style" w:hAnsi="Bookman Old Style" w:cs="Bookman Old Style"/>
          <w:sz w:val="24"/>
          <w:szCs w:val="24"/>
        </w:rPr>
        <w:t>pada tanggal</w:t>
      </w:r>
    </w:p>
    <w:p w:rsidR="00E21A46" w:rsidRPr="00B24283" w:rsidRDefault="00E21A46" w:rsidP="00E21A46">
      <w:pPr>
        <w:pStyle w:val="BodyText2"/>
        <w:tabs>
          <w:tab w:val="left" w:pos="0"/>
          <w:tab w:val="left" w:pos="90"/>
        </w:tabs>
        <w:spacing w:before="120" w:line="264" w:lineRule="auto"/>
        <w:ind w:right="5141"/>
        <w:jc w:val="center"/>
        <w:rPr>
          <w:rFonts w:ascii="Bookman Old Style" w:hAnsi="Bookman Old Style" w:cs="Bookman Old Style"/>
          <w:bCs/>
          <w:sz w:val="24"/>
          <w:szCs w:val="24"/>
        </w:rPr>
      </w:pPr>
      <w:r w:rsidRPr="00B24283">
        <w:rPr>
          <w:rFonts w:ascii="Bookman Old Style" w:hAnsi="Bookman Old Style" w:cs="Bookman Old Style"/>
          <w:bCs/>
          <w:sz w:val="24"/>
          <w:szCs w:val="24"/>
        </w:rPr>
        <w:t>SEKRETARIS DAERAH</w:t>
      </w:r>
    </w:p>
    <w:p w:rsidR="00E21A46" w:rsidRPr="007E10CA" w:rsidRDefault="00E21A46" w:rsidP="00E21A46">
      <w:pPr>
        <w:pStyle w:val="BodyText2"/>
        <w:tabs>
          <w:tab w:val="left" w:pos="0"/>
          <w:tab w:val="left" w:pos="90"/>
        </w:tabs>
        <w:spacing w:line="264" w:lineRule="auto"/>
        <w:ind w:right="5139"/>
        <w:jc w:val="center"/>
        <w:rPr>
          <w:rFonts w:ascii="Bookman Old Style" w:hAnsi="Bookman Old Style" w:cs="Bookman Old Style"/>
          <w:bCs/>
          <w:sz w:val="24"/>
          <w:szCs w:val="24"/>
          <w:lang w:val="en-ID"/>
        </w:rPr>
      </w:pPr>
      <w:r w:rsidRPr="00B24283">
        <w:rPr>
          <w:rFonts w:ascii="Bookman Old Style" w:hAnsi="Bookman Old Style" w:cs="Bookman Old Style"/>
          <w:bCs/>
          <w:sz w:val="24"/>
          <w:szCs w:val="24"/>
        </w:rPr>
        <w:t>KABUPATEN TEMANGGUNG</w:t>
      </w:r>
      <w:r>
        <w:rPr>
          <w:rFonts w:ascii="Bookman Old Style" w:hAnsi="Bookman Old Style" w:cs="Bookman Old Style"/>
          <w:bCs/>
          <w:sz w:val="24"/>
          <w:szCs w:val="24"/>
          <w:lang w:val="en-ID"/>
        </w:rPr>
        <w:t>,</w:t>
      </w:r>
    </w:p>
    <w:p w:rsidR="00E21A46" w:rsidRPr="00B24283" w:rsidRDefault="00E21A46" w:rsidP="00E21A46">
      <w:pPr>
        <w:pStyle w:val="BodyText2"/>
        <w:tabs>
          <w:tab w:val="left" w:pos="0"/>
          <w:tab w:val="left" w:pos="90"/>
        </w:tabs>
        <w:spacing w:line="264" w:lineRule="auto"/>
        <w:ind w:right="5139"/>
        <w:jc w:val="center"/>
        <w:rPr>
          <w:rFonts w:ascii="Bookman Old Style" w:hAnsi="Bookman Old Style" w:cs="Bookman Old Style"/>
          <w:bCs/>
          <w:sz w:val="24"/>
          <w:szCs w:val="24"/>
          <w:lang w:val="en-ID"/>
        </w:rPr>
      </w:pPr>
    </w:p>
    <w:p w:rsidR="00E21A46" w:rsidRPr="00B24283" w:rsidRDefault="00E21A46" w:rsidP="00E21A46">
      <w:pPr>
        <w:pStyle w:val="BodyText2"/>
        <w:tabs>
          <w:tab w:val="left" w:pos="0"/>
          <w:tab w:val="left" w:pos="90"/>
        </w:tabs>
        <w:spacing w:line="264" w:lineRule="auto"/>
        <w:ind w:right="5139"/>
        <w:jc w:val="center"/>
        <w:rPr>
          <w:rFonts w:ascii="Bookman Old Style" w:hAnsi="Bookman Old Style" w:cs="Bookman Old Style"/>
          <w:bCs/>
          <w:sz w:val="24"/>
          <w:szCs w:val="24"/>
          <w:lang w:val="en-ID"/>
        </w:rPr>
      </w:pPr>
    </w:p>
    <w:p w:rsidR="00E21A46" w:rsidRPr="00B24283" w:rsidRDefault="00E21A46" w:rsidP="00E21A46">
      <w:pPr>
        <w:pStyle w:val="BodyText2"/>
        <w:tabs>
          <w:tab w:val="left" w:pos="0"/>
          <w:tab w:val="left" w:pos="90"/>
        </w:tabs>
        <w:spacing w:line="264" w:lineRule="auto"/>
        <w:ind w:right="5139"/>
        <w:jc w:val="center"/>
        <w:rPr>
          <w:rFonts w:ascii="Bookman Old Style" w:hAnsi="Bookman Old Style" w:cs="Bookman Old Style"/>
          <w:bCs/>
          <w:sz w:val="24"/>
          <w:szCs w:val="24"/>
        </w:rPr>
      </w:pPr>
    </w:p>
    <w:p w:rsidR="00E21A46" w:rsidRPr="00B24283" w:rsidRDefault="00E21A46" w:rsidP="00E21A46">
      <w:pPr>
        <w:pStyle w:val="BodyText2"/>
        <w:tabs>
          <w:tab w:val="left" w:pos="0"/>
        </w:tabs>
        <w:spacing w:line="264" w:lineRule="auto"/>
        <w:ind w:right="5139"/>
        <w:jc w:val="center"/>
        <w:rPr>
          <w:rFonts w:ascii="Bookman Old Style" w:hAnsi="Bookman Old Style" w:cs="Bookman Old Style"/>
          <w:bCs/>
          <w:sz w:val="24"/>
          <w:szCs w:val="24"/>
        </w:rPr>
      </w:pPr>
      <w:r w:rsidRPr="00362B32">
        <w:rPr>
          <w:rFonts w:ascii="Bookman Old Style" w:hAnsi="Bookman Old Style" w:cs="Bookman Old Style"/>
          <w:bCs/>
          <w:sz w:val="24"/>
          <w:szCs w:val="24"/>
        </w:rPr>
        <w:t>Drs. SUYONO.M.M</w:t>
      </w:r>
      <w:r>
        <w:rPr>
          <w:rFonts w:ascii="Bookman Old Style" w:hAnsi="Bookman Old Style" w:cs="Bookman Old Style"/>
          <w:bCs/>
          <w:sz w:val="24"/>
          <w:szCs w:val="24"/>
        </w:rPr>
        <w:t xml:space="preserve"> </w:t>
      </w:r>
    </w:p>
    <w:p w:rsidR="00E21A46" w:rsidRPr="00B24283" w:rsidRDefault="00E21A46" w:rsidP="00E21A46">
      <w:pPr>
        <w:pStyle w:val="BodyText2"/>
        <w:tabs>
          <w:tab w:val="left" w:pos="0"/>
        </w:tabs>
        <w:spacing w:before="240" w:line="264" w:lineRule="auto"/>
        <w:rPr>
          <w:rFonts w:ascii="Bookman Old Style" w:hAnsi="Bookman Old Style"/>
          <w:szCs w:val="24"/>
        </w:rPr>
      </w:pPr>
      <w:r w:rsidRPr="00B24283">
        <w:rPr>
          <w:rFonts w:ascii="Bookman Old Style" w:hAnsi="Bookman Old Style" w:cs="Bookman Old Style"/>
          <w:sz w:val="24"/>
          <w:szCs w:val="24"/>
        </w:rPr>
        <w:t>BERITA DAERAH KABUPATEN TEMANGGUNG TAHUN 2017 NOMOR</w:t>
      </w:r>
    </w:p>
    <w:p w:rsidR="00DD5B7E" w:rsidRDefault="00DD5B7E">
      <w:bookmarkStart w:id="0" w:name="_GoBack"/>
      <w:bookmarkEnd w:id="0"/>
    </w:p>
    <w:sectPr w:rsidR="00DD5B7E" w:rsidSect="00EB680E">
      <w:headerReference w:type="default" r:id="rId6"/>
      <w:footerReference w:type="default" r:id="rId7"/>
      <w:pgSz w:w="11907" w:h="18711" w:code="14"/>
      <w:pgMar w:top="1440" w:right="1584" w:bottom="1440" w:left="158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Bookman-Light">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64" w:rsidRDefault="00E21A46" w:rsidP="005C775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6E6864" w:rsidRDefault="00E21A46" w:rsidP="005C7757">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64" w:rsidRDefault="00E21A4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71E"/>
    <w:multiLevelType w:val="hybridMultilevel"/>
    <w:tmpl w:val="2E2239DE"/>
    <w:lvl w:ilvl="0" w:tplc="8C8EA3B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A226B4F"/>
    <w:multiLevelType w:val="multilevel"/>
    <w:tmpl w:val="F6C69198"/>
    <w:lvl w:ilvl="0">
      <w:start w:val="1"/>
      <w:numFmt w:val="lowerLetter"/>
      <w:lvlText w:val="%1."/>
      <w:lvlJc w:val="left"/>
      <w:pPr>
        <w:tabs>
          <w:tab w:val="num" w:pos="1353"/>
        </w:tabs>
        <w:ind w:left="135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38C1F91"/>
    <w:multiLevelType w:val="hybridMultilevel"/>
    <w:tmpl w:val="60D2AC72"/>
    <w:lvl w:ilvl="0" w:tplc="8C8EA3B0">
      <w:start w:val="1"/>
      <w:numFmt w:val="decimal"/>
      <w:lvlText w:val="(%1)"/>
      <w:lvlJc w:val="left"/>
      <w:pPr>
        <w:ind w:left="810" w:hanging="360"/>
      </w:pPr>
      <w:rPr>
        <w:rFonts w:cs="Times New Roman" w:hint="default"/>
        <w:b w:val="0"/>
        <w:bCs w:val="0"/>
        <w:strike w:val="0"/>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3">
    <w:nsid w:val="16296737"/>
    <w:multiLevelType w:val="hybridMultilevel"/>
    <w:tmpl w:val="D12067D6"/>
    <w:lvl w:ilvl="0" w:tplc="04090019">
      <w:start w:val="1"/>
      <w:numFmt w:val="lowerLetter"/>
      <w:lvlText w:val="%1."/>
      <w:lvlJc w:val="left"/>
      <w:pPr>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DF31B65"/>
    <w:multiLevelType w:val="hybridMultilevel"/>
    <w:tmpl w:val="32A43452"/>
    <w:lvl w:ilvl="0" w:tplc="74A2FCFE">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
        </w:tabs>
        <w:ind w:left="180" w:hanging="360"/>
      </w:pPr>
      <w:rPr>
        <w:rFonts w:cs="Times New Roman"/>
      </w:rPr>
    </w:lvl>
    <w:lvl w:ilvl="2" w:tplc="0409001B">
      <w:start w:val="1"/>
      <w:numFmt w:val="lowerRoman"/>
      <w:lvlText w:val="%3."/>
      <w:lvlJc w:val="right"/>
      <w:pPr>
        <w:tabs>
          <w:tab w:val="num" w:pos="900"/>
        </w:tabs>
        <w:ind w:left="900" w:hanging="180"/>
      </w:pPr>
      <w:rPr>
        <w:rFonts w:cs="Times New Roman"/>
      </w:rPr>
    </w:lvl>
    <w:lvl w:ilvl="3" w:tplc="0409000F">
      <w:start w:val="1"/>
      <w:numFmt w:val="decimal"/>
      <w:lvlText w:val="%4."/>
      <w:lvlJc w:val="left"/>
      <w:pPr>
        <w:tabs>
          <w:tab w:val="num" w:pos="1620"/>
        </w:tabs>
        <w:ind w:left="1620" w:hanging="360"/>
      </w:pPr>
      <w:rPr>
        <w:rFonts w:cs="Times New Roman"/>
      </w:rPr>
    </w:lvl>
    <w:lvl w:ilvl="4" w:tplc="04090019">
      <w:start w:val="1"/>
      <w:numFmt w:val="lowerLetter"/>
      <w:lvlText w:val="%5."/>
      <w:lvlJc w:val="left"/>
      <w:pPr>
        <w:tabs>
          <w:tab w:val="num" w:pos="2340"/>
        </w:tabs>
        <w:ind w:left="2340" w:hanging="360"/>
      </w:pPr>
      <w:rPr>
        <w:rFonts w:cs="Times New Roman"/>
      </w:rPr>
    </w:lvl>
    <w:lvl w:ilvl="5" w:tplc="0409001B">
      <w:start w:val="1"/>
      <w:numFmt w:val="lowerRoman"/>
      <w:lvlText w:val="%6."/>
      <w:lvlJc w:val="right"/>
      <w:pPr>
        <w:tabs>
          <w:tab w:val="num" w:pos="3060"/>
        </w:tabs>
        <w:ind w:left="3060" w:hanging="180"/>
      </w:pPr>
      <w:rPr>
        <w:rFonts w:cs="Times New Roman"/>
      </w:rPr>
    </w:lvl>
    <w:lvl w:ilvl="6" w:tplc="0409000F">
      <w:start w:val="1"/>
      <w:numFmt w:val="decimal"/>
      <w:lvlText w:val="%7."/>
      <w:lvlJc w:val="left"/>
      <w:pPr>
        <w:tabs>
          <w:tab w:val="num" w:pos="3780"/>
        </w:tabs>
        <w:ind w:left="3780" w:hanging="360"/>
      </w:pPr>
      <w:rPr>
        <w:rFonts w:cs="Times New Roman"/>
      </w:rPr>
    </w:lvl>
    <w:lvl w:ilvl="7" w:tplc="04090019">
      <w:start w:val="1"/>
      <w:numFmt w:val="lowerLetter"/>
      <w:lvlText w:val="%8."/>
      <w:lvlJc w:val="left"/>
      <w:pPr>
        <w:tabs>
          <w:tab w:val="num" w:pos="4500"/>
        </w:tabs>
        <w:ind w:left="4500" w:hanging="360"/>
      </w:pPr>
      <w:rPr>
        <w:rFonts w:cs="Times New Roman"/>
      </w:rPr>
    </w:lvl>
    <w:lvl w:ilvl="8" w:tplc="0409001B">
      <w:start w:val="1"/>
      <w:numFmt w:val="lowerRoman"/>
      <w:lvlText w:val="%9."/>
      <w:lvlJc w:val="right"/>
      <w:pPr>
        <w:tabs>
          <w:tab w:val="num" w:pos="5220"/>
        </w:tabs>
        <w:ind w:left="5220" w:hanging="180"/>
      </w:pPr>
      <w:rPr>
        <w:rFonts w:cs="Times New Roman"/>
      </w:rPr>
    </w:lvl>
  </w:abstractNum>
  <w:abstractNum w:abstractNumId="5">
    <w:nsid w:val="209D4C8A"/>
    <w:multiLevelType w:val="hybridMultilevel"/>
    <w:tmpl w:val="71F64C8A"/>
    <w:lvl w:ilvl="0" w:tplc="C0E8F92A">
      <w:start w:val="2"/>
      <w:numFmt w:val="decimal"/>
      <w:lvlText w:val="%1."/>
      <w:lvlJc w:val="left"/>
      <w:pPr>
        <w:tabs>
          <w:tab w:val="num" w:pos="720"/>
        </w:tabs>
        <w:ind w:left="720" w:hanging="360"/>
      </w:pPr>
      <w:rPr>
        <w:rFonts w:ascii="Bookman Old Style" w:eastAsia="Times New Roman" w:hAnsi="Bookman Old Style" w:hint="default"/>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22275D79"/>
    <w:multiLevelType w:val="multilevel"/>
    <w:tmpl w:val="F6C69198"/>
    <w:lvl w:ilvl="0">
      <w:start w:val="1"/>
      <w:numFmt w:val="lowerLetter"/>
      <w:lvlText w:val="%1."/>
      <w:lvlJc w:val="left"/>
      <w:pPr>
        <w:tabs>
          <w:tab w:val="num" w:pos="1353"/>
        </w:tabs>
        <w:ind w:left="135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26828F8"/>
    <w:multiLevelType w:val="hybridMultilevel"/>
    <w:tmpl w:val="32AC7AAC"/>
    <w:lvl w:ilvl="0" w:tplc="74A2FCFE">
      <w:start w:val="1"/>
      <w:numFmt w:val="lowerLetter"/>
      <w:lvlText w:val="%1."/>
      <w:lvlJc w:val="left"/>
      <w:pPr>
        <w:tabs>
          <w:tab w:val="num" w:pos="1440"/>
        </w:tabs>
        <w:ind w:left="1440" w:hanging="360"/>
      </w:pPr>
      <w:rPr>
        <w:rFonts w:cs="Times New Roman" w:hint="default"/>
      </w:rPr>
    </w:lvl>
    <w:lvl w:ilvl="1" w:tplc="44BC58D0">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254156B3"/>
    <w:multiLevelType w:val="hybridMultilevel"/>
    <w:tmpl w:val="7C4E4404"/>
    <w:lvl w:ilvl="0" w:tplc="44BC58D0">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25BE347F"/>
    <w:multiLevelType w:val="hybridMultilevel"/>
    <w:tmpl w:val="8F925340"/>
    <w:lvl w:ilvl="0" w:tplc="21E22C02">
      <w:start w:val="1"/>
      <w:numFmt w:val="lowerLetter"/>
      <w:lvlText w:val="%1."/>
      <w:lvlJc w:val="left"/>
      <w:pPr>
        <w:ind w:left="1620" w:hanging="360"/>
      </w:pPr>
      <w:rPr>
        <w:color w:val="auto"/>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0">
    <w:nsid w:val="25BF418F"/>
    <w:multiLevelType w:val="hybridMultilevel"/>
    <w:tmpl w:val="DEA4EBF6"/>
    <w:lvl w:ilvl="0" w:tplc="05A277AC">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A26264E"/>
    <w:multiLevelType w:val="hybridMultilevel"/>
    <w:tmpl w:val="32AC7AAC"/>
    <w:lvl w:ilvl="0" w:tplc="74A2FCFE">
      <w:start w:val="1"/>
      <w:numFmt w:val="lowerLetter"/>
      <w:lvlText w:val="%1."/>
      <w:lvlJc w:val="left"/>
      <w:pPr>
        <w:tabs>
          <w:tab w:val="num" w:pos="1440"/>
        </w:tabs>
        <w:ind w:left="1440" w:hanging="360"/>
      </w:pPr>
      <w:rPr>
        <w:rFonts w:cs="Times New Roman" w:hint="default"/>
      </w:rPr>
    </w:lvl>
    <w:lvl w:ilvl="1" w:tplc="44BC58D0">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2BC73290"/>
    <w:multiLevelType w:val="hybridMultilevel"/>
    <w:tmpl w:val="AE2A26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990" w:hanging="360"/>
      </w:pPr>
    </w:lvl>
    <w:lvl w:ilvl="2" w:tplc="0421001B" w:tentative="1">
      <w:start w:val="1"/>
      <w:numFmt w:val="lowerRoman"/>
      <w:lvlText w:val="%3."/>
      <w:lvlJc w:val="right"/>
      <w:pPr>
        <w:ind w:left="1710" w:hanging="180"/>
      </w:pPr>
    </w:lvl>
    <w:lvl w:ilvl="3" w:tplc="0421000F" w:tentative="1">
      <w:start w:val="1"/>
      <w:numFmt w:val="decimal"/>
      <w:lvlText w:val="%4."/>
      <w:lvlJc w:val="left"/>
      <w:pPr>
        <w:ind w:left="2430" w:hanging="360"/>
      </w:pPr>
    </w:lvl>
    <w:lvl w:ilvl="4" w:tplc="04210019" w:tentative="1">
      <w:start w:val="1"/>
      <w:numFmt w:val="lowerLetter"/>
      <w:lvlText w:val="%5."/>
      <w:lvlJc w:val="left"/>
      <w:pPr>
        <w:ind w:left="3150" w:hanging="360"/>
      </w:pPr>
    </w:lvl>
    <w:lvl w:ilvl="5" w:tplc="0421001B" w:tentative="1">
      <w:start w:val="1"/>
      <w:numFmt w:val="lowerRoman"/>
      <w:lvlText w:val="%6."/>
      <w:lvlJc w:val="right"/>
      <w:pPr>
        <w:ind w:left="3870" w:hanging="180"/>
      </w:pPr>
    </w:lvl>
    <w:lvl w:ilvl="6" w:tplc="0421000F" w:tentative="1">
      <w:start w:val="1"/>
      <w:numFmt w:val="decimal"/>
      <w:lvlText w:val="%7."/>
      <w:lvlJc w:val="left"/>
      <w:pPr>
        <w:ind w:left="4590" w:hanging="360"/>
      </w:pPr>
    </w:lvl>
    <w:lvl w:ilvl="7" w:tplc="04210019" w:tentative="1">
      <w:start w:val="1"/>
      <w:numFmt w:val="lowerLetter"/>
      <w:lvlText w:val="%8."/>
      <w:lvlJc w:val="left"/>
      <w:pPr>
        <w:ind w:left="5310" w:hanging="360"/>
      </w:pPr>
    </w:lvl>
    <w:lvl w:ilvl="8" w:tplc="0421001B" w:tentative="1">
      <w:start w:val="1"/>
      <w:numFmt w:val="lowerRoman"/>
      <w:lvlText w:val="%9."/>
      <w:lvlJc w:val="right"/>
      <w:pPr>
        <w:ind w:left="6030" w:hanging="180"/>
      </w:pPr>
    </w:lvl>
  </w:abstractNum>
  <w:abstractNum w:abstractNumId="13">
    <w:nsid w:val="30EC09CA"/>
    <w:multiLevelType w:val="hybridMultilevel"/>
    <w:tmpl w:val="8F925340"/>
    <w:lvl w:ilvl="0" w:tplc="21E22C02">
      <w:start w:val="1"/>
      <w:numFmt w:val="lowerLetter"/>
      <w:lvlText w:val="%1."/>
      <w:lvlJc w:val="left"/>
      <w:pPr>
        <w:ind w:left="1620" w:hanging="360"/>
      </w:pPr>
      <w:rPr>
        <w:color w:val="auto"/>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4">
    <w:nsid w:val="400C3FFE"/>
    <w:multiLevelType w:val="hybridMultilevel"/>
    <w:tmpl w:val="222A2F20"/>
    <w:lvl w:ilvl="0" w:tplc="04210015">
      <w:start w:val="3"/>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6131429"/>
    <w:multiLevelType w:val="hybridMultilevel"/>
    <w:tmpl w:val="4790AF50"/>
    <w:lvl w:ilvl="0" w:tplc="6994D866">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7C21E4C"/>
    <w:multiLevelType w:val="hybridMultilevel"/>
    <w:tmpl w:val="60D2AC72"/>
    <w:lvl w:ilvl="0" w:tplc="8C8EA3B0">
      <w:start w:val="1"/>
      <w:numFmt w:val="decimal"/>
      <w:lvlText w:val="(%1)"/>
      <w:lvlJc w:val="left"/>
      <w:pPr>
        <w:ind w:left="810" w:hanging="360"/>
      </w:pPr>
      <w:rPr>
        <w:rFonts w:cs="Times New Roman" w:hint="default"/>
        <w:b w:val="0"/>
        <w:bCs w:val="0"/>
        <w:strike w:val="0"/>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7">
    <w:nsid w:val="47E56430"/>
    <w:multiLevelType w:val="hybridMultilevel"/>
    <w:tmpl w:val="D4240F6E"/>
    <w:lvl w:ilvl="0" w:tplc="79E26C6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2467E0"/>
    <w:multiLevelType w:val="hybridMultilevel"/>
    <w:tmpl w:val="AE2A26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990" w:hanging="360"/>
      </w:pPr>
    </w:lvl>
    <w:lvl w:ilvl="2" w:tplc="0421001B" w:tentative="1">
      <w:start w:val="1"/>
      <w:numFmt w:val="lowerRoman"/>
      <w:lvlText w:val="%3."/>
      <w:lvlJc w:val="right"/>
      <w:pPr>
        <w:ind w:left="1710" w:hanging="180"/>
      </w:pPr>
    </w:lvl>
    <w:lvl w:ilvl="3" w:tplc="0421000F" w:tentative="1">
      <w:start w:val="1"/>
      <w:numFmt w:val="decimal"/>
      <w:lvlText w:val="%4."/>
      <w:lvlJc w:val="left"/>
      <w:pPr>
        <w:ind w:left="2430" w:hanging="360"/>
      </w:pPr>
    </w:lvl>
    <w:lvl w:ilvl="4" w:tplc="04210019" w:tentative="1">
      <w:start w:val="1"/>
      <w:numFmt w:val="lowerLetter"/>
      <w:lvlText w:val="%5."/>
      <w:lvlJc w:val="left"/>
      <w:pPr>
        <w:ind w:left="3150" w:hanging="360"/>
      </w:pPr>
    </w:lvl>
    <w:lvl w:ilvl="5" w:tplc="0421001B" w:tentative="1">
      <w:start w:val="1"/>
      <w:numFmt w:val="lowerRoman"/>
      <w:lvlText w:val="%6."/>
      <w:lvlJc w:val="right"/>
      <w:pPr>
        <w:ind w:left="3870" w:hanging="180"/>
      </w:pPr>
    </w:lvl>
    <w:lvl w:ilvl="6" w:tplc="0421000F" w:tentative="1">
      <w:start w:val="1"/>
      <w:numFmt w:val="decimal"/>
      <w:lvlText w:val="%7."/>
      <w:lvlJc w:val="left"/>
      <w:pPr>
        <w:ind w:left="4590" w:hanging="360"/>
      </w:pPr>
    </w:lvl>
    <w:lvl w:ilvl="7" w:tplc="04210019" w:tentative="1">
      <w:start w:val="1"/>
      <w:numFmt w:val="lowerLetter"/>
      <w:lvlText w:val="%8."/>
      <w:lvlJc w:val="left"/>
      <w:pPr>
        <w:ind w:left="5310" w:hanging="360"/>
      </w:pPr>
    </w:lvl>
    <w:lvl w:ilvl="8" w:tplc="0421001B" w:tentative="1">
      <w:start w:val="1"/>
      <w:numFmt w:val="lowerRoman"/>
      <w:lvlText w:val="%9."/>
      <w:lvlJc w:val="right"/>
      <w:pPr>
        <w:ind w:left="6030" w:hanging="180"/>
      </w:pPr>
    </w:lvl>
  </w:abstractNum>
  <w:abstractNum w:abstractNumId="19">
    <w:nsid w:val="4CC60E7A"/>
    <w:multiLevelType w:val="hybridMultilevel"/>
    <w:tmpl w:val="1F72B6BC"/>
    <w:lvl w:ilvl="0" w:tplc="FFFFFFFF">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F4D755F"/>
    <w:multiLevelType w:val="hybridMultilevel"/>
    <w:tmpl w:val="60D2AC72"/>
    <w:lvl w:ilvl="0" w:tplc="8C8EA3B0">
      <w:start w:val="1"/>
      <w:numFmt w:val="decimal"/>
      <w:lvlText w:val="(%1)"/>
      <w:lvlJc w:val="left"/>
      <w:pPr>
        <w:ind w:left="360" w:hanging="360"/>
      </w:pPr>
      <w:rPr>
        <w:rFonts w:cs="Times New Roman" w:hint="default"/>
        <w:b w:val="0"/>
        <w:bCs w:val="0"/>
        <w:strike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52013178"/>
    <w:multiLevelType w:val="hybridMultilevel"/>
    <w:tmpl w:val="AE2A26B2"/>
    <w:lvl w:ilvl="0" w:tplc="04210019">
      <w:start w:val="1"/>
      <w:numFmt w:val="lowerLetter"/>
      <w:lvlText w:val="%1."/>
      <w:lvlJc w:val="left"/>
      <w:pPr>
        <w:ind w:left="11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41B4B7D"/>
    <w:multiLevelType w:val="hybridMultilevel"/>
    <w:tmpl w:val="DEA4EBF6"/>
    <w:lvl w:ilvl="0" w:tplc="05A277AC">
      <w:start w:val="1"/>
      <w:numFmt w:val="lowerLetter"/>
      <w:lvlText w:val="%1."/>
      <w:lvlJc w:val="left"/>
      <w:pPr>
        <w:ind w:left="7307"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5561BF6"/>
    <w:multiLevelType w:val="hybridMultilevel"/>
    <w:tmpl w:val="7AAEDB40"/>
    <w:lvl w:ilvl="0" w:tplc="E66A204E">
      <w:start w:val="1"/>
      <w:numFmt w:val="decimal"/>
      <w:lvlText w:val="%1."/>
      <w:lvlJc w:val="left"/>
      <w:pPr>
        <w:tabs>
          <w:tab w:val="num" w:pos="2160"/>
        </w:tabs>
        <w:ind w:left="2160" w:hanging="360"/>
      </w:pPr>
      <w:rPr>
        <w:rFonts w:ascii="Bookman Old Style" w:hAnsi="Bookman Old Style" w:cs="Arial" w:hint="default"/>
        <w:b w:val="0"/>
        <w:bCs w:val="0"/>
        <w:i w:val="0"/>
        <w:iCs w:val="0"/>
        <w:sz w:val="24"/>
        <w:szCs w:val="24"/>
      </w:rPr>
    </w:lvl>
    <w:lvl w:ilvl="1" w:tplc="FFFFFFFF">
      <w:start w:val="1"/>
      <w:numFmt w:val="lowerLetter"/>
      <w:lvlText w:val="%2."/>
      <w:lvlJc w:val="left"/>
      <w:pPr>
        <w:tabs>
          <w:tab w:val="num" w:pos="2880"/>
        </w:tabs>
        <w:ind w:left="2880" w:hanging="360"/>
      </w:pPr>
    </w:lvl>
    <w:lvl w:ilvl="2" w:tplc="FFFFFFFF">
      <w:start w:val="1"/>
      <w:numFmt w:val="lowerRoman"/>
      <w:lvlText w:val="%3."/>
      <w:lvlJc w:val="right"/>
      <w:pPr>
        <w:tabs>
          <w:tab w:val="num" w:pos="3600"/>
        </w:tabs>
        <w:ind w:left="3600" w:hanging="180"/>
      </w:pPr>
    </w:lvl>
    <w:lvl w:ilvl="3" w:tplc="FFFFFFFF">
      <w:start w:val="1"/>
      <w:numFmt w:val="decimal"/>
      <w:lvlText w:val="%4."/>
      <w:lvlJc w:val="left"/>
      <w:pPr>
        <w:tabs>
          <w:tab w:val="num" w:pos="4320"/>
        </w:tabs>
        <w:ind w:left="4320" w:hanging="360"/>
      </w:pPr>
    </w:lvl>
    <w:lvl w:ilvl="4" w:tplc="FFFFFFFF">
      <w:start w:val="1"/>
      <w:numFmt w:val="lowerLetter"/>
      <w:lvlText w:val="%5."/>
      <w:lvlJc w:val="left"/>
      <w:pPr>
        <w:tabs>
          <w:tab w:val="num" w:pos="5040"/>
        </w:tabs>
        <w:ind w:left="5040" w:hanging="360"/>
      </w:pPr>
    </w:lvl>
    <w:lvl w:ilvl="5" w:tplc="FFFFFFFF">
      <w:start w:val="1"/>
      <w:numFmt w:val="lowerRoman"/>
      <w:lvlText w:val="%6."/>
      <w:lvlJc w:val="right"/>
      <w:pPr>
        <w:tabs>
          <w:tab w:val="num" w:pos="5760"/>
        </w:tabs>
        <w:ind w:left="5760" w:hanging="180"/>
      </w:pPr>
    </w:lvl>
    <w:lvl w:ilvl="6" w:tplc="FFFFFFFF">
      <w:start w:val="1"/>
      <w:numFmt w:val="decimal"/>
      <w:lvlText w:val="%7."/>
      <w:lvlJc w:val="left"/>
      <w:pPr>
        <w:tabs>
          <w:tab w:val="num" w:pos="6480"/>
        </w:tabs>
        <w:ind w:left="6480" w:hanging="360"/>
      </w:pPr>
    </w:lvl>
    <w:lvl w:ilvl="7" w:tplc="FFFFFFFF">
      <w:start w:val="1"/>
      <w:numFmt w:val="lowerLetter"/>
      <w:lvlText w:val="%8."/>
      <w:lvlJc w:val="left"/>
      <w:pPr>
        <w:tabs>
          <w:tab w:val="num" w:pos="7200"/>
        </w:tabs>
        <w:ind w:left="7200" w:hanging="360"/>
      </w:pPr>
    </w:lvl>
    <w:lvl w:ilvl="8" w:tplc="FFFFFFFF">
      <w:start w:val="1"/>
      <w:numFmt w:val="lowerRoman"/>
      <w:lvlText w:val="%9."/>
      <w:lvlJc w:val="right"/>
      <w:pPr>
        <w:tabs>
          <w:tab w:val="num" w:pos="7920"/>
        </w:tabs>
        <w:ind w:left="7920" w:hanging="180"/>
      </w:pPr>
    </w:lvl>
  </w:abstractNum>
  <w:abstractNum w:abstractNumId="24">
    <w:nsid w:val="55D16978"/>
    <w:multiLevelType w:val="hybridMultilevel"/>
    <w:tmpl w:val="AE2A26B2"/>
    <w:lvl w:ilvl="0" w:tplc="04210019">
      <w:start w:val="1"/>
      <w:numFmt w:val="lowerLetter"/>
      <w:lvlText w:val="%1."/>
      <w:lvlJc w:val="left"/>
      <w:pPr>
        <w:ind w:left="11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AD72771"/>
    <w:multiLevelType w:val="hybridMultilevel"/>
    <w:tmpl w:val="8F925340"/>
    <w:lvl w:ilvl="0" w:tplc="21E22C02">
      <w:start w:val="1"/>
      <w:numFmt w:val="lowerLetter"/>
      <w:lvlText w:val="%1."/>
      <w:lvlJc w:val="left"/>
      <w:pPr>
        <w:ind w:left="1620" w:hanging="360"/>
      </w:pPr>
      <w:rPr>
        <w:color w:val="auto"/>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26">
    <w:nsid w:val="5C1F48AC"/>
    <w:multiLevelType w:val="singleLevel"/>
    <w:tmpl w:val="4E580BF2"/>
    <w:lvl w:ilvl="0">
      <w:start w:val="1"/>
      <w:numFmt w:val="lowerLetter"/>
      <w:lvlText w:val="%1."/>
      <w:lvlJc w:val="left"/>
      <w:pPr>
        <w:tabs>
          <w:tab w:val="num" w:pos="786"/>
        </w:tabs>
        <w:ind w:left="786" w:hanging="360"/>
      </w:pPr>
      <w:rPr>
        <w:rFonts w:cs="Times New Roman" w:hint="default"/>
      </w:rPr>
    </w:lvl>
  </w:abstractNum>
  <w:abstractNum w:abstractNumId="27">
    <w:nsid w:val="644D1AB4"/>
    <w:multiLevelType w:val="hybridMultilevel"/>
    <w:tmpl w:val="66487254"/>
    <w:lvl w:ilvl="0" w:tplc="A0381786">
      <w:start w:val="1"/>
      <w:numFmt w:val="lowerLetter"/>
      <w:lvlText w:val="%1."/>
      <w:lvlJc w:val="left"/>
      <w:pPr>
        <w:ind w:left="360" w:hanging="360"/>
      </w:pPr>
      <w:rPr>
        <w:rFonts w:hint="default"/>
        <w:color w:val="auto"/>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649270B6"/>
    <w:multiLevelType w:val="hybridMultilevel"/>
    <w:tmpl w:val="97784B4A"/>
    <w:lvl w:ilvl="0" w:tplc="8C8EA3B0">
      <w:start w:val="1"/>
      <w:numFmt w:val="decimal"/>
      <w:lvlText w:val="(%1)"/>
      <w:lvlJc w:val="left"/>
      <w:pPr>
        <w:ind w:left="360" w:hanging="360"/>
      </w:pPr>
      <w:rPr>
        <w:rFonts w:cs="Times New Roman" w:hint="default"/>
        <w:b w:val="0"/>
        <w:bCs w:val="0"/>
        <w:strike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67962285"/>
    <w:multiLevelType w:val="hybridMultilevel"/>
    <w:tmpl w:val="AE2A26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990" w:hanging="360"/>
      </w:pPr>
    </w:lvl>
    <w:lvl w:ilvl="2" w:tplc="0421001B" w:tentative="1">
      <w:start w:val="1"/>
      <w:numFmt w:val="lowerRoman"/>
      <w:lvlText w:val="%3."/>
      <w:lvlJc w:val="right"/>
      <w:pPr>
        <w:ind w:left="1710" w:hanging="180"/>
      </w:pPr>
    </w:lvl>
    <w:lvl w:ilvl="3" w:tplc="0421000F" w:tentative="1">
      <w:start w:val="1"/>
      <w:numFmt w:val="decimal"/>
      <w:lvlText w:val="%4."/>
      <w:lvlJc w:val="left"/>
      <w:pPr>
        <w:ind w:left="2430" w:hanging="360"/>
      </w:pPr>
    </w:lvl>
    <w:lvl w:ilvl="4" w:tplc="04210019" w:tentative="1">
      <w:start w:val="1"/>
      <w:numFmt w:val="lowerLetter"/>
      <w:lvlText w:val="%5."/>
      <w:lvlJc w:val="left"/>
      <w:pPr>
        <w:ind w:left="3150" w:hanging="360"/>
      </w:pPr>
    </w:lvl>
    <w:lvl w:ilvl="5" w:tplc="0421001B" w:tentative="1">
      <w:start w:val="1"/>
      <w:numFmt w:val="lowerRoman"/>
      <w:lvlText w:val="%6."/>
      <w:lvlJc w:val="right"/>
      <w:pPr>
        <w:ind w:left="3870" w:hanging="180"/>
      </w:pPr>
    </w:lvl>
    <w:lvl w:ilvl="6" w:tplc="0421000F" w:tentative="1">
      <w:start w:val="1"/>
      <w:numFmt w:val="decimal"/>
      <w:lvlText w:val="%7."/>
      <w:lvlJc w:val="left"/>
      <w:pPr>
        <w:ind w:left="4590" w:hanging="360"/>
      </w:pPr>
    </w:lvl>
    <w:lvl w:ilvl="7" w:tplc="04210019" w:tentative="1">
      <w:start w:val="1"/>
      <w:numFmt w:val="lowerLetter"/>
      <w:lvlText w:val="%8."/>
      <w:lvlJc w:val="left"/>
      <w:pPr>
        <w:ind w:left="5310" w:hanging="360"/>
      </w:pPr>
    </w:lvl>
    <w:lvl w:ilvl="8" w:tplc="0421001B" w:tentative="1">
      <w:start w:val="1"/>
      <w:numFmt w:val="lowerRoman"/>
      <w:lvlText w:val="%9."/>
      <w:lvlJc w:val="right"/>
      <w:pPr>
        <w:ind w:left="6030" w:hanging="180"/>
      </w:pPr>
    </w:lvl>
  </w:abstractNum>
  <w:abstractNum w:abstractNumId="30">
    <w:nsid w:val="74C569F0"/>
    <w:multiLevelType w:val="hybridMultilevel"/>
    <w:tmpl w:val="60D2AC72"/>
    <w:lvl w:ilvl="0" w:tplc="8C8EA3B0">
      <w:start w:val="1"/>
      <w:numFmt w:val="decimal"/>
      <w:lvlText w:val="(%1)"/>
      <w:lvlJc w:val="left"/>
      <w:pPr>
        <w:ind w:left="360" w:hanging="360"/>
      </w:pPr>
      <w:rPr>
        <w:rFonts w:cs="Times New Roman" w:hint="default"/>
        <w:b w:val="0"/>
        <w:bCs w:val="0"/>
        <w:strike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74C74094"/>
    <w:multiLevelType w:val="hybridMultilevel"/>
    <w:tmpl w:val="CF823D70"/>
    <w:lvl w:ilvl="0" w:tplc="FFFFFFFF">
      <w:start w:val="1"/>
      <w:numFmt w:val="lowerLetter"/>
      <w:lvlText w:val="%1."/>
      <w:lvlJc w:val="left"/>
      <w:pPr>
        <w:tabs>
          <w:tab w:val="num" w:pos="720"/>
        </w:tabs>
        <w:ind w:left="720" w:hanging="360"/>
      </w:pPr>
      <w:rPr>
        <w:rFonts w:cs="Times New Roman" w:hint="default"/>
      </w:rPr>
    </w:lvl>
    <w:lvl w:ilvl="1" w:tplc="566E1EF0">
      <w:start w:val="1"/>
      <w:numFmt w:val="decimal"/>
      <w:lvlText w:val="(%2)"/>
      <w:lvlJc w:val="left"/>
      <w:pPr>
        <w:tabs>
          <w:tab w:val="num" w:pos="1440"/>
        </w:tabs>
        <w:ind w:left="1440" w:hanging="360"/>
      </w:pPr>
      <w:rPr>
        <w:rFonts w:cs="Times New Roman" w:hint="default"/>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78FF2F07"/>
    <w:multiLevelType w:val="hybridMultilevel"/>
    <w:tmpl w:val="AE2A26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990" w:hanging="360"/>
      </w:pPr>
    </w:lvl>
    <w:lvl w:ilvl="2" w:tplc="0421001B" w:tentative="1">
      <w:start w:val="1"/>
      <w:numFmt w:val="lowerRoman"/>
      <w:lvlText w:val="%3."/>
      <w:lvlJc w:val="right"/>
      <w:pPr>
        <w:ind w:left="1710" w:hanging="180"/>
      </w:pPr>
    </w:lvl>
    <w:lvl w:ilvl="3" w:tplc="0421000F" w:tentative="1">
      <w:start w:val="1"/>
      <w:numFmt w:val="decimal"/>
      <w:lvlText w:val="%4."/>
      <w:lvlJc w:val="left"/>
      <w:pPr>
        <w:ind w:left="2430" w:hanging="360"/>
      </w:pPr>
    </w:lvl>
    <w:lvl w:ilvl="4" w:tplc="04210019" w:tentative="1">
      <w:start w:val="1"/>
      <w:numFmt w:val="lowerLetter"/>
      <w:lvlText w:val="%5."/>
      <w:lvlJc w:val="left"/>
      <w:pPr>
        <w:ind w:left="3150" w:hanging="360"/>
      </w:pPr>
    </w:lvl>
    <w:lvl w:ilvl="5" w:tplc="0421001B" w:tentative="1">
      <w:start w:val="1"/>
      <w:numFmt w:val="lowerRoman"/>
      <w:lvlText w:val="%6."/>
      <w:lvlJc w:val="right"/>
      <w:pPr>
        <w:ind w:left="3870" w:hanging="180"/>
      </w:pPr>
    </w:lvl>
    <w:lvl w:ilvl="6" w:tplc="0421000F" w:tentative="1">
      <w:start w:val="1"/>
      <w:numFmt w:val="decimal"/>
      <w:lvlText w:val="%7."/>
      <w:lvlJc w:val="left"/>
      <w:pPr>
        <w:ind w:left="4590" w:hanging="360"/>
      </w:pPr>
    </w:lvl>
    <w:lvl w:ilvl="7" w:tplc="04210019" w:tentative="1">
      <w:start w:val="1"/>
      <w:numFmt w:val="lowerLetter"/>
      <w:lvlText w:val="%8."/>
      <w:lvlJc w:val="left"/>
      <w:pPr>
        <w:ind w:left="5310" w:hanging="360"/>
      </w:pPr>
    </w:lvl>
    <w:lvl w:ilvl="8" w:tplc="0421001B" w:tentative="1">
      <w:start w:val="1"/>
      <w:numFmt w:val="lowerRoman"/>
      <w:lvlText w:val="%9."/>
      <w:lvlJc w:val="right"/>
      <w:pPr>
        <w:ind w:left="6030" w:hanging="180"/>
      </w:pPr>
    </w:lvl>
  </w:abstractNum>
  <w:abstractNum w:abstractNumId="33">
    <w:nsid w:val="7ECC2961"/>
    <w:multiLevelType w:val="hybridMultilevel"/>
    <w:tmpl w:val="60D2AC72"/>
    <w:lvl w:ilvl="0" w:tplc="8C8EA3B0">
      <w:start w:val="1"/>
      <w:numFmt w:val="decimal"/>
      <w:lvlText w:val="(%1)"/>
      <w:lvlJc w:val="left"/>
      <w:pPr>
        <w:ind w:left="360" w:hanging="360"/>
      </w:pPr>
      <w:rPr>
        <w:rFonts w:cs="Times New Roman" w:hint="default"/>
        <w:b w:val="0"/>
        <w:bCs w:val="0"/>
        <w:strike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3"/>
  </w:num>
  <w:num w:numId="2">
    <w:abstractNumId w:val="5"/>
  </w:num>
  <w:num w:numId="3">
    <w:abstractNumId w:val="19"/>
  </w:num>
  <w:num w:numId="4">
    <w:abstractNumId w:val="27"/>
  </w:num>
  <w:num w:numId="5">
    <w:abstractNumId w:val="28"/>
  </w:num>
  <w:num w:numId="6">
    <w:abstractNumId w:val="29"/>
  </w:num>
  <w:num w:numId="7">
    <w:abstractNumId w:val="2"/>
  </w:num>
  <w:num w:numId="8">
    <w:abstractNumId w:val="21"/>
  </w:num>
  <w:num w:numId="9">
    <w:abstractNumId w:val="33"/>
  </w:num>
  <w:num w:numId="10">
    <w:abstractNumId w:val="12"/>
  </w:num>
  <w:num w:numId="11">
    <w:abstractNumId w:val="0"/>
  </w:num>
  <w:num w:numId="12">
    <w:abstractNumId w:val="10"/>
  </w:num>
  <w:num w:numId="13">
    <w:abstractNumId w:val="13"/>
  </w:num>
  <w:num w:numId="14">
    <w:abstractNumId w:val="17"/>
  </w:num>
  <w:num w:numId="15">
    <w:abstractNumId w:val="31"/>
  </w:num>
  <w:num w:numId="16">
    <w:abstractNumId w:val="26"/>
  </w:num>
  <w:num w:numId="17">
    <w:abstractNumId w:val="3"/>
  </w:num>
  <w:num w:numId="18">
    <w:abstractNumId w:val="4"/>
  </w:num>
  <w:num w:numId="19">
    <w:abstractNumId w:val="22"/>
  </w:num>
  <w:num w:numId="20">
    <w:abstractNumId w:val="24"/>
  </w:num>
  <w:num w:numId="21">
    <w:abstractNumId w:val="16"/>
  </w:num>
  <w:num w:numId="22">
    <w:abstractNumId w:val="7"/>
  </w:num>
  <w:num w:numId="23">
    <w:abstractNumId w:val="6"/>
  </w:num>
  <w:num w:numId="24">
    <w:abstractNumId w:val="8"/>
  </w:num>
  <w:num w:numId="25">
    <w:abstractNumId w:val="14"/>
  </w:num>
  <w:num w:numId="26">
    <w:abstractNumId w:val="20"/>
  </w:num>
  <w:num w:numId="27">
    <w:abstractNumId w:val="11"/>
  </w:num>
  <w:num w:numId="28">
    <w:abstractNumId w:val="25"/>
  </w:num>
  <w:num w:numId="29">
    <w:abstractNumId w:val="32"/>
  </w:num>
  <w:num w:numId="30">
    <w:abstractNumId w:val="1"/>
  </w:num>
  <w:num w:numId="31">
    <w:abstractNumId w:val="9"/>
  </w:num>
  <w:num w:numId="32">
    <w:abstractNumId w:val="30"/>
  </w:num>
  <w:num w:numId="33">
    <w:abstractNumId w:val="1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46"/>
    <w:rsid w:val="005C3B2D"/>
    <w:rsid w:val="00C00697"/>
    <w:rsid w:val="00DD5B7E"/>
    <w:rsid w:val="00E21A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A4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E21A46"/>
    <w:pPr>
      <w:keepNext/>
      <w:jc w:val="center"/>
      <w:outlineLvl w:val="0"/>
    </w:pPr>
    <w:rPr>
      <w:rFonts w:ascii="Tahoma" w:hAnsi="Tahoma" w:cs="Tahoma"/>
      <w:sz w:val="28"/>
      <w:szCs w:val="28"/>
    </w:rPr>
  </w:style>
  <w:style w:type="paragraph" w:styleId="Heading2">
    <w:name w:val="heading 2"/>
    <w:basedOn w:val="Normal"/>
    <w:next w:val="Normal"/>
    <w:link w:val="Heading2Char"/>
    <w:uiPriority w:val="99"/>
    <w:qFormat/>
    <w:rsid w:val="00E21A46"/>
    <w:pPr>
      <w:keepNext/>
      <w:outlineLvl w:val="1"/>
    </w:pPr>
    <w:rPr>
      <w:rFonts w:ascii="Tahoma" w:hAnsi="Tahoma" w:cs="Tahoma"/>
      <w:b/>
      <w:bCs/>
      <w:sz w:val="24"/>
      <w:szCs w:val="24"/>
    </w:rPr>
  </w:style>
  <w:style w:type="paragraph" w:styleId="Heading3">
    <w:name w:val="heading 3"/>
    <w:basedOn w:val="Normal"/>
    <w:next w:val="Normal"/>
    <w:link w:val="Heading3Char"/>
    <w:uiPriority w:val="99"/>
    <w:qFormat/>
    <w:rsid w:val="00E21A46"/>
    <w:pPr>
      <w:keepNext/>
      <w:jc w:val="both"/>
      <w:outlineLvl w:val="2"/>
    </w:pPr>
    <w:rPr>
      <w:rFonts w:ascii="Tahoma" w:hAnsi="Tahoma" w:cs="Tahoma"/>
      <w:sz w:val="24"/>
      <w:szCs w:val="24"/>
    </w:rPr>
  </w:style>
  <w:style w:type="paragraph" w:styleId="Heading4">
    <w:name w:val="heading 4"/>
    <w:basedOn w:val="Normal"/>
    <w:next w:val="Normal"/>
    <w:link w:val="Heading4Char"/>
    <w:uiPriority w:val="99"/>
    <w:qFormat/>
    <w:rsid w:val="00E21A46"/>
    <w:pPr>
      <w:keepNext/>
      <w:tabs>
        <w:tab w:val="num" w:pos="864"/>
      </w:tabs>
      <w:spacing w:before="240" w:after="60"/>
      <w:ind w:left="864" w:hanging="144"/>
      <w:outlineLvl w:val="3"/>
    </w:pPr>
    <w:rPr>
      <w:rFonts w:ascii="Arial" w:hAnsi="Arial"/>
      <w:b/>
      <w:bCs/>
      <w:sz w:val="24"/>
      <w:szCs w:val="24"/>
      <w:lang w:val="x-none" w:eastAsia="x-none"/>
    </w:rPr>
  </w:style>
  <w:style w:type="paragraph" w:styleId="Heading5">
    <w:name w:val="heading 5"/>
    <w:basedOn w:val="Normal"/>
    <w:next w:val="Normal"/>
    <w:link w:val="Heading5Char"/>
    <w:uiPriority w:val="99"/>
    <w:qFormat/>
    <w:rsid w:val="00E21A46"/>
    <w:pPr>
      <w:keepNext/>
      <w:jc w:val="center"/>
      <w:outlineLvl w:val="4"/>
    </w:pPr>
    <w:rPr>
      <w:rFonts w:ascii="Tahoma" w:hAnsi="Tahoma" w:cs="Tahoma"/>
      <w:sz w:val="24"/>
      <w:szCs w:val="24"/>
      <w:u w:val="single"/>
    </w:rPr>
  </w:style>
  <w:style w:type="paragraph" w:styleId="Heading6">
    <w:name w:val="heading 6"/>
    <w:basedOn w:val="Normal"/>
    <w:next w:val="Normal"/>
    <w:link w:val="Heading6Char"/>
    <w:uiPriority w:val="99"/>
    <w:qFormat/>
    <w:rsid w:val="00E21A46"/>
    <w:pPr>
      <w:tabs>
        <w:tab w:val="num" w:pos="1152"/>
      </w:tabs>
      <w:spacing w:before="240" w:after="60"/>
      <w:ind w:left="1152" w:hanging="432"/>
      <w:outlineLvl w:val="5"/>
    </w:pPr>
    <w:rPr>
      <w:i/>
      <w:iCs/>
      <w:sz w:val="22"/>
      <w:szCs w:val="22"/>
      <w:lang w:val="x-none" w:eastAsia="x-none"/>
    </w:rPr>
  </w:style>
  <w:style w:type="paragraph" w:styleId="Heading7">
    <w:name w:val="heading 7"/>
    <w:basedOn w:val="Normal"/>
    <w:next w:val="Normal"/>
    <w:link w:val="Heading7Char"/>
    <w:uiPriority w:val="99"/>
    <w:qFormat/>
    <w:rsid w:val="00E21A46"/>
    <w:pPr>
      <w:keepNext/>
      <w:outlineLvl w:val="6"/>
    </w:pPr>
    <w:rPr>
      <w:rFonts w:ascii="Tahoma" w:hAnsi="Tahoma" w:cs="Tahoma"/>
      <w:sz w:val="24"/>
      <w:szCs w:val="24"/>
    </w:rPr>
  </w:style>
  <w:style w:type="paragraph" w:styleId="Heading8">
    <w:name w:val="heading 8"/>
    <w:basedOn w:val="Normal"/>
    <w:next w:val="Normal"/>
    <w:link w:val="Heading8Char"/>
    <w:uiPriority w:val="99"/>
    <w:qFormat/>
    <w:rsid w:val="00E21A46"/>
    <w:pPr>
      <w:keepNext/>
      <w:jc w:val="center"/>
      <w:outlineLvl w:val="7"/>
    </w:pPr>
    <w:rPr>
      <w:rFonts w:ascii="Tahoma" w:hAnsi="Tahoma" w:cs="Tahoma"/>
      <w:b/>
      <w:bCs/>
      <w:sz w:val="24"/>
      <w:szCs w:val="24"/>
    </w:rPr>
  </w:style>
  <w:style w:type="paragraph" w:styleId="Heading9">
    <w:name w:val="heading 9"/>
    <w:basedOn w:val="Normal"/>
    <w:next w:val="Normal"/>
    <w:link w:val="Heading9Char"/>
    <w:uiPriority w:val="99"/>
    <w:qFormat/>
    <w:rsid w:val="00E21A46"/>
    <w:pPr>
      <w:keepNext/>
      <w:spacing w:line="360" w:lineRule="auto"/>
      <w:jc w:val="center"/>
      <w:outlineLvl w:val="8"/>
    </w:pPr>
    <w:rPr>
      <w:rFonts w:ascii="Tahoma" w:hAnsi="Tahoma"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1A46"/>
    <w:rPr>
      <w:rFonts w:ascii="Tahoma" w:eastAsia="Times New Roman" w:hAnsi="Tahoma" w:cs="Tahoma"/>
      <w:sz w:val="28"/>
      <w:szCs w:val="28"/>
    </w:rPr>
  </w:style>
  <w:style w:type="character" w:customStyle="1" w:styleId="Heading2Char">
    <w:name w:val="Heading 2 Char"/>
    <w:basedOn w:val="DefaultParagraphFont"/>
    <w:link w:val="Heading2"/>
    <w:uiPriority w:val="99"/>
    <w:rsid w:val="00E21A46"/>
    <w:rPr>
      <w:rFonts w:ascii="Tahoma" w:eastAsia="Times New Roman" w:hAnsi="Tahoma" w:cs="Tahoma"/>
      <w:b/>
      <w:bCs/>
      <w:sz w:val="24"/>
      <w:szCs w:val="24"/>
    </w:rPr>
  </w:style>
  <w:style w:type="character" w:customStyle="1" w:styleId="Heading3Char">
    <w:name w:val="Heading 3 Char"/>
    <w:basedOn w:val="DefaultParagraphFont"/>
    <w:link w:val="Heading3"/>
    <w:uiPriority w:val="99"/>
    <w:rsid w:val="00E21A46"/>
    <w:rPr>
      <w:rFonts w:ascii="Tahoma" w:eastAsia="Times New Roman" w:hAnsi="Tahoma" w:cs="Tahoma"/>
      <w:sz w:val="24"/>
      <w:szCs w:val="24"/>
    </w:rPr>
  </w:style>
  <w:style w:type="character" w:customStyle="1" w:styleId="Heading4Char">
    <w:name w:val="Heading 4 Char"/>
    <w:basedOn w:val="DefaultParagraphFont"/>
    <w:link w:val="Heading4"/>
    <w:uiPriority w:val="99"/>
    <w:rsid w:val="00E21A46"/>
    <w:rPr>
      <w:rFonts w:ascii="Arial" w:eastAsia="Times New Roman" w:hAnsi="Arial" w:cs="Times New Roman"/>
      <w:b/>
      <w:bCs/>
      <w:sz w:val="24"/>
      <w:szCs w:val="24"/>
      <w:lang w:val="x-none" w:eastAsia="x-none"/>
    </w:rPr>
  </w:style>
  <w:style w:type="character" w:customStyle="1" w:styleId="Heading5Char">
    <w:name w:val="Heading 5 Char"/>
    <w:basedOn w:val="DefaultParagraphFont"/>
    <w:link w:val="Heading5"/>
    <w:uiPriority w:val="99"/>
    <w:rsid w:val="00E21A46"/>
    <w:rPr>
      <w:rFonts w:ascii="Tahoma" w:eastAsia="Times New Roman" w:hAnsi="Tahoma" w:cs="Tahoma"/>
      <w:sz w:val="24"/>
      <w:szCs w:val="24"/>
      <w:u w:val="single"/>
    </w:rPr>
  </w:style>
  <w:style w:type="character" w:customStyle="1" w:styleId="Heading6Char">
    <w:name w:val="Heading 6 Char"/>
    <w:basedOn w:val="DefaultParagraphFont"/>
    <w:link w:val="Heading6"/>
    <w:uiPriority w:val="99"/>
    <w:rsid w:val="00E21A46"/>
    <w:rPr>
      <w:rFonts w:ascii="Times New Roman" w:eastAsia="Times New Roman" w:hAnsi="Times New Roman" w:cs="Times New Roman"/>
      <w:i/>
      <w:iCs/>
      <w:lang w:val="x-none" w:eastAsia="x-none"/>
    </w:rPr>
  </w:style>
  <w:style w:type="character" w:customStyle="1" w:styleId="Heading7Char">
    <w:name w:val="Heading 7 Char"/>
    <w:basedOn w:val="DefaultParagraphFont"/>
    <w:link w:val="Heading7"/>
    <w:uiPriority w:val="99"/>
    <w:rsid w:val="00E21A46"/>
    <w:rPr>
      <w:rFonts w:ascii="Tahoma" w:eastAsia="Times New Roman" w:hAnsi="Tahoma" w:cs="Tahoma"/>
      <w:sz w:val="24"/>
      <w:szCs w:val="24"/>
    </w:rPr>
  </w:style>
  <w:style w:type="character" w:customStyle="1" w:styleId="Heading8Char">
    <w:name w:val="Heading 8 Char"/>
    <w:basedOn w:val="DefaultParagraphFont"/>
    <w:link w:val="Heading8"/>
    <w:uiPriority w:val="99"/>
    <w:rsid w:val="00E21A46"/>
    <w:rPr>
      <w:rFonts w:ascii="Tahoma" w:eastAsia="Times New Roman" w:hAnsi="Tahoma" w:cs="Tahoma"/>
      <w:b/>
      <w:bCs/>
      <w:sz w:val="24"/>
      <w:szCs w:val="24"/>
    </w:rPr>
  </w:style>
  <w:style w:type="character" w:customStyle="1" w:styleId="Heading9Char">
    <w:name w:val="Heading 9 Char"/>
    <w:basedOn w:val="DefaultParagraphFont"/>
    <w:link w:val="Heading9"/>
    <w:uiPriority w:val="99"/>
    <w:rsid w:val="00E21A46"/>
    <w:rPr>
      <w:rFonts w:ascii="Tahoma" w:eastAsia="Times New Roman" w:hAnsi="Tahoma" w:cs="Tahoma"/>
      <w:b/>
      <w:bCs/>
      <w:sz w:val="28"/>
      <w:szCs w:val="28"/>
    </w:rPr>
  </w:style>
  <w:style w:type="paragraph" w:styleId="BodyText">
    <w:name w:val="Body Text"/>
    <w:basedOn w:val="Normal"/>
    <w:link w:val="BodyTextChar"/>
    <w:rsid w:val="00E21A46"/>
    <w:pPr>
      <w:jc w:val="both"/>
    </w:pPr>
    <w:rPr>
      <w:rFonts w:ascii="Tahoma" w:hAnsi="Tahoma"/>
      <w:sz w:val="24"/>
      <w:szCs w:val="24"/>
      <w:lang w:eastAsia="x-none"/>
    </w:rPr>
  </w:style>
  <w:style w:type="character" w:customStyle="1" w:styleId="BodyTextChar">
    <w:name w:val="Body Text Char"/>
    <w:basedOn w:val="DefaultParagraphFont"/>
    <w:link w:val="BodyText"/>
    <w:rsid w:val="00E21A46"/>
    <w:rPr>
      <w:rFonts w:ascii="Tahoma" w:eastAsia="Times New Roman" w:hAnsi="Tahoma" w:cs="Times New Roman"/>
      <w:sz w:val="24"/>
      <w:szCs w:val="24"/>
      <w:lang w:eastAsia="x-none"/>
    </w:rPr>
  </w:style>
  <w:style w:type="paragraph" w:styleId="BodyText2">
    <w:name w:val="Body Text 2"/>
    <w:basedOn w:val="Normal"/>
    <w:link w:val="BodyText2Char"/>
    <w:rsid w:val="00E21A46"/>
    <w:pPr>
      <w:jc w:val="both"/>
    </w:pPr>
    <w:rPr>
      <w:rFonts w:ascii="Arial" w:hAnsi="Arial" w:cs="Arial"/>
      <w:sz w:val="22"/>
      <w:szCs w:val="22"/>
    </w:rPr>
  </w:style>
  <w:style w:type="character" w:customStyle="1" w:styleId="BodyText2Char">
    <w:name w:val="Body Text 2 Char"/>
    <w:basedOn w:val="DefaultParagraphFont"/>
    <w:link w:val="BodyText2"/>
    <w:rsid w:val="00E21A46"/>
    <w:rPr>
      <w:rFonts w:ascii="Arial" w:eastAsia="Times New Roman" w:hAnsi="Arial" w:cs="Arial"/>
    </w:rPr>
  </w:style>
  <w:style w:type="paragraph" w:styleId="BodyTextIndent2">
    <w:name w:val="Body Text Indent 2"/>
    <w:basedOn w:val="Normal"/>
    <w:link w:val="BodyTextIndent2Char"/>
    <w:rsid w:val="00E21A46"/>
    <w:pPr>
      <w:numPr>
        <w:ilvl w:val="2"/>
      </w:numPr>
      <w:tabs>
        <w:tab w:val="num" w:pos="360"/>
        <w:tab w:val="num" w:pos="720"/>
      </w:tabs>
      <w:ind w:left="720" w:hanging="720"/>
      <w:jc w:val="both"/>
    </w:pPr>
    <w:rPr>
      <w:rFonts w:ascii="Tahoma" w:hAnsi="Tahoma" w:cs="Tahoma"/>
      <w:sz w:val="24"/>
      <w:szCs w:val="24"/>
    </w:rPr>
  </w:style>
  <w:style w:type="character" w:customStyle="1" w:styleId="BodyTextIndent2Char">
    <w:name w:val="Body Text Indent 2 Char"/>
    <w:basedOn w:val="DefaultParagraphFont"/>
    <w:link w:val="BodyTextIndent2"/>
    <w:rsid w:val="00E21A46"/>
    <w:rPr>
      <w:rFonts w:ascii="Tahoma" w:eastAsia="Times New Roman" w:hAnsi="Tahoma" w:cs="Tahoma"/>
      <w:sz w:val="24"/>
      <w:szCs w:val="24"/>
    </w:rPr>
  </w:style>
  <w:style w:type="paragraph" w:styleId="Header">
    <w:name w:val="header"/>
    <w:basedOn w:val="Normal"/>
    <w:link w:val="HeaderChar"/>
    <w:rsid w:val="00E21A46"/>
    <w:pPr>
      <w:tabs>
        <w:tab w:val="center" w:pos="4320"/>
        <w:tab w:val="right" w:pos="8640"/>
      </w:tabs>
    </w:pPr>
    <w:rPr>
      <w:sz w:val="24"/>
      <w:szCs w:val="24"/>
    </w:rPr>
  </w:style>
  <w:style w:type="character" w:customStyle="1" w:styleId="HeaderChar">
    <w:name w:val="Header Char"/>
    <w:basedOn w:val="DefaultParagraphFont"/>
    <w:link w:val="Header"/>
    <w:rsid w:val="00E21A46"/>
    <w:rPr>
      <w:rFonts w:ascii="Times New Roman" w:eastAsia="Times New Roman" w:hAnsi="Times New Roman" w:cs="Times New Roman"/>
      <w:sz w:val="24"/>
      <w:szCs w:val="24"/>
    </w:rPr>
  </w:style>
  <w:style w:type="character" w:styleId="PageNumber">
    <w:name w:val="page number"/>
    <w:basedOn w:val="DefaultParagraphFont"/>
    <w:rsid w:val="00E21A46"/>
  </w:style>
  <w:style w:type="paragraph" w:styleId="Footer">
    <w:name w:val="footer"/>
    <w:basedOn w:val="Normal"/>
    <w:link w:val="FooterChar"/>
    <w:uiPriority w:val="99"/>
    <w:rsid w:val="00E21A46"/>
    <w:pPr>
      <w:tabs>
        <w:tab w:val="center" w:pos="4320"/>
        <w:tab w:val="right" w:pos="8640"/>
      </w:tabs>
    </w:pPr>
    <w:rPr>
      <w:lang w:eastAsia="x-none"/>
    </w:rPr>
  </w:style>
  <w:style w:type="character" w:customStyle="1" w:styleId="FooterChar">
    <w:name w:val="Footer Char"/>
    <w:basedOn w:val="DefaultParagraphFont"/>
    <w:link w:val="Footer"/>
    <w:uiPriority w:val="99"/>
    <w:rsid w:val="00E21A46"/>
    <w:rPr>
      <w:rFonts w:ascii="Times New Roman" w:eastAsia="Times New Roman" w:hAnsi="Times New Roman" w:cs="Times New Roman"/>
      <w:sz w:val="20"/>
      <w:szCs w:val="20"/>
      <w:lang w:eastAsia="x-none"/>
    </w:rPr>
  </w:style>
  <w:style w:type="table" w:styleId="TableGrid">
    <w:name w:val="Table Grid"/>
    <w:basedOn w:val="TableNormal"/>
    <w:rsid w:val="00E21A46"/>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E21A46"/>
    <w:pPr>
      <w:tabs>
        <w:tab w:val="left" w:pos="2268"/>
        <w:tab w:val="left" w:pos="2552"/>
      </w:tabs>
      <w:spacing w:line="360" w:lineRule="auto"/>
      <w:ind w:left="2552" w:right="-51" w:hanging="1418"/>
      <w:jc w:val="both"/>
    </w:pPr>
    <w:rPr>
      <w:rFonts w:ascii="Tahoma" w:hAnsi="Tahoma"/>
      <w:sz w:val="24"/>
      <w:lang w:val="en-GB"/>
    </w:rPr>
  </w:style>
  <w:style w:type="paragraph" w:customStyle="1" w:styleId="Default">
    <w:name w:val="Default"/>
    <w:rsid w:val="00E21A46"/>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ListParagraph">
    <w:name w:val="List Paragraph"/>
    <w:aliases w:val="TABEL,kepala"/>
    <w:basedOn w:val="Normal"/>
    <w:link w:val="ListParagraphChar"/>
    <w:uiPriority w:val="34"/>
    <w:qFormat/>
    <w:rsid w:val="00E21A46"/>
    <w:pPr>
      <w:ind w:left="720"/>
      <w:contextualSpacing/>
    </w:pPr>
    <w:rPr>
      <w:lang w:eastAsia="x-none"/>
    </w:rPr>
  </w:style>
  <w:style w:type="paragraph" w:styleId="PlainText">
    <w:name w:val="Plain Text"/>
    <w:basedOn w:val="Normal"/>
    <w:link w:val="PlainTextChar"/>
    <w:uiPriority w:val="99"/>
    <w:rsid w:val="00E21A46"/>
    <w:pPr>
      <w:widowControl w:val="0"/>
      <w:overflowPunct w:val="0"/>
      <w:autoSpaceDE w:val="0"/>
      <w:autoSpaceDN w:val="0"/>
      <w:adjustRightInd w:val="0"/>
      <w:textAlignment w:val="baseline"/>
    </w:pPr>
    <w:rPr>
      <w:rFonts w:ascii="Courier New" w:hAnsi="Courier New"/>
      <w:lang w:eastAsia="x-none"/>
    </w:rPr>
  </w:style>
  <w:style w:type="character" w:customStyle="1" w:styleId="PlainTextChar">
    <w:name w:val="Plain Text Char"/>
    <w:basedOn w:val="DefaultParagraphFont"/>
    <w:link w:val="PlainText"/>
    <w:uiPriority w:val="99"/>
    <w:rsid w:val="00E21A46"/>
    <w:rPr>
      <w:rFonts w:ascii="Courier New" w:eastAsia="Times New Roman" w:hAnsi="Courier New" w:cs="Times New Roman"/>
      <w:sz w:val="20"/>
      <w:szCs w:val="20"/>
      <w:lang w:eastAsia="x-none"/>
    </w:rPr>
  </w:style>
  <w:style w:type="paragraph" w:styleId="BodyText3">
    <w:name w:val="Body Text 3"/>
    <w:basedOn w:val="Normal"/>
    <w:link w:val="BodyText3Char"/>
    <w:uiPriority w:val="99"/>
    <w:unhideWhenUsed/>
    <w:rsid w:val="00E21A46"/>
    <w:pPr>
      <w:spacing w:after="120" w:line="276" w:lineRule="auto"/>
    </w:pPr>
    <w:rPr>
      <w:rFonts w:ascii="Calibri" w:eastAsia="Calibri" w:hAnsi="Calibri"/>
      <w:sz w:val="16"/>
      <w:szCs w:val="16"/>
      <w:lang w:val="x-none"/>
    </w:rPr>
  </w:style>
  <w:style w:type="character" w:customStyle="1" w:styleId="BodyText3Char">
    <w:name w:val="Body Text 3 Char"/>
    <w:basedOn w:val="DefaultParagraphFont"/>
    <w:link w:val="BodyText3"/>
    <w:uiPriority w:val="99"/>
    <w:rsid w:val="00E21A46"/>
    <w:rPr>
      <w:rFonts w:ascii="Calibri" w:eastAsia="Calibri" w:hAnsi="Calibri" w:cs="Times New Roman"/>
      <w:sz w:val="16"/>
      <w:szCs w:val="16"/>
      <w:lang w:val="x-none"/>
    </w:rPr>
  </w:style>
  <w:style w:type="character" w:styleId="Emphasis">
    <w:name w:val="Emphasis"/>
    <w:qFormat/>
    <w:rsid w:val="00E21A46"/>
    <w:rPr>
      <w:i/>
      <w:iCs/>
    </w:rPr>
  </w:style>
  <w:style w:type="paragraph" w:styleId="NoSpacing">
    <w:name w:val="No Spacing"/>
    <w:uiPriority w:val="1"/>
    <w:qFormat/>
    <w:rsid w:val="00E21A46"/>
    <w:pPr>
      <w:spacing w:after="0" w:line="240" w:lineRule="auto"/>
    </w:pPr>
    <w:rPr>
      <w:rFonts w:ascii="Times New Roman" w:eastAsia="Times New Roman" w:hAnsi="Times New Roman" w:cs="Times New Roman"/>
      <w:sz w:val="20"/>
      <w:szCs w:val="20"/>
      <w:lang w:val="en-US"/>
    </w:rPr>
  </w:style>
  <w:style w:type="character" w:customStyle="1" w:styleId="ListParagraphChar">
    <w:name w:val="List Paragraph Char"/>
    <w:aliases w:val="TABEL Char,kepala Char"/>
    <w:link w:val="ListParagraph"/>
    <w:uiPriority w:val="34"/>
    <w:locked/>
    <w:rsid w:val="00E21A46"/>
    <w:rPr>
      <w:rFonts w:ascii="Times New Roman" w:eastAsia="Times New Roman" w:hAnsi="Times New Roman" w:cs="Times New Roman"/>
      <w:sz w:val="20"/>
      <w:szCs w:val="20"/>
      <w:lang w:eastAsia="x-none"/>
    </w:rPr>
  </w:style>
  <w:style w:type="paragraph" w:styleId="BalloonText">
    <w:name w:val="Balloon Text"/>
    <w:basedOn w:val="Normal"/>
    <w:link w:val="BalloonTextChar"/>
    <w:rsid w:val="00E21A46"/>
    <w:rPr>
      <w:rFonts w:ascii="Tahoma" w:hAnsi="Tahoma"/>
      <w:sz w:val="16"/>
      <w:szCs w:val="16"/>
      <w:lang w:eastAsia="x-none"/>
    </w:rPr>
  </w:style>
  <w:style w:type="character" w:customStyle="1" w:styleId="BalloonTextChar">
    <w:name w:val="Balloon Text Char"/>
    <w:basedOn w:val="DefaultParagraphFont"/>
    <w:link w:val="BalloonText"/>
    <w:rsid w:val="00E21A46"/>
    <w:rPr>
      <w:rFonts w:ascii="Tahoma" w:eastAsia="Times New Roman" w:hAnsi="Tahoma" w:cs="Times New Roman"/>
      <w:sz w:val="16"/>
      <w:szCs w:val="16"/>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A4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E21A46"/>
    <w:pPr>
      <w:keepNext/>
      <w:jc w:val="center"/>
      <w:outlineLvl w:val="0"/>
    </w:pPr>
    <w:rPr>
      <w:rFonts w:ascii="Tahoma" w:hAnsi="Tahoma" w:cs="Tahoma"/>
      <w:sz w:val="28"/>
      <w:szCs w:val="28"/>
    </w:rPr>
  </w:style>
  <w:style w:type="paragraph" w:styleId="Heading2">
    <w:name w:val="heading 2"/>
    <w:basedOn w:val="Normal"/>
    <w:next w:val="Normal"/>
    <w:link w:val="Heading2Char"/>
    <w:uiPriority w:val="99"/>
    <w:qFormat/>
    <w:rsid w:val="00E21A46"/>
    <w:pPr>
      <w:keepNext/>
      <w:outlineLvl w:val="1"/>
    </w:pPr>
    <w:rPr>
      <w:rFonts w:ascii="Tahoma" w:hAnsi="Tahoma" w:cs="Tahoma"/>
      <w:b/>
      <w:bCs/>
      <w:sz w:val="24"/>
      <w:szCs w:val="24"/>
    </w:rPr>
  </w:style>
  <w:style w:type="paragraph" w:styleId="Heading3">
    <w:name w:val="heading 3"/>
    <w:basedOn w:val="Normal"/>
    <w:next w:val="Normal"/>
    <w:link w:val="Heading3Char"/>
    <w:uiPriority w:val="99"/>
    <w:qFormat/>
    <w:rsid w:val="00E21A46"/>
    <w:pPr>
      <w:keepNext/>
      <w:jc w:val="both"/>
      <w:outlineLvl w:val="2"/>
    </w:pPr>
    <w:rPr>
      <w:rFonts w:ascii="Tahoma" w:hAnsi="Tahoma" w:cs="Tahoma"/>
      <w:sz w:val="24"/>
      <w:szCs w:val="24"/>
    </w:rPr>
  </w:style>
  <w:style w:type="paragraph" w:styleId="Heading4">
    <w:name w:val="heading 4"/>
    <w:basedOn w:val="Normal"/>
    <w:next w:val="Normal"/>
    <w:link w:val="Heading4Char"/>
    <w:uiPriority w:val="99"/>
    <w:qFormat/>
    <w:rsid w:val="00E21A46"/>
    <w:pPr>
      <w:keepNext/>
      <w:tabs>
        <w:tab w:val="num" w:pos="864"/>
      </w:tabs>
      <w:spacing w:before="240" w:after="60"/>
      <w:ind w:left="864" w:hanging="144"/>
      <w:outlineLvl w:val="3"/>
    </w:pPr>
    <w:rPr>
      <w:rFonts w:ascii="Arial" w:hAnsi="Arial"/>
      <w:b/>
      <w:bCs/>
      <w:sz w:val="24"/>
      <w:szCs w:val="24"/>
      <w:lang w:val="x-none" w:eastAsia="x-none"/>
    </w:rPr>
  </w:style>
  <w:style w:type="paragraph" w:styleId="Heading5">
    <w:name w:val="heading 5"/>
    <w:basedOn w:val="Normal"/>
    <w:next w:val="Normal"/>
    <w:link w:val="Heading5Char"/>
    <w:uiPriority w:val="99"/>
    <w:qFormat/>
    <w:rsid w:val="00E21A46"/>
    <w:pPr>
      <w:keepNext/>
      <w:jc w:val="center"/>
      <w:outlineLvl w:val="4"/>
    </w:pPr>
    <w:rPr>
      <w:rFonts w:ascii="Tahoma" w:hAnsi="Tahoma" w:cs="Tahoma"/>
      <w:sz w:val="24"/>
      <w:szCs w:val="24"/>
      <w:u w:val="single"/>
    </w:rPr>
  </w:style>
  <w:style w:type="paragraph" w:styleId="Heading6">
    <w:name w:val="heading 6"/>
    <w:basedOn w:val="Normal"/>
    <w:next w:val="Normal"/>
    <w:link w:val="Heading6Char"/>
    <w:uiPriority w:val="99"/>
    <w:qFormat/>
    <w:rsid w:val="00E21A46"/>
    <w:pPr>
      <w:tabs>
        <w:tab w:val="num" w:pos="1152"/>
      </w:tabs>
      <w:spacing w:before="240" w:after="60"/>
      <w:ind w:left="1152" w:hanging="432"/>
      <w:outlineLvl w:val="5"/>
    </w:pPr>
    <w:rPr>
      <w:i/>
      <w:iCs/>
      <w:sz w:val="22"/>
      <w:szCs w:val="22"/>
      <w:lang w:val="x-none" w:eastAsia="x-none"/>
    </w:rPr>
  </w:style>
  <w:style w:type="paragraph" w:styleId="Heading7">
    <w:name w:val="heading 7"/>
    <w:basedOn w:val="Normal"/>
    <w:next w:val="Normal"/>
    <w:link w:val="Heading7Char"/>
    <w:uiPriority w:val="99"/>
    <w:qFormat/>
    <w:rsid w:val="00E21A46"/>
    <w:pPr>
      <w:keepNext/>
      <w:outlineLvl w:val="6"/>
    </w:pPr>
    <w:rPr>
      <w:rFonts w:ascii="Tahoma" w:hAnsi="Tahoma" w:cs="Tahoma"/>
      <w:sz w:val="24"/>
      <w:szCs w:val="24"/>
    </w:rPr>
  </w:style>
  <w:style w:type="paragraph" w:styleId="Heading8">
    <w:name w:val="heading 8"/>
    <w:basedOn w:val="Normal"/>
    <w:next w:val="Normal"/>
    <w:link w:val="Heading8Char"/>
    <w:uiPriority w:val="99"/>
    <w:qFormat/>
    <w:rsid w:val="00E21A46"/>
    <w:pPr>
      <w:keepNext/>
      <w:jc w:val="center"/>
      <w:outlineLvl w:val="7"/>
    </w:pPr>
    <w:rPr>
      <w:rFonts w:ascii="Tahoma" w:hAnsi="Tahoma" w:cs="Tahoma"/>
      <w:b/>
      <w:bCs/>
      <w:sz w:val="24"/>
      <w:szCs w:val="24"/>
    </w:rPr>
  </w:style>
  <w:style w:type="paragraph" w:styleId="Heading9">
    <w:name w:val="heading 9"/>
    <w:basedOn w:val="Normal"/>
    <w:next w:val="Normal"/>
    <w:link w:val="Heading9Char"/>
    <w:uiPriority w:val="99"/>
    <w:qFormat/>
    <w:rsid w:val="00E21A46"/>
    <w:pPr>
      <w:keepNext/>
      <w:spacing w:line="360" w:lineRule="auto"/>
      <w:jc w:val="center"/>
      <w:outlineLvl w:val="8"/>
    </w:pPr>
    <w:rPr>
      <w:rFonts w:ascii="Tahoma" w:hAnsi="Tahoma"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1A46"/>
    <w:rPr>
      <w:rFonts w:ascii="Tahoma" w:eastAsia="Times New Roman" w:hAnsi="Tahoma" w:cs="Tahoma"/>
      <w:sz w:val="28"/>
      <w:szCs w:val="28"/>
    </w:rPr>
  </w:style>
  <w:style w:type="character" w:customStyle="1" w:styleId="Heading2Char">
    <w:name w:val="Heading 2 Char"/>
    <w:basedOn w:val="DefaultParagraphFont"/>
    <w:link w:val="Heading2"/>
    <w:uiPriority w:val="99"/>
    <w:rsid w:val="00E21A46"/>
    <w:rPr>
      <w:rFonts w:ascii="Tahoma" w:eastAsia="Times New Roman" w:hAnsi="Tahoma" w:cs="Tahoma"/>
      <w:b/>
      <w:bCs/>
      <w:sz w:val="24"/>
      <w:szCs w:val="24"/>
    </w:rPr>
  </w:style>
  <w:style w:type="character" w:customStyle="1" w:styleId="Heading3Char">
    <w:name w:val="Heading 3 Char"/>
    <w:basedOn w:val="DefaultParagraphFont"/>
    <w:link w:val="Heading3"/>
    <w:uiPriority w:val="99"/>
    <w:rsid w:val="00E21A46"/>
    <w:rPr>
      <w:rFonts w:ascii="Tahoma" w:eastAsia="Times New Roman" w:hAnsi="Tahoma" w:cs="Tahoma"/>
      <w:sz w:val="24"/>
      <w:szCs w:val="24"/>
    </w:rPr>
  </w:style>
  <w:style w:type="character" w:customStyle="1" w:styleId="Heading4Char">
    <w:name w:val="Heading 4 Char"/>
    <w:basedOn w:val="DefaultParagraphFont"/>
    <w:link w:val="Heading4"/>
    <w:uiPriority w:val="99"/>
    <w:rsid w:val="00E21A46"/>
    <w:rPr>
      <w:rFonts w:ascii="Arial" w:eastAsia="Times New Roman" w:hAnsi="Arial" w:cs="Times New Roman"/>
      <w:b/>
      <w:bCs/>
      <w:sz w:val="24"/>
      <w:szCs w:val="24"/>
      <w:lang w:val="x-none" w:eastAsia="x-none"/>
    </w:rPr>
  </w:style>
  <w:style w:type="character" w:customStyle="1" w:styleId="Heading5Char">
    <w:name w:val="Heading 5 Char"/>
    <w:basedOn w:val="DefaultParagraphFont"/>
    <w:link w:val="Heading5"/>
    <w:uiPriority w:val="99"/>
    <w:rsid w:val="00E21A46"/>
    <w:rPr>
      <w:rFonts w:ascii="Tahoma" w:eastAsia="Times New Roman" w:hAnsi="Tahoma" w:cs="Tahoma"/>
      <w:sz w:val="24"/>
      <w:szCs w:val="24"/>
      <w:u w:val="single"/>
    </w:rPr>
  </w:style>
  <w:style w:type="character" w:customStyle="1" w:styleId="Heading6Char">
    <w:name w:val="Heading 6 Char"/>
    <w:basedOn w:val="DefaultParagraphFont"/>
    <w:link w:val="Heading6"/>
    <w:uiPriority w:val="99"/>
    <w:rsid w:val="00E21A46"/>
    <w:rPr>
      <w:rFonts w:ascii="Times New Roman" w:eastAsia="Times New Roman" w:hAnsi="Times New Roman" w:cs="Times New Roman"/>
      <w:i/>
      <w:iCs/>
      <w:lang w:val="x-none" w:eastAsia="x-none"/>
    </w:rPr>
  </w:style>
  <w:style w:type="character" w:customStyle="1" w:styleId="Heading7Char">
    <w:name w:val="Heading 7 Char"/>
    <w:basedOn w:val="DefaultParagraphFont"/>
    <w:link w:val="Heading7"/>
    <w:uiPriority w:val="99"/>
    <w:rsid w:val="00E21A46"/>
    <w:rPr>
      <w:rFonts w:ascii="Tahoma" w:eastAsia="Times New Roman" w:hAnsi="Tahoma" w:cs="Tahoma"/>
      <w:sz w:val="24"/>
      <w:szCs w:val="24"/>
    </w:rPr>
  </w:style>
  <w:style w:type="character" w:customStyle="1" w:styleId="Heading8Char">
    <w:name w:val="Heading 8 Char"/>
    <w:basedOn w:val="DefaultParagraphFont"/>
    <w:link w:val="Heading8"/>
    <w:uiPriority w:val="99"/>
    <w:rsid w:val="00E21A46"/>
    <w:rPr>
      <w:rFonts w:ascii="Tahoma" w:eastAsia="Times New Roman" w:hAnsi="Tahoma" w:cs="Tahoma"/>
      <w:b/>
      <w:bCs/>
      <w:sz w:val="24"/>
      <w:szCs w:val="24"/>
    </w:rPr>
  </w:style>
  <w:style w:type="character" w:customStyle="1" w:styleId="Heading9Char">
    <w:name w:val="Heading 9 Char"/>
    <w:basedOn w:val="DefaultParagraphFont"/>
    <w:link w:val="Heading9"/>
    <w:uiPriority w:val="99"/>
    <w:rsid w:val="00E21A46"/>
    <w:rPr>
      <w:rFonts w:ascii="Tahoma" w:eastAsia="Times New Roman" w:hAnsi="Tahoma" w:cs="Tahoma"/>
      <w:b/>
      <w:bCs/>
      <w:sz w:val="28"/>
      <w:szCs w:val="28"/>
    </w:rPr>
  </w:style>
  <w:style w:type="paragraph" w:styleId="BodyText">
    <w:name w:val="Body Text"/>
    <w:basedOn w:val="Normal"/>
    <w:link w:val="BodyTextChar"/>
    <w:rsid w:val="00E21A46"/>
    <w:pPr>
      <w:jc w:val="both"/>
    </w:pPr>
    <w:rPr>
      <w:rFonts w:ascii="Tahoma" w:hAnsi="Tahoma"/>
      <w:sz w:val="24"/>
      <w:szCs w:val="24"/>
      <w:lang w:eastAsia="x-none"/>
    </w:rPr>
  </w:style>
  <w:style w:type="character" w:customStyle="1" w:styleId="BodyTextChar">
    <w:name w:val="Body Text Char"/>
    <w:basedOn w:val="DefaultParagraphFont"/>
    <w:link w:val="BodyText"/>
    <w:rsid w:val="00E21A46"/>
    <w:rPr>
      <w:rFonts w:ascii="Tahoma" w:eastAsia="Times New Roman" w:hAnsi="Tahoma" w:cs="Times New Roman"/>
      <w:sz w:val="24"/>
      <w:szCs w:val="24"/>
      <w:lang w:eastAsia="x-none"/>
    </w:rPr>
  </w:style>
  <w:style w:type="paragraph" w:styleId="BodyText2">
    <w:name w:val="Body Text 2"/>
    <w:basedOn w:val="Normal"/>
    <w:link w:val="BodyText2Char"/>
    <w:rsid w:val="00E21A46"/>
    <w:pPr>
      <w:jc w:val="both"/>
    </w:pPr>
    <w:rPr>
      <w:rFonts w:ascii="Arial" w:hAnsi="Arial" w:cs="Arial"/>
      <w:sz w:val="22"/>
      <w:szCs w:val="22"/>
    </w:rPr>
  </w:style>
  <w:style w:type="character" w:customStyle="1" w:styleId="BodyText2Char">
    <w:name w:val="Body Text 2 Char"/>
    <w:basedOn w:val="DefaultParagraphFont"/>
    <w:link w:val="BodyText2"/>
    <w:rsid w:val="00E21A46"/>
    <w:rPr>
      <w:rFonts w:ascii="Arial" w:eastAsia="Times New Roman" w:hAnsi="Arial" w:cs="Arial"/>
    </w:rPr>
  </w:style>
  <w:style w:type="paragraph" w:styleId="BodyTextIndent2">
    <w:name w:val="Body Text Indent 2"/>
    <w:basedOn w:val="Normal"/>
    <w:link w:val="BodyTextIndent2Char"/>
    <w:rsid w:val="00E21A46"/>
    <w:pPr>
      <w:numPr>
        <w:ilvl w:val="2"/>
      </w:numPr>
      <w:tabs>
        <w:tab w:val="num" w:pos="360"/>
        <w:tab w:val="num" w:pos="720"/>
      </w:tabs>
      <w:ind w:left="720" w:hanging="720"/>
      <w:jc w:val="both"/>
    </w:pPr>
    <w:rPr>
      <w:rFonts w:ascii="Tahoma" w:hAnsi="Tahoma" w:cs="Tahoma"/>
      <w:sz w:val="24"/>
      <w:szCs w:val="24"/>
    </w:rPr>
  </w:style>
  <w:style w:type="character" w:customStyle="1" w:styleId="BodyTextIndent2Char">
    <w:name w:val="Body Text Indent 2 Char"/>
    <w:basedOn w:val="DefaultParagraphFont"/>
    <w:link w:val="BodyTextIndent2"/>
    <w:rsid w:val="00E21A46"/>
    <w:rPr>
      <w:rFonts w:ascii="Tahoma" w:eastAsia="Times New Roman" w:hAnsi="Tahoma" w:cs="Tahoma"/>
      <w:sz w:val="24"/>
      <w:szCs w:val="24"/>
    </w:rPr>
  </w:style>
  <w:style w:type="paragraph" w:styleId="Header">
    <w:name w:val="header"/>
    <w:basedOn w:val="Normal"/>
    <w:link w:val="HeaderChar"/>
    <w:rsid w:val="00E21A46"/>
    <w:pPr>
      <w:tabs>
        <w:tab w:val="center" w:pos="4320"/>
        <w:tab w:val="right" w:pos="8640"/>
      </w:tabs>
    </w:pPr>
    <w:rPr>
      <w:sz w:val="24"/>
      <w:szCs w:val="24"/>
    </w:rPr>
  </w:style>
  <w:style w:type="character" w:customStyle="1" w:styleId="HeaderChar">
    <w:name w:val="Header Char"/>
    <w:basedOn w:val="DefaultParagraphFont"/>
    <w:link w:val="Header"/>
    <w:rsid w:val="00E21A46"/>
    <w:rPr>
      <w:rFonts w:ascii="Times New Roman" w:eastAsia="Times New Roman" w:hAnsi="Times New Roman" w:cs="Times New Roman"/>
      <w:sz w:val="24"/>
      <w:szCs w:val="24"/>
    </w:rPr>
  </w:style>
  <w:style w:type="character" w:styleId="PageNumber">
    <w:name w:val="page number"/>
    <w:basedOn w:val="DefaultParagraphFont"/>
    <w:rsid w:val="00E21A46"/>
  </w:style>
  <w:style w:type="paragraph" w:styleId="Footer">
    <w:name w:val="footer"/>
    <w:basedOn w:val="Normal"/>
    <w:link w:val="FooterChar"/>
    <w:uiPriority w:val="99"/>
    <w:rsid w:val="00E21A46"/>
    <w:pPr>
      <w:tabs>
        <w:tab w:val="center" w:pos="4320"/>
        <w:tab w:val="right" w:pos="8640"/>
      </w:tabs>
    </w:pPr>
    <w:rPr>
      <w:lang w:eastAsia="x-none"/>
    </w:rPr>
  </w:style>
  <w:style w:type="character" w:customStyle="1" w:styleId="FooterChar">
    <w:name w:val="Footer Char"/>
    <w:basedOn w:val="DefaultParagraphFont"/>
    <w:link w:val="Footer"/>
    <w:uiPriority w:val="99"/>
    <w:rsid w:val="00E21A46"/>
    <w:rPr>
      <w:rFonts w:ascii="Times New Roman" w:eastAsia="Times New Roman" w:hAnsi="Times New Roman" w:cs="Times New Roman"/>
      <w:sz w:val="20"/>
      <w:szCs w:val="20"/>
      <w:lang w:eastAsia="x-none"/>
    </w:rPr>
  </w:style>
  <w:style w:type="table" w:styleId="TableGrid">
    <w:name w:val="Table Grid"/>
    <w:basedOn w:val="TableNormal"/>
    <w:rsid w:val="00E21A46"/>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E21A46"/>
    <w:pPr>
      <w:tabs>
        <w:tab w:val="left" w:pos="2268"/>
        <w:tab w:val="left" w:pos="2552"/>
      </w:tabs>
      <w:spacing w:line="360" w:lineRule="auto"/>
      <w:ind w:left="2552" w:right="-51" w:hanging="1418"/>
      <w:jc w:val="both"/>
    </w:pPr>
    <w:rPr>
      <w:rFonts w:ascii="Tahoma" w:hAnsi="Tahoma"/>
      <w:sz w:val="24"/>
      <w:lang w:val="en-GB"/>
    </w:rPr>
  </w:style>
  <w:style w:type="paragraph" w:customStyle="1" w:styleId="Default">
    <w:name w:val="Default"/>
    <w:rsid w:val="00E21A46"/>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ListParagraph">
    <w:name w:val="List Paragraph"/>
    <w:aliases w:val="TABEL,kepala"/>
    <w:basedOn w:val="Normal"/>
    <w:link w:val="ListParagraphChar"/>
    <w:uiPriority w:val="34"/>
    <w:qFormat/>
    <w:rsid w:val="00E21A46"/>
    <w:pPr>
      <w:ind w:left="720"/>
      <w:contextualSpacing/>
    </w:pPr>
    <w:rPr>
      <w:lang w:eastAsia="x-none"/>
    </w:rPr>
  </w:style>
  <w:style w:type="paragraph" w:styleId="PlainText">
    <w:name w:val="Plain Text"/>
    <w:basedOn w:val="Normal"/>
    <w:link w:val="PlainTextChar"/>
    <w:uiPriority w:val="99"/>
    <w:rsid w:val="00E21A46"/>
    <w:pPr>
      <w:widowControl w:val="0"/>
      <w:overflowPunct w:val="0"/>
      <w:autoSpaceDE w:val="0"/>
      <w:autoSpaceDN w:val="0"/>
      <w:adjustRightInd w:val="0"/>
      <w:textAlignment w:val="baseline"/>
    </w:pPr>
    <w:rPr>
      <w:rFonts w:ascii="Courier New" w:hAnsi="Courier New"/>
      <w:lang w:eastAsia="x-none"/>
    </w:rPr>
  </w:style>
  <w:style w:type="character" w:customStyle="1" w:styleId="PlainTextChar">
    <w:name w:val="Plain Text Char"/>
    <w:basedOn w:val="DefaultParagraphFont"/>
    <w:link w:val="PlainText"/>
    <w:uiPriority w:val="99"/>
    <w:rsid w:val="00E21A46"/>
    <w:rPr>
      <w:rFonts w:ascii="Courier New" w:eastAsia="Times New Roman" w:hAnsi="Courier New" w:cs="Times New Roman"/>
      <w:sz w:val="20"/>
      <w:szCs w:val="20"/>
      <w:lang w:eastAsia="x-none"/>
    </w:rPr>
  </w:style>
  <w:style w:type="paragraph" w:styleId="BodyText3">
    <w:name w:val="Body Text 3"/>
    <w:basedOn w:val="Normal"/>
    <w:link w:val="BodyText3Char"/>
    <w:uiPriority w:val="99"/>
    <w:unhideWhenUsed/>
    <w:rsid w:val="00E21A46"/>
    <w:pPr>
      <w:spacing w:after="120" w:line="276" w:lineRule="auto"/>
    </w:pPr>
    <w:rPr>
      <w:rFonts w:ascii="Calibri" w:eastAsia="Calibri" w:hAnsi="Calibri"/>
      <w:sz w:val="16"/>
      <w:szCs w:val="16"/>
      <w:lang w:val="x-none"/>
    </w:rPr>
  </w:style>
  <w:style w:type="character" w:customStyle="1" w:styleId="BodyText3Char">
    <w:name w:val="Body Text 3 Char"/>
    <w:basedOn w:val="DefaultParagraphFont"/>
    <w:link w:val="BodyText3"/>
    <w:uiPriority w:val="99"/>
    <w:rsid w:val="00E21A46"/>
    <w:rPr>
      <w:rFonts w:ascii="Calibri" w:eastAsia="Calibri" w:hAnsi="Calibri" w:cs="Times New Roman"/>
      <w:sz w:val="16"/>
      <w:szCs w:val="16"/>
      <w:lang w:val="x-none"/>
    </w:rPr>
  </w:style>
  <w:style w:type="character" w:styleId="Emphasis">
    <w:name w:val="Emphasis"/>
    <w:qFormat/>
    <w:rsid w:val="00E21A46"/>
    <w:rPr>
      <w:i/>
      <w:iCs/>
    </w:rPr>
  </w:style>
  <w:style w:type="paragraph" w:styleId="NoSpacing">
    <w:name w:val="No Spacing"/>
    <w:uiPriority w:val="1"/>
    <w:qFormat/>
    <w:rsid w:val="00E21A46"/>
    <w:pPr>
      <w:spacing w:after="0" w:line="240" w:lineRule="auto"/>
    </w:pPr>
    <w:rPr>
      <w:rFonts w:ascii="Times New Roman" w:eastAsia="Times New Roman" w:hAnsi="Times New Roman" w:cs="Times New Roman"/>
      <w:sz w:val="20"/>
      <w:szCs w:val="20"/>
      <w:lang w:val="en-US"/>
    </w:rPr>
  </w:style>
  <w:style w:type="character" w:customStyle="1" w:styleId="ListParagraphChar">
    <w:name w:val="List Paragraph Char"/>
    <w:aliases w:val="TABEL Char,kepala Char"/>
    <w:link w:val="ListParagraph"/>
    <w:uiPriority w:val="34"/>
    <w:locked/>
    <w:rsid w:val="00E21A46"/>
    <w:rPr>
      <w:rFonts w:ascii="Times New Roman" w:eastAsia="Times New Roman" w:hAnsi="Times New Roman" w:cs="Times New Roman"/>
      <w:sz w:val="20"/>
      <w:szCs w:val="20"/>
      <w:lang w:eastAsia="x-none"/>
    </w:rPr>
  </w:style>
  <w:style w:type="paragraph" w:styleId="BalloonText">
    <w:name w:val="Balloon Text"/>
    <w:basedOn w:val="Normal"/>
    <w:link w:val="BalloonTextChar"/>
    <w:rsid w:val="00E21A46"/>
    <w:rPr>
      <w:rFonts w:ascii="Tahoma" w:hAnsi="Tahoma"/>
      <w:sz w:val="16"/>
      <w:szCs w:val="16"/>
      <w:lang w:eastAsia="x-none"/>
    </w:rPr>
  </w:style>
  <w:style w:type="character" w:customStyle="1" w:styleId="BalloonTextChar">
    <w:name w:val="Balloon Text Char"/>
    <w:basedOn w:val="DefaultParagraphFont"/>
    <w:link w:val="BalloonText"/>
    <w:rsid w:val="00E21A46"/>
    <w:rPr>
      <w:rFonts w:ascii="Tahoma" w:eastAsia="Times New Roman" w:hAnsi="Tahoma" w:cs="Times New Roman"/>
      <w:sz w:val="16"/>
      <w:szCs w:val="1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5454</Words>
  <Characters>31094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1</cp:revision>
  <dcterms:created xsi:type="dcterms:W3CDTF">2019-10-31T06:59:00Z</dcterms:created>
  <dcterms:modified xsi:type="dcterms:W3CDTF">2019-10-31T07:00:00Z</dcterms:modified>
</cp:coreProperties>
</file>